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0AF1" w14:textId="77777777" w:rsidR="007C61A2" w:rsidRPr="00C26ECB" w:rsidRDefault="007C61A2" w:rsidP="007C61A2">
      <w:pPr>
        <w:jc w:val="center"/>
        <w:rPr>
          <w:b/>
          <w:bCs/>
          <w:sz w:val="28"/>
          <w:szCs w:val="28"/>
        </w:rPr>
      </w:pPr>
      <w:bookmarkStart w:id="0" w:name="_Toc112226014"/>
      <w:r w:rsidRPr="00C26ECB">
        <w:rPr>
          <w:b/>
          <w:bCs/>
          <w:sz w:val="28"/>
          <w:szCs w:val="28"/>
        </w:rPr>
        <w:t>CONDITIONS OF CONTRACT</w:t>
      </w:r>
    </w:p>
    <w:p w14:paraId="77C37F3D" w14:textId="77777777" w:rsidR="007C61A2" w:rsidRPr="00C26ECB" w:rsidRDefault="007C61A2" w:rsidP="007C61A2">
      <w:pPr>
        <w:jc w:val="center"/>
        <w:rPr>
          <w:b/>
          <w:bCs/>
          <w:sz w:val="20"/>
          <w:szCs w:val="20"/>
        </w:rPr>
      </w:pPr>
    </w:p>
    <w:p w14:paraId="21F53023" w14:textId="77777777" w:rsidR="007C61A2" w:rsidRPr="00263AA5" w:rsidRDefault="007C61A2" w:rsidP="007C61A2">
      <w:pPr>
        <w:pStyle w:val="TOC1"/>
        <w:spacing w:line="320" w:lineRule="atLeast"/>
        <w:jc w:val="center"/>
        <w:rPr>
          <w:rFonts w:ascii="Times New Roman" w:hAnsi="Times New Roman" w:cs="Times New Roman"/>
          <w:noProof/>
        </w:rPr>
      </w:pPr>
      <w:r w:rsidRPr="00263AA5">
        <w:rPr>
          <w:b/>
          <w:bCs/>
        </w:rPr>
        <w:fldChar w:fldCharType="begin"/>
      </w:r>
      <w:r w:rsidRPr="00263AA5">
        <w:rPr>
          <w:b/>
          <w:bCs/>
        </w:rPr>
        <w:instrText xml:space="preserve"> TOC \o "1-3" \h \z \t "Style1,1,Style2,1" </w:instrText>
      </w:r>
      <w:r w:rsidRPr="00263AA5">
        <w:rPr>
          <w:b/>
          <w:bCs/>
        </w:rPr>
        <w:fldChar w:fldCharType="separate"/>
      </w:r>
      <w:hyperlink w:anchor="_Toc112226014" w:history="1">
        <w:r w:rsidRPr="00263AA5">
          <w:rPr>
            <w:rStyle w:val="Hyperlink"/>
            <w:b/>
            <w:bCs/>
            <w:noProof/>
            <w:sz w:val="20"/>
            <w:szCs w:val="20"/>
          </w:rPr>
          <w:t>CONDITIONS OF CONTRACT</w:t>
        </w:r>
        <w:r w:rsidRPr="00263AA5">
          <w:rPr>
            <w:noProof/>
            <w:webHidden/>
          </w:rPr>
          <w:tab/>
        </w:r>
      </w:hyperlink>
      <w:r w:rsidR="00872A45">
        <w:t>1</w:t>
      </w:r>
      <w:r w:rsidR="002737E0">
        <w:t>-</w:t>
      </w:r>
      <w:r w:rsidR="00872A45">
        <w:t>1</w:t>
      </w:r>
      <w:r w:rsidR="00F37F1E">
        <w:t>0</w:t>
      </w:r>
    </w:p>
    <w:p w14:paraId="5644749F"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15" w:history="1">
        <w:r w:rsidR="007C61A2" w:rsidRPr="00263AA5">
          <w:rPr>
            <w:rStyle w:val="Hyperlink"/>
            <w:noProof/>
            <w:sz w:val="20"/>
            <w:szCs w:val="20"/>
          </w:rPr>
          <w:t>1.</w:t>
        </w:r>
        <w:r w:rsidR="007C61A2" w:rsidRPr="00263AA5">
          <w:rPr>
            <w:rFonts w:ascii="Times New Roman" w:hAnsi="Times New Roman" w:cs="Times New Roman"/>
            <w:noProof/>
          </w:rPr>
          <w:tab/>
        </w:r>
        <w:r w:rsidR="007C61A2" w:rsidRPr="00263AA5">
          <w:rPr>
            <w:rStyle w:val="Hyperlink"/>
            <w:noProof/>
            <w:sz w:val="20"/>
            <w:szCs w:val="20"/>
          </w:rPr>
          <w:t>DEFINITIONS</w:t>
        </w:r>
        <w:r w:rsidR="007C61A2" w:rsidRPr="00263AA5">
          <w:rPr>
            <w:noProof/>
            <w:webHidden/>
          </w:rPr>
          <w:tab/>
        </w:r>
        <w:r w:rsidR="00872A45">
          <w:rPr>
            <w:noProof/>
            <w:webHidden/>
          </w:rPr>
          <w:t>1</w:t>
        </w:r>
        <w:r w:rsidR="002737E0">
          <w:rPr>
            <w:noProof/>
            <w:webHidden/>
          </w:rPr>
          <w:t>-</w:t>
        </w:r>
      </w:hyperlink>
      <w:r w:rsidR="00F37F1E">
        <w:t>11</w:t>
      </w:r>
    </w:p>
    <w:p w14:paraId="1B3AE3A9"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26" w:history="1">
        <w:r w:rsidR="007C61A2" w:rsidRPr="00263AA5">
          <w:rPr>
            <w:rStyle w:val="Hyperlink"/>
            <w:noProof/>
            <w:sz w:val="20"/>
            <w:szCs w:val="20"/>
          </w:rPr>
          <w:t>2.</w:t>
        </w:r>
        <w:r w:rsidR="007C61A2" w:rsidRPr="00263AA5">
          <w:rPr>
            <w:rFonts w:ascii="Times New Roman" w:hAnsi="Times New Roman" w:cs="Times New Roman"/>
            <w:noProof/>
          </w:rPr>
          <w:tab/>
        </w:r>
        <w:r w:rsidR="007C61A2" w:rsidRPr="00263AA5">
          <w:rPr>
            <w:rStyle w:val="Hyperlink"/>
            <w:noProof/>
            <w:sz w:val="20"/>
            <w:szCs w:val="20"/>
          </w:rPr>
          <w:t>SCOPE OF CONTRACT</w:t>
        </w:r>
        <w:r w:rsidR="007C61A2" w:rsidRPr="00263AA5">
          <w:rPr>
            <w:noProof/>
            <w:webHidden/>
          </w:rPr>
          <w:tab/>
        </w:r>
        <w:r w:rsidR="00872A45">
          <w:rPr>
            <w:noProof/>
            <w:webHidden/>
          </w:rPr>
          <w:t>1</w:t>
        </w:r>
        <w:r w:rsidR="002737E0">
          <w:rPr>
            <w:noProof/>
            <w:webHidden/>
          </w:rPr>
          <w:t>-</w:t>
        </w:r>
      </w:hyperlink>
      <w:r w:rsidR="00F37F1E">
        <w:t>11</w:t>
      </w:r>
    </w:p>
    <w:p w14:paraId="3D3C9373"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28" w:history="1">
        <w:r w:rsidR="007C61A2" w:rsidRPr="00263AA5">
          <w:rPr>
            <w:rStyle w:val="Hyperlink"/>
            <w:noProof/>
            <w:sz w:val="20"/>
            <w:szCs w:val="20"/>
          </w:rPr>
          <w:t>3.</w:t>
        </w:r>
        <w:r w:rsidR="007C61A2" w:rsidRPr="00263AA5">
          <w:rPr>
            <w:rFonts w:ascii="Times New Roman" w:hAnsi="Times New Roman" w:cs="Times New Roman"/>
            <w:noProof/>
          </w:rPr>
          <w:tab/>
        </w:r>
        <w:r w:rsidR="007C61A2">
          <w:rPr>
            <w:rStyle w:val="Hyperlink"/>
            <w:noProof/>
            <w:sz w:val="20"/>
            <w:szCs w:val="20"/>
          </w:rPr>
          <w:t>COMMENCEMENT</w:t>
        </w:r>
        <w:r w:rsidR="007C61A2" w:rsidRPr="00263AA5">
          <w:rPr>
            <w:noProof/>
            <w:webHidden/>
          </w:rPr>
          <w:tab/>
        </w:r>
      </w:hyperlink>
      <w:r w:rsidR="00872A45">
        <w:t>1</w:t>
      </w:r>
      <w:r w:rsidR="002737E0">
        <w:t>-</w:t>
      </w:r>
      <w:r w:rsidR="00F37F1E">
        <w:t>11</w:t>
      </w:r>
    </w:p>
    <w:p w14:paraId="57F18070"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30" w:history="1">
        <w:r w:rsidR="007C61A2" w:rsidRPr="00263AA5">
          <w:rPr>
            <w:rStyle w:val="Hyperlink"/>
            <w:noProof/>
            <w:sz w:val="20"/>
            <w:szCs w:val="20"/>
          </w:rPr>
          <w:t>4.</w:t>
        </w:r>
        <w:r w:rsidR="007C61A2" w:rsidRPr="00263AA5">
          <w:rPr>
            <w:rFonts w:ascii="Times New Roman" w:hAnsi="Times New Roman" w:cs="Times New Roman"/>
            <w:noProof/>
          </w:rPr>
          <w:tab/>
        </w:r>
        <w:r w:rsidR="007C61A2" w:rsidRPr="00263AA5">
          <w:rPr>
            <w:rStyle w:val="Hyperlink"/>
            <w:noProof/>
            <w:sz w:val="20"/>
            <w:szCs w:val="20"/>
          </w:rPr>
          <w:t>PAYMENT</w:t>
        </w:r>
        <w:r w:rsidR="007C61A2" w:rsidRPr="00263AA5">
          <w:rPr>
            <w:noProof/>
            <w:webHidden/>
          </w:rPr>
          <w:tab/>
        </w:r>
      </w:hyperlink>
      <w:r w:rsidR="00872A45">
        <w:t>1</w:t>
      </w:r>
      <w:r w:rsidR="002737E0">
        <w:t>-</w:t>
      </w:r>
      <w:r w:rsidR="00F37F1E">
        <w:t>11</w:t>
      </w:r>
    </w:p>
    <w:p w14:paraId="66D92479"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34" w:history="1">
        <w:r w:rsidR="007C61A2" w:rsidRPr="00263AA5">
          <w:rPr>
            <w:rStyle w:val="Hyperlink"/>
            <w:noProof/>
            <w:sz w:val="20"/>
            <w:szCs w:val="20"/>
          </w:rPr>
          <w:t>5.</w:t>
        </w:r>
        <w:r w:rsidR="007C61A2" w:rsidRPr="00263AA5">
          <w:rPr>
            <w:rFonts w:ascii="Times New Roman" w:hAnsi="Times New Roman" w:cs="Times New Roman"/>
            <w:noProof/>
          </w:rPr>
          <w:tab/>
        </w:r>
        <w:r w:rsidR="007C61A2" w:rsidRPr="00263AA5">
          <w:rPr>
            <w:rStyle w:val="Hyperlink"/>
            <w:noProof/>
            <w:sz w:val="20"/>
            <w:szCs w:val="20"/>
          </w:rPr>
          <w:t>RIGHTS OF THIRD PARTIES</w:t>
        </w:r>
        <w:r w:rsidR="007C61A2" w:rsidRPr="00263AA5">
          <w:rPr>
            <w:noProof/>
            <w:webHidden/>
          </w:rPr>
          <w:tab/>
        </w:r>
      </w:hyperlink>
      <w:r w:rsidR="00872A45">
        <w:t>1</w:t>
      </w:r>
      <w:r w:rsidR="002737E0">
        <w:t>-</w:t>
      </w:r>
      <w:r w:rsidR="00F37F1E">
        <w:t>12</w:t>
      </w:r>
    </w:p>
    <w:p w14:paraId="3359235A"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36" w:history="1">
        <w:r w:rsidR="007C61A2" w:rsidRPr="00263AA5">
          <w:rPr>
            <w:rStyle w:val="Hyperlink"/>
            <w:noProof/>
            <w:sz w:val="20"/>
            <w:szCs w:val="20"/>
          </w:rPr>
          <w:t>6.</w:t>
        </w:r>
        <w:r w:rsidR="007C61A2" w:rsidRPr="00263AA5">
          <w:rPr>
            <w:rFonts w:ascii="Times New Roman" w:hAnsi="Times New Roman" w:cs="Times New Roman"/>
            <w:noProof/>
          </w:rPr>
          <w:tab/>
        </w:r>
        <w:r w:rsidR="007C61A2" w:rsidRPr="00263AA5">
          <w:rPr>
            <w:rStyle w:val="Hyperlink"/>
            <w:noProof/>
            <w:sz w:val="20"/>
            <w:szCs w:val="20"/>
          </w:rPr>
          <w:t>GIFTS, INDUCEMENTS OR REWARDS</w:t>
        </w:r>
        <w:r w:rsidR="007C61A2" w:rsidRPr="00263AA5">
          <w:rPr>
            <w:noProof/>
            <w:webHidden/>
          </w:rPr>
          <w:tab/>
        </w:r>
      </w:hyperlink>
      <w:r w:rsidR="00872A45">
        <w:t>1</w:t>
      </w:r>
      <w:r w:rsidR="002737E0">
        <w:t>-</w:t>
      </w:r>
      <w:r w:rsidR="00F37F1E">
        <w:t>1</w:t>
      </w:r>
      <w:r w:rsidR="00872A45">
        <w:t>2</w:t>
      </w:r>
    </w:p>
    <w:p w14:paraId="7DAE1506"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38" w:history="1">
        <w:r w:rsidR="007C61A2" w:rsidRPr="00263AA5">
          <w:rPr>
            <w:rStyle w:val="Hyperlink"/>
            <w:noProof/>
            <w:sz w:val="20"/>
            <w:szCs w:val="20"/>
          </w:rPr>
          <w:t>7.</w:t>
        </w:r>
        <w:r w:rsidR="007C61A2" w:rsidRPr="00263AA5">
          <w:rPr>
            <w:rFonts w:ascii="Times New Roman" w:hAnsi="Times New Roman" w:cs="Times New Roman"/>
            <w:noProof/>
          </w:rPr>
          <w:tab/>
        </w:r>
        <w:r w:rsidR="007C61A2" w:rsidRPr="00263AA5">
          <w:rPr>
            <w:rStyle w:val="Hyperlink"/>
            <w:noProof/>
            <w:sz w:val="20"/>
            <w:szCs w:val="20"/>
          </w:rPr>
          <w:t>DEL</w:t>
        </w:r>
        <w:r w:rsidR="007C61A2">
          <w:rPr>
            <w:rStyle w:val="Hyperlink"/>
            <w:noProof/>
            <w:sz w:val="20"/>
            <w:szCs w:val="20"/>
          </w:rPr>
          <w:t>A</w:t>
        </w:r>
        <w:r w:rsidR="007C61A2" w:rsidRPr="00263AA5">
          <w:rPr>
            <w:rStyle w:val="Hyperlink"/>
            <w:noProof/>
            <w:sz w:val="20"/>
            <w:szCs w:val="20"/>
          </w:rPr>
          <w:t>Y IN PERFORMANCE</w:t>
        </w:r>
        <w:r w:rsidR="007C61A2" w:rsidRPr="00263AA5">
          <w:rPr>
            <w:noProof/>
            <w:webHidden/>
          </w:rPr>
          <w:tab/>
        </w:r>
      </w:hyperlink>
      <w:r w:rsidR="00872A45">
        <w:t>1</w:t>
      </w:r>
      <w:r w:rsidR="002737E0">
        <w:t>-</w:t>
      </w:r>
      <w:r w:rsidR="00F37F1E">
        <w:t>1</w:t>
      </w:r>
      <w:r w:rsidR="00872A45">
        <w:t>2</w:t>
      </w:r>
    </w:p>
    <w:p w14:paraId="1A698583"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44" w:history="1">
        <w:r w:rsidR="007C61A2" w:rsidRPr="00263AA5">
          <w:rPr>
            <w:rStyle w:val="Hyperlink"/>
            <w:noProof/>
            <w:sz w:val="20"/>
            <w:szCs w:val="20"/>
          </w:rPr>
          <w:t>8.</w:t>
        </w:r>
        <w:r w:rsidR="007C61A2" w:rsidRPr="00263AA5">
          <w:rPr>
            <w:rFonts w:ascii="Times New Roman" w:hAnsi="Times New Roman" w:cs="Times New Roman"/>
            <w:noProof/>
          </w:rPr>
          <w:tab/>
        </w:r>
        <w:r w:rsidR="007C61A2" w:rsidRPr="00263AA5">
          <w:rPr>
            <w:rStyle w:val="Hyperlink"/>
            <w:noProof/>
            <w:sz w:val="20"/>
            <w:szCs w:val="20"/>
          </w:rPr>
          <w:t>SUB-CONTRACTING AND ASSIGNING</w:t>
        </w:r>
        <w:r w:rsidR="007C61A2" w:rsidRPr="00263AA5">
          <w:rPr>
            <w:noProof/>
            <w:webHidden/>
          </w:rPr>
          <w:tab/>
        </w:r>
      </w:hyperlink>
      <w:r w:rsidR="00872A45">
        <w:t>1</w:t>
      </w:r>
      <w:r w:rsidR="002737E0">
        <w:t>-</w:t>
      </w:r>
      <w:r w:rsidR="00F37F1E">
        <w:t>1</w:t>
      </w:r>
      <w:r w:rsidR="00872A45">
        <w:t>2</w:t>
      </w:r>
    </w:p>
    <w:p w14:paraId="5D33AFA8"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46" w:history="1">
        <w:r w:rsidR="007C61A2" w:rsidRPr="00263AA5">
          <w:rPr>
            <w:rStyle w:val="Hyperlink"/>
            <w:noProof/>
            <w:sz w:val="20"/>
            <w:szCs w:val="20"/>
          </w:rPr>
          <w:t>9.</w:t>
        </w:r>
        <w:r w:rsidR="007C61A2" w:rsidRPr="00263AA5">
          <w:rPr>
            <w:rFonts w:ascii="Times New Roman" w:hAnsi="Times New Roman" w:cs="Times New Roman"/>
            <w:noProof/>
          </w:rPr>
          <w:tab/>
        </w:r>
        <w:r w:rsidR="007C61A2" w:rsidRPr="00263AA5">
          <w:rPr>
            <w:rStyle w:val="Hyperlink"/>
            <w:noProof/>
            <w:sz w:val="20"/>
            <w:szCs w:val="20"/>
          </w:rPr>
          <w:t>APPLICABLE LAW</w:t>
        </w:r>
        <w:r w:rsidR="007C61A2" w:rsidRPr="00263AA5">
          <w:rPr>
            <w:noProof/>
            <w:webHidden/>
          </w:rPr>
          <w:tab/>
        </w:r>
      </w:hyperlink>
      <w:r w:rsidR="00872A45">
        <w:t>1</w:t>
      </w:r>
      <w:r w:rsidR="002737E0">
        <w:t>-</w:t>
      </w:r>
      <w:r w:rsidR="00F37F1E">
        <w:t>1</w:t>
      </w:r>
      <w:r w:rsidR="00872A45">
        <w:t>2</w:t>
      </w:r>
    </w:p>
    <w:p w14:paraId="22E69B4C"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48" w:history="1">
        <w:r w:rsidR="007C61A2" w:rsidRPr="00263AA5">
          <w:rPr>
            <w:rStyle w:val="Hyperlink"/>
            <w:noProof/>
            <w:sz w:val="20"/>
            <w:szCs w:val="20"/>
          </w:rPr>
          <w:t>10.</w:t>
        </w:r>
        <w:r w:rsidR="007C61A2" w:rsidRPr="00263AA5">
          <w:rPr>
            <w:rFonts w:ascii="Times New Roman" w:hAnsi="Times New Roman" w:cs="Times New Roman"/>
            <w:noProof/>
          </w:rPr>
          <w:tab/>
        </w:r>
        <w:r w:rsidR="007C61A2" w:rsidRPr="00263AA5">
          <w:rPr>
            <w:rStyle w:val="Hyperlink"/>
            <w:noProof/>
            <w:sz w:val="20"/>
            <w:szCs w:val="20"/>
          </w:rPr>
          <w:t>SUSPENSION OR TERMINATION</w:t>
        </w:r>
        <w:r w:rsidR="007C61A2" w:rsidRPr="00263AA5">
          <w:rPr>
            <w:noProof/>
            <w:webHidden/>
          </w:rPr>
          <w:tab/>
        </w:r>
        <w:r w:rsidR="00872A45">
          <w:rPr>
            <w:noProof/>
            <w:webHidden/>
          </w:rPr>
          <w:t>1</w:t>
        </w:r>
        <w:r w:rsidR="002737E0">
          <w:rPr>
            <w:noProof/>
            <w:webHidden/>
          </w:rPr>
          <w:t>-</w:t>
        </w:r>
      </w:hyperlink>
      <w:r w:rsidR="00F37F1E">
        <w:t>1</w:t>
      </w:r>
      <w:r w:rsidR="00872A45">
        <w:t>2</w:t>
      </w:r>
    </w:p>
    <w:p w14:paraId="03E06F3B"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50" w:history="1">
        <w:r w:rsidR="007C61A2" w:rsidRPr="00263AA5">
          <w:rPr>
            <w:rStyle w:val="Hyperlink"/>
            <w:noProof/>
            <w:sz w:val="20"/>
            <w:szCs w:val="20"/>
          </w:rPr>
          <w:t>11.</w:t>
        </w:r>
        <w:r w:rsidR="007C61A2" w:rsidRPr="00263AA5">
          <w:rPr>
            <w:rFonts w:ascii="Times New Roman" w:hAnsi="Times New Roman" w:cs="Times New Roman"/>
            <w:noProof/>
          </w:rPr>
          <w:tab/>
        </w:r>
        <w:r w:rsidR="007C61A2">
          <w:rPr>
            <w:rStyle w:val="Hyperlink"/>
            <w:noProof/>
            <w:sz w:val="20"/>
            <w:szCs w:val="20"/>
          </w:rPr>
          <w:t xml:space="preserve">RIGHTS OF THE </w:t>
        </w:r>
        <w:r w:rsidR="00431967">
          <w:rPr>
            <w:rStyle w:val="Hyperlink"/>
            <w:noProof/>
            <w:sz w:val="20"/>
            <w:szCs w:val="20"/>
          </w:rPr>
          <w:t xml:space="preserve">FASFAS </w:t>
        </w:r>
        <w:r w:rsidR="007C61A2" w:rsidRPr="00263AA5">
          <w:rPr>
            <w:rStyle w:val="Hyperlink"/>
            <w:noProof/>
            <w:sz w:val="20"/>
            <w:szCs w:val="20"/>
          </w:rPr>
          <w:t>IN THE EVENT OF DEFAULT BY THE CONTRACTOR</w:t>
        </w:r>
        <w:r w:rsidR="007C61A2" w:rsidRPr="00263AA5">
          <w:rPr>
            <w:noProof/>
            <w:webHidden/>
          </w:rPr>
          <w:tab/>
        </w:r>
      </w:hyperlink>
      <w:r w:rsidR="00872A45">
        <w:t>1</w:t>
      </w:r>
      <w:r w:rsidR="002737E0">
        <w:t>-</w:t>
      </w:r>
      <w:r w:rsidR="00F37F1E">
        <w:t>1</w:t>
      </w:r>
      <w:r w:rsidR="00AD77F7">
        <w:t>4</w:t>
      </w:r>
    </w:p>
    <w:p w14:paraId="5417DBE3"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53" w:history="1">
        <w:r w:rsidR="007C61A2" w:rsidRPr="00263AA5">
          <w:rPr>
            <w:rStyle w:val="Hyperlink"/>
            <w:noProof/>
            <w:sz w:val="20"/>
            <w:szCs w:val="20"/>
          </w:rPr>
          <w:t>12.</w:t>
        </w:r>
        <w:r w:rsidR="007C61A2" w:rsidRPr="00263AA5">
          <w:rPr>
            <w:rFonts w:ascii="Times New Roman" w:hAnsi="Times New Roman" w:cs="Times New Roman"/>
            <w:noProof/>
          </w:rPr>
          <w:tab/>
        </w:r>
        <w:r w:rsidR="007C61A2" w:rsidRPr="00263AA5">
          <w:rPr>
            <w:rStyle w:val="Hyperlink"/>
            <w:noProof/>
            <w:sz w:val="20"/>
            <w:szCs w:val="20"/>
          </w:rPr>
          <w:t>VARIATION OF CONTRACT</w:t>
        </w:r>
        <w:r w:rsidR="007C61A2" w:rsidRPr="00263AA5">
          <w:rPr>
            <w:noProof/>
            <w:webHidden/>
          </w:rPr>
          <w:tab/>
        </w:r>
      </w:hyperlink>
      <w:r w:rsidR="003C2AFD">
        <w:t>1</w:t>
      </w:r>
      <w:r w:rsidR="002737E0">
        <w:t>-</w:t>
      </w:r>
      <w:r w:rsidR="00F37F1E">
        <w:t>1</w:t>
      </w:r>
      <w:r w:rsidR="00AD77F7">
        <w:t>4</w:t>
      </w:r>
    </w:p>
    <w:p w14:paraId="325B68CF"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55" w:history="1">
        <w:r w:rsidR="007C61A2" w:rsidRPr="00263AA5">
          <w:rPr>
            <w:rStyle w:val="Hyperlink"/>
            <w:noProof/>
            <w:sz w:val="20"/>
            <w:szCs w:val="20"/>
          </w:rPr>
          <w:t>13.</w:t>
        </w:r>
        <w:r w:rsidR="007C61A2" w:rsidRPr="00263AA5">
          <w:rPr>
            <w:rFonts w:ascii="Times New Roman" w:hAnsi="Times New Roman" w:cs="Times New Roman"/>
            <w:noProof/>
          </w:rPr>
          <w:tab/>
        </w:r>
        <w:r w:rsidR="007C61A2" w:rsidRPr="00263AA5">
          <w:rPr>
            <w:rStyle w:val="Hyperlink"/>
            <w:noProof/>
            <w:sz w:val="20"/>
            <w:szCs w:val="20"/>
          </w:rPr>
          <w:t>TAXES, FEES AND DUTIES</w:t>
        </w:r>
        <w:r w:rsidR="007C61A2" w:rsidRPr="00263AA5">
          <w:rPr>
            <w:noProof/>
            <w:webHidden/>
          </w:rPr>
          <w:tab/>
        </w:r>
      </w:hyperlink>
      <w:r w:rsidR="003C2AFD">
        <w:t>1</w:t>
      </w:r>
      <w:r w:rsidR="002737E0">
        <w:t>-</w:t>
      </w:r>
      <w:r w:rsidR="00F37F1E">
        <w:t>1</w:t>
      </w:r>
      <w:r w:rsidR="00AD77F7">
        <w:t>5</w:t>
      </w:r>
    </w:p>
    <w:p w14:paraId="77D0A2C4"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60" w:history="1">
        <w:r w:rsidR="007C61A2" w:rsidRPr="00263AA5">
          <w:rPr>
            <w:rStyle w:val="Hyperlink"/>
            <w:noProof/>
            <w:sz w:val="20"/>
            <w:szCs w:val="20"/>
          </w:rPr>
          <w:t>14.</w:t>
        </w:r>
        <w:r w:rsidR="007C61A2" w:rsidRPr="00263AA5">
          <w:rPr>
            <w:rFonts w:ascii="Times New Roman" w:hAnsi="Times New Roman" w:cs="Times New Roman"/>
            <w:noProof/>
          </w:rPr>
          <w:tab/>
        </w:r>
        <w:r w:rsidR="00431967">
          <w:rPr>
            <w:rStyle w:val="Hyperlink"/>
            <w:noProof/>
            <w:sz w:val="20"/>
            <w:szCs w:val="20"/>
          </w:rPr>
          <w:t>FAS</w:t>
        </w:r>
        <w:r w:rsidR="007C61A2" w:rsidRPr="00263AA5">
          <w:rPr>
            <w:rStyle w:val="Hyperlink"/>
            <w:noProof/>
            <w:sz w:val="20"/>
            <w:szCs w:val="20"/>
          </w:rPr>
          <w:t xml:space="preserve"> REGULATIONS</w:t>
        </w:r>
        <w:r w:rsidR="007C61A2" w:rsidRPr="00263AA5">
          <w:rPr>
            <w:noProof/>
            <w:webHidden/>
          </w:rPr>
          <w:tab/>
        </w:r>
      </w:hyperlink>
      <w:r w:rsidR="003C2AFD">
        <w:t>1-</w:t>
      </w:r>
      <w:r w:rsidR="00F37F1E">
        <w:t>1</w:t>
      </w:r>
      <w:r w:rsidR="00AD77F7">
        <w:t>5</w:t>
      </w:r>
    </w:p>
    <w:p w14:paraId="1A0123AE"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62" w:history="1">
        <w:r w:rsidR="007C61A2" w:rsidRPr="00263AA5">
          <w:rPr>
            <w:rStyle w:val="Hyperlink"/>
            <w:noProof/>
            <w:sz w:val="20"/>
            <w:szCs w:val="20"/>
          </w:rPr>
          <w:t>15.</w:t>
        </w:r>
        <w:r w:rsidR="007C61A2" w:rsidRPr="00263AA5">
          <w:rPr>
            <w:rFonts w:ascii="Times New Roman" w:hAnsi="Times New Roman" w:cs="Times New Roman"/>
            <w:noProof/>
          </w:rPr>
          <w:tab/>
        </w:r>
        <w:r w:rsidR="007C61A2" w:rsidRPr="00263AA5">
          <w:rPr>
            <w:rStyle w:val="Hyperlink"/>
            <w:noProof/>
            <w:sz w:val="20"/>
            <w:szCs w:val="20"/>
          </w:rPr>
          <w:t xml:space="preserve">INDEMNIFICATION OF </w:t>
        </w:r>
        <w:r w:rsidR="00431967">
          <w:rPr>
            <w:rStyle w:val="Hyperlink"/>
            <w:noProof/>
            <w:sz w:val="20"/>
            <w:szCs w:val="20"/>
          </w:rPr>
          <w:t>FAS</w:t>
        </w:r>
        <w:r w:rsidR="007C61A2" w:rsidRPr="00263AA5">
          <w:rPr>
            <w:rStyle w:val="Hyperlink"/>
            <w:noProof/>
            <w:sz w:val="20"/>
            <w:szCs w:val="20"/>
          </w:rPr>
          <w:t xml:space="preserve"> AGAINST CLAIMS BY CONTRACTOR’S EMPLOYEES</w:t>
        </w:r>
        <w:r w:rsidR="007C61A2" w:rsidRPr="00263AA5">
          <w:rPr>
            <w:noProof/>
            <w:webHidden/>
          </w:rPr>
          <w:tab/>
        </w:r>
        <w:r w:rsidR="007C61A2">
          <w:rPr>
            <w:noProof/>
            <w:webHidden/>
          </w:rPr>
          <w:tab/>
        </w:r>
        <w:r w:rsidR="007C61A2">
          <w:rPr>
            <w:noProof/>
            <w:webHidden/>
          </w:rPr>
          <w:tab/>
        </w:r>
      </w:hyperlink>
      <w:r w:rsidR="003C2AFD">
        <w:t>1</w:t>
      </w:r>
      <w:r w:rsidR="002737E0">
        <w:t>-</w:t>
      </w:r>
      <w:r w:rsidR="00F37F1E">
        <w:t>1</w:t>
      </w:r>
      <w:r w:rsidR="00AD77F7">
        <w:t>5</w:t>
      </w:r>
    </w:p>
    <w:p w14:paraId="38C28209"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64" w:history="1">
        <w:r w:rsidR="007C61A2" w:rsidRPr="00263AA5">
          <w:rPr>
            <w:rStyle w:val="Hyperlink"/>
            <w:noProof/>
            <w:sz w:val="20"/>
            <w:szCs w:val="20"/>
          </w:rPr>
          <w:t>16.</w:t>
        </w:r>
        <w:r w:rsidR="007C61A2" w:rsidRPr="00263AA5">
          <w:rPr>
            <w:rFonts w:ascii="Times New Roman" w:hAnsi="Times New Roman" w:cs="Times New Roman"/>
            <w:noProof/>
          </w:rPr>
          <w:tab/>
        </w:r>
        <w:r w:rsidR="007C61A2" w:rsidRPr="00263AA5">
          <w:rPr>
            <w:rStyle w:val="Hyperlink"/>
            <w:noProof/>
            <w:sz w:val="20"/>
            <w:szCs w:val="20"/>
          </w:rPr>
          <w:t>MEDIATION CLAUSE</w:t>
        </w:r>
        <w:r w:rsidR="007C61A2" w:rsidRPr="00263AA5">
          <w:rPr>
            <w:noProof/>
            <w:webHidden/>
          </w:rPr>
          <w:tab/>
        </w:r>
      </w:hyperlink>
      <w:r w:rsidR="003C2AFD">
        <w:t>1</w:t>
      </w:r>
      <w:r w:rsidR="002737E0">
        <w:t>-</w:t>
      </w:r>
      <w:r w:rsidR="00F37F1E">
        <w:t>1</w:t>
      </w:r>
      <w:r w:rsidR="00AD77F7">
        <w:t>5</w:t>
      </w:r>
    </w:p>
    <w:p w14:paraId="1903531C"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68" w:history="1">
        <w:r w:rsidR="007C61A2" w:rsidRPr="00263AA5">
          <w:rPr>
            <w:rStyle w:val="Hyperlink"/>
            <w:noProof/>
            <w:sz w:val="20"/>
            <w:szCs w:val="20"/>
          </w:rPr>
          <w:t>17.</w:t>
        </w:r>
        <w:r w:rsidR="007C61A2" w:rsidRPr="00263AA5">
          <w:rPr>
            <w:rFonts w:ascii="Times New Roman" w:hAnsi="Times New Roman" w:cs="Times New Roman"/>
            <w:noProof/>
          </w:rPr>
          <w:tab/>
        </w:r>
        <w:r w:rsidR="007C61A2" w:rsidRPr="00263AA5">
          <w:rPr>
            <w:rStyle w:val="Hyperlink"/>
            <w:noProof/>
            <w:sz w:val="20"/>
            <w:szCs w:val="20"/>
          </w:rPr>
          <w:t>CONSORTIUM</w:t>
        </w:r>
        <w:r w:rsidR="007C61A2" w:rsidRPr="00263AA5">
          <w:rPr>
            <w:noProof/>
            <w:webHidden/>
          </w:rPr>
          <w:tab/>
        </w:r>
        <w:r w:rsidR="003C2AFD">
          <w:rPr>
            <w:noProof/>
            <w:webHidden/>
          </w:rPr>
          <w:t>1</w:t>
        </w:r>
        <w:r w:rsidR="002737E0">
          <w:rPr>
            <w:noProof/>
            <w:webHidden/>
          </w:rPr>
          <w:t>-</w:t>
        </w:r>
      </w:hyperlink>
      <w:r w:rsidR="00AD77F7">
        <w:t>16</w:t>
      </w:r>
    </w:p>
    <w:p w14:paraId="2F9829B9" w14:textId="77777777" w:rsidR="007C61A2" w:rsidRDefault="007C61A2" w:rsidP="007C61A2">
      <w:pPr>
        <w:pStyle w:val="TOC1"/>
        <w:spacing w:line="320" w:lineRule="atLeast"/>
        <w:jc w:val="center"/>
        <w:rPr>
          <w:rStyle w:val="Hyperlink"/>
          <w:noProof/>
          <w:sz w:val="20"/>
          <w:szCs w:val="20"/>
        </w:rPr>
      </w:pPr>
    </w:p>
    <w:p w14:paraId="7B855BCB"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76" w:history="1">
        <w:r w:rsidR="007C61A2" w:rsidRPr="00263AA5">
          <w:rPr>
            <w:rStyle w:val="Hyperlink"/>
            <w:b/>
            <w:bCs/>
            <w:noProof/>
            <w:sz w:val="20"/>
            <w:szCs w:val="20"/>
          </w:rPr>
          <w:t>COMPENDIUM OF ADDITIONAL CLAUSES (COAC)</w:t>
        </w:r>
        <w:r w:rsidR="007C61A2" w:rsidRPr="00263AA5">
          <w:rPr>
            <w:noProof/>
            <w:webHidden/>
          </w:rPr>
          <w:tab/>
        </w:r>
        <w:r w:rsidR="003C2AFD">
          <w:rPr>
            <w:noProof/>
            <w:webHidden/>
          </w:rPr>
          <w:t>1</w:t>
        </w:r>
        <w:r w:rsidR="00C40153">
          <w:rPr>
            <w:noProof/>
            <w:webHidden/>
          </w:rPr>
          <w:t>-</w:t>
        </w:r>
      </w:hyperlink>
      <w:r w:rsidR="00F37F1E">
        <w:t>1</w:t>
      </w:r>
      <w:r w:rsidR="00AD77F7">
        <w:t>7</w:t>
      </w:r>
    </w:p>
    <w:p w14:paraId="461F86C9"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77" w:history="1">
        <w:r w:rsidR="007C61A2" w:rsidRPr="00263AA5">
          <w:rPr>
            <w:rStyle w:val="Hyperlink"/>
            <w:noProof/>
            <w:sz w:val="20"/>
            <w:szCs w:val="20"/>
          </w:rPr>
          <w:t>A.1</w:t>
        </w:r>
        <w:r w:rsidR="007C61A2" w:rsidRPr="00263AA5">
          <w:rPr>
            <w:rFonts w:ascii="Times New Roman" w:hAnsi="Times New Roman" w:cs="Times New Roman"/>
            <w:noProof/>
          </w:rPr>
          <w:tab/>
        </w:r>
        <w:r w:rsidR="007C61A2" w:rsidRPr="00263AA5">
          <w:rPr>
            <w:rStyle w:val="Hyperlink"/>
            <w:noProof/>
            <w:sz w:val="20"/>
            <w:szCs w:val="20"/>
          </w:rPr>
          <w:t>WORKS ORDERS</w:t>
        </w:r>
        <w:r w:rsidR="007C61A2" w:rsidRPr="00263AA5">
          <w:rPr>
            <w:noProof/>
            <w:webHidden/>
          </w:rPr>
          <w:tab/>
        </w:r>
      </w:hyperlink>
      <w:r w:rsidR="003C2AFD">
        <w:t>1</w:t>
      </w:r>
      <w:r w:rsidR="002737E0">
        <w:t>-</w:t>
      </w:r>
      <w:r w:rsidR="00F37F1E">
        <w:t>1</w:t>
      </w:r>
      <w:r w:rsidR="00AD77F7">
        <w:t>7</w:t>
      </w:r>
    </w:p>
    <w:p w14:paraId="4282B997"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80" w:history="1">
        <w:r w:rsidR="007C61A2" w:rsidRPr="00263AA5">
          <w:rPr>
            <w:rStyle w:val="Hyperlink"/>
            <w:noProof/>
            <w:sz w:val="20"/>
            <w:szCs w:val="20"/>
          </w:rPr>
          <w:t>A.2</w:t>
        </w:r>
        <w:r w:rsidR="007C61A2" w:rsidRPr="00263AA5">
          <w:rPr>
            <w:rFonts w:ascii="Times New Roman" w:hAnsi="Times New Roman" w:cs="Times New Roman"/>
            <w:noProof/>
          </w:rPr>
          <w:tab/>
        </w:r>
        <w:r w:rsidR="007C61A2" w:rsidRPr="00263AA5">
          <w:rPr>
            <w:rStyle w:val="Hyperlink"/>
            <w:noProof/>
            <w:sz w:val="20"/>
            <w:szCs w:val="20"/>
          </w:rPr>
          <w:t xml:space="preserve">SUPPLY OF SERVICES AS AND WHEN REQUIRED BY THE </w:t>
        </w:r>
        <w:r w:rsidR="00431967">
          <w:rPr>
            <w:rStyle w:val="Hyperlink"/>
            <w:noProof/>
            <w:sz w:val="20"/>
            <w:szCs w:val="20"/>
          </w:rPr>
          <w:t>FASFAS</w:t>
        </w:r>
        <w:r w:rsidR="007C61A2" w:rsidRPr="00263AA5">
          <w:rPr>
            <w:noProof/>
            <w:webHidden/>
          </w:rPr>
          <w:tab/>
        </w:r>
      </w:hyperlink>
      <w:r w:rsidR="003C2AFD">
        <w:t>1</w:t>
      </w:r>
      <w:r w:rsidR="002737E0">
        <w:t>-</w:t>
      </w:r>
      <w:r w:rsidR="00F37F1E">
        <w:t>1</w:t>
      </w:r>
      <w:r w:rsidR="00AD77F7">
        <w:t>7</w:t>
      </w:r>
    </w:p>
    <w:p w14:paraId="2C16B744"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82" w:history="1">
        <w:r w:rsidR="007C61A2" w:rsidRPr="00263AA5">
          <w:rPr>
            <w:rStyle w:val="Hyperlink"/>
            <w:noProof/>
            <w:sz w:val="20"/>
            <w:szCs w:val="20"/>
          </w:rPr>
          <w:t>A.3</w:t>
        </w:r>
        <w:r w:rsidR="007C61A2" w:rsidRPr="00263AA5">
          <w:rPr>
            <w:rFonts w:ascii="Times New Roman" w:hAnsi="Times New Roman" w:cs="Times New Roman"/>
            <w:noProof/>
          </w:rPr>
          <w:tab/>
        </w:r>
        <w:r w:rsidR="007C61A2" w:rsidRPr="00263AA5">
          <w:rPr>
            <w:rStyle w:val="Hyperlink"/>
            <w:noProof/>
            <w:sz w:val="20"/>
            <w:szCs w:val="20"/>
          </w:rPr>
          <w:t>SECURITY DEPOSIT</w:t>
        </w:r>
        <w:r w:rsidR="007C61A2" w:rsidRPr="00263AA5">
          <w:rPr>
            <w:noProof/>
            <w:webHidden/>
          </w:rPr>
          <w:tab/>
        </w:r>
      </w:hyperlink>
      <w:r w:rsidR="003C2AFD">
        <w:t>1</w:t>
      </w:r>
      <w:r w:rsidR="002737E0">
        <w:t>-</w:t>
      </w:r>
      <w:r w:rsidR="00F37F1E">
        <w:t>1</w:t>
      </w:r>
      <w:r w:rsidR="00AD77F7">
        <w:t>7</w:t>
      </w:r>
    </w:p>
    <w:p w14:paraId="7E816445"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87" w:history="1">
        <w:r w:rsidR="007C61A2" w:rsidRPr="00263AA5">
          <w:rPr>
            <w:rStyle w:val="Hyperlink"/>
            <w:noProof/>
            <w:sz w:val="20"/>
            <w:szCs w:val="20"/>
          </w:rPr>
          <w:t>A.4</w:t>
        </w:r>
        <w:r w:rsidR="007C61A2" w:rsidRPr="00263AA5">
          <w:rPr>
            <w:rFonts w:ascii="Times New Roman" w:hAnsi="Times New Roman" w:cs="Times New Roman"/>
            <w:noProof/>
          </w:rPr>
          <w:tab/>
        </w:r>
        <w:r w:rsidR="007C61A2" w:rsidRPr="00263AA5">
          <w:rPr>
            <w:rStyle w:val="Hyperlink"/>
            <w:noProof/>
            <w:sz w:val="20"/>
            <w:szCs w:val="20"/>
          </w:rPr>
          <w:t>OPTION TO EXTEND</w:t>
        </w:r>
        <w:r w:rsidR="007C61A2" w:rsidRPr="00263AA5">
          <w:rPr>
            <w:noProof/>
            <w:webHidden/>
          </w:rPr>
          <w:tab/>
        </w:r>
      </w:hyperlink>
      <w:r w:rsidR="003C2AFD">
        <w:t>1</w:t>
      </w:r>
      <w:r w:rsidR="002737E0">
        <w:t>-</w:t>
      </w:r>
      <w:r w:rsidR="00F37F1E">
        <w:t>1</w:t>
      </w:r>
      <w:r w:rsidR="00AD77F7">
        <w:t>8</w:t>
      </w:r>
    </w:p>
    <w:p w14:paraId="44F0B097"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89" w:history="1">
        <w:r w:rsidR="007C61A2" w:rsidRPr="00263AA5">
          <w:rPr>
            <w:rStyle w:val="Hyperlink"/>
            <w:noProof/>
            <w:sz w:val="20"/>
            <w:szCs w:val="20"/>
          </w:rPr>
          <w:t>A.5</w:t>
        </w:r>
        <w:r w:rsidR="007C61A2" w:rsidRPr="00263AA5">
          <w:rPr>
            <w:rFonts w:ascii="Times New Roman" w:hAnsi="Times New Roman" w:cs="Times New Roman"/>
            <w:noProof/>
          </w:rPr>
          <w:tab/>
        </w:r>
        <w:r w:rsidR="007C61A2" w:rsidRPr="00263AA5">
          <w:rPr>
            <w:rStyle w:val="Hyperlink"/>
            <w:noProof/>
            <w:sz w:val="20"/>
            <w:szCs w:val="20"/>
          </w:rPr>
          <w:t>COMMENCEMENT AND DURATION OF CONTRACT</w:t>
        </w:r>
        <w:r w:rsidR="007C61A2" w:rsidRPr="00263AA5">
          <w:rPr>
            <w:noProof/>
            <w:webHidden/>
          </w:rPr>
          <w:tab/>
        </w:r>
      </w:hyperlink>
      <w:r w:rsidR="003C2AFD">
        <w:t>1</w:t>
      </w:r>
      <w:r w:rsidR="002737E0">
        <w:t>-</w:t>
      </w:r>
      <w:r w:rsidR="00F37F1E">
        <w:t>1</w:t>
      </w:r>
      <w:r w:rsidR="00AD77F7">
        <w:t>8</w:t>
      </w:r>
    </w:p>
    <w:p w14:paraId="60B35EB4"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91" w:history="1">
        <w:r w:rsidR="007C61A2" w:rsidRPr="00263AA5">
          <w:rPr>
            <w:rStyle w:val="Hyperlink"/>
            <w:noProof/>
            <w:sz w:val="20"/>
            <w:szCs w:val="20"/>
          </w:rPr>
          <w:t>A.6</w:t>
        </w:r>
        <w:r w:rsidR="007C61A2" w:rsidRPr="00263AA5">
          <w:rPr>
            <w:rFonts w:ascii="Times New Roman" w:hAnsi="Times New Roman" w:cs="Times New Roman"/>
            <w:noProof/>
          </w:rPr>
          <w:tab/>
        </w:r>
        <w:r w:rsidR="00AD77F7" w:rsidRPr="00AD77F7">
          <w:rPr>
            <w:rStyle w:val="Hyperlink"/>
            <w:noProof/>
            <w:sz w:val="20"/>
            <w:szCs w:val="20"/>
          </w:rPr>
          <w:t>ARBITRATION</w:t>
        </w:r>
        <w:r w:rsidR="007C61A2" w:rsidRPr="00263AA5">
          <w:rPr>
            <w:noProof/>
            <w:webHidden/>
          </w:rPr>
          <w:tab/>
        </w:r>
      </w:hyperlink>
      <w:r w:rsidR="003C2AFD">
        <w:t>1</w:t>
      </w:r>
      <w:r w:rsidR="002737E0">
        <w:t>-</w:t>
      </w:r>
      <w:r w:rsidR="00F37F1E">
        <w:t>1</w:t>
      </w:r>
      <w:r w:rsidR="00AD77F7">
        <w:t>8</w:t>
      </w:r>
    </w:p>
    <w:p w14:paraId="5C451507"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93" w:history="1">
        <w:r w:rsidR="007C61A2" w:rsidRPr="00263AA5">
          <w:rPr>
            <w:rStyle w:val="Hyperlink"/>
            <w:noProof/>
            <w:sz w:val="20"/>
            <w:szCs w:val="20"/>
          </w:rPr>
          <w:t>A.7</w:t>
        </w:r>
        <w:r w:rsidR="007C61A2" w:rsidRPr="00263AA5">
          <w:rPr>
            <w:rFonts w:ascii="Times New Roman" w:hAnsi="Times New Roman" w:cs="Times New Roman"/>
            <w:noProof/>
          </w:rPr>
          <w:tab/>
        </w:r>
        <w:r w:rsidR="00AD77F7" w:rsidRPr="00AD77F7">
          <w:rPr>
            <w:rStyle w:val="Hyperlink"/>
            <w:noProof/>
            <w:sz w:val="20"/>
            <w:szCs w:val="20"/>
          </w:rPr>
          <w:t>REPLACEMENT OF P</w:t>
        </w:r>
        <w:r w:rsidR="00AD77F7">
          <w:rPr>
            <w:rStyle w:val="Hyperlink"/>
            <w:noProof/>
            <w:sz w:val="20"/>
            <w:szCs w:val="20"/>
          </w:rPr>
          <w:t>ERSONNEL</w:t>
        </w:r>
        <w:r w:rsidR="007C61A2" w:rsidRPr="00263AA5">
          <w:rPr>
            <w:noProof/>
            <w:webHidden/>
          </w:rPr>
          <w:tab/>
        </w:r>
      </w:hyperlink>
      <w:r w:rsidR="003C2AFD">
        <w:t>1</w:t>
      </w:r>
      <w:r w:rsidR="002737E0">
        <w:t>-</w:t>
      </w:r>
      <w:r w:rsidR="00F37F1E">
        <w:t>1</w:t>
      </w:r>
      <w:r w:rsidR="00AD77F7">
        <w:t>8</w:t>
      </w:r>
    </w:p>
    <w:p w14:paraId="61448E20"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099" w:history="1">
        <w:r w:rsidR="007C61A2" w:rsidRPr="00263AA5">
          <w:rPr>
            <w:rStyle w:val="Hyperlink"/>
            <w:noProof/>
            <w:sz w:val="20"/>
            <w:szCs w:val="20"/>
          </w:rPr>
          <w:t>A.8</w:t>
        </w:r>
        <w:r w:rsidR="007C61A2" w:rsidRPr="00263AA5">
          <w:rPr>
            <w:rFonts w:ascii="Times New Roman" w:hAnsi="Times New Roman" w:cs="Times New Roman"/>
            <w:noProof/>
          </w:rPr>
          <w:tab/>
        </w:r>
        <w:r w:rsidR="00AD77F7" w:rsidRPr="00AD77F7">
          <w:rPr>
            <w:rStyle w:val="Hyperlink"/>
            <w:noProof/>
            <w:sz w:val="20"/>
            <w:szCs w:val="20"/>
          </w:rPr>
          <w:t>CONFIDENTIALITY AND SECURIT</w:t>
        </w:r>
        <w:r w:rsidR="00AD77F7">
          <w:rPr>
            <w:rStyle w:val="Hyperlink"/>
            <w:noProof/>
            <w:sz w:val="20"/>
            <w:szCs w:val="20"/>
          </w:rPr>
          <w:t>Y</w:t>
        </w:r>
        <w:r w:rsidR="007C61A2" w:rsidRPr="00263AA5">
          <w:rPr>
            <w:noProof/>
            <w:webHidden/>
          </w:rPr>
          <w:tab/>
        </w:r>
      </w:hyperlink>
      <w:r w:rsidR="003C2AFD">
        <w:t>1</w:t>
      </w:r>
      <w:r w:rsidR="002737E0">
        <w:t>-</w:t>
      </w:r>
      <w:r w:rsidR="00F37F1E">
        <w:t>1</w:t>
      </w:r>
      <w:r w:rsidR="00AD77F7">
        <w:t>8</w:t>
      </w:r>
    </w:p>
    <w:p w14:paraId="1E0D40A3"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101" w:history="1">
        <w:r w:rsidR="007C61A2" w:rsidRPr="00263AA5">
          <w:rPr>
            <w:rStyle w:val="Hyperlink"/>
            <w:noProof/>
            <w:sz w:val="20"/>
            <w:szCs w:val="20"/>
          </w:rPr>
          <w:t>A.9</w:t>
        </w:r>
        <w:r w:rsidR="007C61A2" w:rsidRPr="00263AA5">
          <w:rPr>
            <w:rFonts w:ascii="Times New Roman" w:hAnsi="Times New Roman" w:cs="Times New Roman"/>
            <w:noProof/>
          </w:rPr>
          <w:tab/>
        </w:r>
        <w:r w:rsidR="00AD77F7" w:rsidRPr="00AD77F7">
          <w:rPr>
            <w:rStyle w:val="Hyperlink"/>
            <w:noProof/>
            <w:sz w:val="20"/>
            <w:szCs w:val="20"/>
          </w:rPr>
          <w:t>JOINT &amp; SEVERAL LIABILITY</w:t>
        </w:r>
        <w:r w:rsidR="007C61A2" w:rsidRPr="00263AA5">
          <w:rPr>
            <w:noProof/>
            <w:webHidden/>
          </w:rPr>
          <w:tab/>
        </w:r>
        <w:r w:rsidR="003C2AFD">
          <w:rPr>
            <w:noProof/>
            <w:webHidden/>
          </w:rPr>
          <w:t>1</w:t>
        </w:r>
        <w:r w:rsidR="00AB19D8">
          <w:rPr>
            <w:noProof/>
            <w:webHidden/>
          </w:rPr>
          <w:t>-</w:t>
        </w:r>
      </w:hyperlink>
      <w:r w:rsidR="00FF5E2D">
        <w:t>19</w:t>
      </w:r>
    </w:p>
    <w:p w14:paraId="7D756CFA"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105" w:history="1">
        <w:r w:rsidR="007C61A2" w:rsidRPr="00263AA5">
          <w:rPr>
            <w:rStyle w:val="Hyperlink"/>
            <w:noProof/>
            <w:sz w:val="20"/>
            <w:szCs w:val="20"/>
          </w:rPr>
          <w:t>A.10</w:t>
        </w:r>
        <w:r w:rsidR="007C61A2" w:rsidRPr="00263AA5">
          <w:rPr>
            <w:rFonts w:ascii="Times New Roman" w:hAnsi="Times New Roman" w:cs="Times New Roman"/>
            <w:noProof/>
          </w:rPr>
          <w:tab/>
        </w:r>
        <w:r w:rsidR="00AD77F7" w:rsidRPr="00AD77F7">
          <w:rPr>
            <w:rStyle w:val="Hyperlink"/>
            <w:noProof/>
            <w:sz w:val="20"/>
            <w:szCs w:val="20"/>
          </w:rPr>
          <w:t>WARRANTY</w:t>
        </w:r>
      </w:hyperlink>
      <w:hyperlink w:anchor="_Toc112226109" w:history="1"/>
      <w:hyperlink w:anchor="_Toc112226111" w:history="1">
        <w:r w:rsidR="007C61A2" w:rsidRPr="00263AA5">
          <w:rPr>
            <w:rFonts w:ascii="Times New Roman" w:hAnsi="Times New Roman" w:cs="Times New Roman"/>
            <w:noProof/>
          </w:rPr>
          <w:tab/>
        </w:r>
      </w:hyperlink>
      <w:r w:rsidR="003C2AFD">
        <w:t>1</w:t>
      </w:r>
      <w:r w:rsidR="00AB19D8">
        <w:t>-</w:t>
      </w:r>
      <w:r w:rsidR="00F37F1E">
        <w:t>1</w:t>
      </w:r>
      <w:r w:rsidR="00FF5E2D">
        <w:t>9</w:t>
      </w:r>
    </w:p>
    <w:p w14:paraId="1CE2A2C4" w14:textId="77777777" w:rsidR="007C61A2" w:rsidRDefault="0086098E" w:rsidP="006B0527">
      <w:pPr>
        <w:pStyle w:val="TOC1"/>
        <w:spacing w:line="320" w:lineRule="atLeast"/>
        <w:jc w:val="center"/>
      </w:pPr>
      <w:hyperlink w:anchor="_Toc112226114" w:history="1">
        <w:r w:rsidR="00FF5E2D">
          <w:rPr>
            <w:rStyle w:val="Hyperlink"/>
            <w:noProof/>
            <w:sz w:val="20"/>
            <w:szCs w:val="20"/>
          </w:rPr>
          <w:t>A.11</w:t>
        </w:r>
        <w:r w:rsidR="007C61A2" w:rsidRPr="00263AA5">
          <w:rPr>
            <w:rFonts w:ascii="Times New Roman" w:hAnsi="Times New Roman" w:cs="Times New Roman"/>
            <w:noProof/>
          </w:rPr>
          <w:tab/>
        </w:r>
        <w:r w:rsidR="007C61A2" w:rsidRPr="00263AA5">
          <w:rPr>
            <w:rStyle w:val="Hyperlink"/>
            <w:noProof/>
            <w:sz w:val="20"/>
            <w:szCs w:val="20"/>
          </w:rPr>
          <w:t xml:space="preserve">COMPLIANCE WITH THE </w:t>
        </w:r>
        <w:r w:rsidR="00431967">
          <w:rPr>
            <w:rStyle w:val="Hyperlink"/>
            <w:noProof/>
            <w:sz w:val="20"/>
            <w:szCs w:val="20"/>
          </w:rPr>
          <w:t>FAS</w:t>
        </w:r>
        <w:r w:rsidR="007C61A2" w:rsidRPr="00263AA5">
          <w:rPr>
            <w:rStyle w:val="Hyperlink"/>
            <w:noProof/>
            <w:sz w:val="20"/>
            <w:szCs w:val="20"/>
          </w:rPr>
          <w:t xml:space="preserve"> REGULATIONS</w:t>
        </w:r>
        <w:r w:rsidR="007C61A2" w:rsidRPr="00263AA5">
          <w:rPr>
            <w:noProof/>
            <w:webHidden/>
          </w:rPr>
          <w:tab/>
        </w:r>
      </w:hyperlink>
      <w:r w:rsidR="003C2AFD">
        <w:t>1</w:t>
      </w:r>
      <w:r w:rsidR="00AB19D8">
        <w:t>-</w:t>
      </w:r>
      <w:r w:rsidR="00FF5E2D">
        <w:t>19</w:t>
      </w:r>
    </w:p>
    <w:p w14:paraId="3D8AFB11" w14:textId="77777777" w:rsidR="00FF5E2D" w:rsidRDefault="0086098E" w:rsidP="007C61A2">
      <w:pPr>
        <w:pStyle w:val="TOC1"/>
        <w:spacing w:line="320" w:lineRule="atLeast"/>
        <w:jc w:val="center"/>
      </w:pPr>
      <w:hyperlink w:anchor="_Toc112226114" w:history="1">
        <w:r w:rsidR="00FF5E2D">
          <w:rPr>
            <w:rStyle w:val="Hyperlink"/>
            <w:noProof/>
            <w:sz w:val="20"/>
            <w:szCs w:val="20"/>
          </w:rPr>
          <w:t>A.12</w:t>
        </w:r>
        <w:r w:rsidR="00FF5E2D" w:rsidRPr="00263AA5">
          <w:rPr>
            <w:rFonts w:ascii="Times New Roman" w:hAnsi="Times New Roman" w:cs="Times New Roman"/>
            <w:noProof/>
          </w:rPr>
          <w:tab/>
        </w:r>
        <w:r w:rsidR="00FF5E2D">
          <w:rPr>
            <w:rStyle w:val="Hyperlink"/>
            <w:noProof/>
            <w:sz w:val="20"/>
            <w:szCs w:val="20"/>
          </w:rPr>
          <w:t>INSURANCE</w:t>
        </w:r>
        <w:r w:rsidR="00FF5E2D" w:rsidRPr="00263AA5">
          <w:rPr>
            <w:noProof/>
            <w:webHidden/>
          </w:rPr>
          <w:tab/>
        </w:r>
      </w:hyperlink>
      <w:r w:rsidR="00FF5E2D">
        <w:t>1-19</w:t>
      </w:r>
    </w:p>
    <w:p w14:paraId="17CE880E" w14:textId="77777777" w:rsidR="007C61A2" w:rsidRPr="00263AA5" w:rsidRDefault="0086098E" w:rsidP="007C61A2">
      <w:pPr>
        <w:pStyle w:val="TOC1"/>
        <w:spacing w:line="320" w:lineRule="atLeast"/>
        <w:jc w:val="center"/>
        <w:rPr>
          <w:rFonts w:ascii="Times New Roman" w:hAnsi="Times New Roman" w:cs="Times New Roman"/>
          <w:noProof/>
        </w:rPr>
      </w:pPr>
      <w:hyperlink w:anchor="_Toc112226116" w:history="1">
        <w:r w:rsidR="007C61A2" w:rsidRPr="00263AA5">
          <w:rPr>
            <w:rStyle w:val="Hyperlink"/>
            <w:b/>
            <w:bCs/>
            <w:noProof/>
            <w:sz w:val="20"/>
            <w:szCs w:val="20"/>
          </w:rPr>
          <w:t>ANNEX A</w:t>
        </w:r>
        <w:r w:rsidR="007C61A2" w:rsidRPr="00263AA5">
          <w:rPr>
            <w:noProof/>
            <w:webHidden/>
          </w:rPr>
          <w:tab/>
        </w:r>
      </w:hyperlink>
      <w:r w:rsidR="003C2AFD">
        <w:t>1</w:t>
      </w:r>
      <w:r w:rsidR="00AB19D8">
        <w:t>-</w:t>
      </w:r>
      <w:r w:rsidR="00FF5E2D">
        <w:t>21</w:t>
      </w:r>
    </w:p>
    <w:p w14:paraId="6946427F" w14:textId="77777777" w:rsidR="00B863C9" w:rsidRDefault="007C61A2" w:rsidP="007C61A2">
      <w:pPr>
        <w:pStyle w:val="Style1"/>
        <w:numPr>
          <w:ilvl w:val="0"/>
          <w:numId w:val="0"/>
        </w:numPr>
        <w:spacing w:line="280" w:lineRule="atLeast"/>
        <w:jc w:val="center"/>
        <w:rPr>
          <w:b/>
          <w:bCs/>
          <w:sz w:val="28"/>
          <w:szCs w:val="28"/>
        </w:rPr>
        <w:sectPr w:rsidR="00B863C9" w:rsidSect="00C13C67">
          <w:headerReference w:type="default" r:id="rId8"/>
          <w:footerReference w:type="default" r:id="rId9"/>
          <w:headerReference w:type="first" r:id="rId10"/>
          <w:type w:val="continuous"/>
          <w:pgSz w:w="11909" w:h="16834" w:code="9"/>
          <w:pgMar w:top="1411" w:right="1411" w:bottom="1411" w:left="1411" w:header="432" w:footer="576" w:gutter="0"/>
          <w:pgNumType w:start="10"/>
          <w:cols w:space="720"/>
          <w:noEndnote/>
        </w:sectPr>
      </w:pPr>
      <w:r w:rsidRPr="00263AA5">
        <w:rPr>
          <w:b/>
          <w:bCs/>
        </w:rPr>
        <w:fldChar w:fldCharType="end"/>
      </w:r>
    </w:p>
    <w:p w14:paraId="4771F1EE" w14:textId="77777777" w:rsidR="00B863C9" w:rsidRPr="009A705F" w:rsidRDefault="00B863C9" w:rsidP="004B49D9">
      <w:pPr>
        <w:pStyle w:val="Style1"/>
        <w:numPr>
          <w:ilvl w:val="0"/>
          <w:numId w:val="0"/>
        </w:numPr>
        <w:spacing w:line="280" w:lineRule="atLeast"/>
        <w:rPr>
          <w:b/>
          <w:bCs/>
          <w:sz w:val="28"/>
          <w:szCs w:val="28"/>
        </w:rPr>
      </w:pPr>
      <w:r w:rsidRPr="009A705F">
        <w:rPr>
          <w:b/>
          <w:bCs/>
          <w:sz w:val="28"/>
          <w:szCs w:val="28"/>
        </w:rPr>
        <w:lastRenderedPageBreak/>
        <w:t>CONDITIONS OF CONTRACT</w:t>
      </w:r>
      <w:bookmarkEnd w:id="0"/>
    </w:p>
    <w:p w14:paraId="795B1199" w14:textId="77777777" w:rsidR="00B863C9" w:rsidRPr="000D0B1A" w:rsidRDefault="00B863C9" w:rsidP="00094A68">
      <w:pPr>
        <w:pStyle w:val="spacer"/>
      </w:pPr>
    </w:p>
    <w:p w14:paraId="35BF0821" w14:textId="77777777" w:rsidR="00B863C9" w:rsidRPr="00AD2921" w:rsidRDefault="00B863C9" w:rsidP="000D0B1A">
      <w:pPr>
        <w:pStyle w:val="Style1"/>
        <w:rPr>
          <w:b/>
          <w:bCs/>
        </w:rPr>
      </w:pPr>
      <w:bookmarkStart w:id="1" w:name="_Toc112226015"/>
      <w:r>
        <w:rPr>
          <w:b/>
          <w:bCs/>
        </w:rPr>
        <w:t>DEFINITIONS</w:t>
      </w:r>
      <w:bookmarkEnd w:id="1"/>
    </w:p>
    <w:p w14:paraId="7CA7A30A" w14:textId="77777777" w:rsidR="00B863C9" w:rsidRPr="000D0B1A" w:rsidRDefault="00B863C9" w:rsidP="000D0B1A"/>
    <w:p w14:paraId="4626BAA8" w14:textId="77777777" w:rsidR="00B863C9" w:rsidRPr="000D0B1A" w:rsidRDefault="00B863C9" w:rsidP="00660BDA">
      <w:pPr>
        <w:pStyle w:val="Style1"/>
        <w:numPr>
          <w:ilvl w:val="1"/>
          <w:numId w:val="20"/>
        </w:numPr>
      </w:pPr>
      <w:bookmarkStart w:id="2" w:name="_Toc98928882"/>
      <w:bookmarkStart w:id="3" w:name="_Toc98929051"/>
      <w:bookmarkStart w:id="4" w:name="_Toc111432667"/>
      <w:bookmarkStart w:id="5" w:name="_Toc112223978"/>
      <w:bookmarkStart w:id="6" w:name="_Toc112226016"/>
      <w:r w:rsidRPr="000D0B1A">
        <w:t>In these Conditions unless the context otherwise requires:</w:t>
      </w:r>
      <w:bookmarkEnd w:id="2"/>
      <w:bookmarkEnd w:id="3"/>
      <w:bookmarkEnd w:id="4"/>
      <w:bookmarkEnd w:id="5"/>
      <w:bookmarkEnd w:id="6"/>
    </w:p>
    <w:p w14:paraId="56D39AF8" w14:textId="77777777" w:rsidR="00B863C9" w:rsidRPr="000D0B1A" w:rsidRDefault="00B863C9" w:rsidP="000D0B1A"/>
    <w:p w14:paraId="0EECF111" w14:textId="77777777" w:rsidR="00B863C9" w:rsidRPr="000D0B1A" w:rsidRDefault="00B863C9" w:rsidP="00660BDA">
      <w:pPr>
        <w:pStyle w:val="Style1"/>
        <w:numPr>
          <w:ilvl w:val="3"/>
          <w:numId w:val="20"/>
        </w:numPr>
      </w:pPr>
      <w:bookmarkStart w:id="7" w:name="_Toc98928883"/>
      <w:bookmarkStart w:id="8" w:name="_Toc98929052"/>
      <w:bookmarkStart w:id="9" w:name="_Toc111432668"/>
      <w:bookmarkStart w:id="10" w:name="_Toc112223979"/>
      <w:bookmarkStart w:id="11" w:name="_Toc112226017"/>
      <w:r w:rsidRPr="000D0B1A">
        <w:t>"</w:t>
      </w:r>
      <w:r w:rsidR="00431967">
        <w:t>FAS</w:t>
      </w:r>
      <w:r w:rsidRPr="000D0B1A">
        <w:t xml:space="preserve">" </w:t>
      </w:r>
      <w:r>
        <w:t xml:space="preserve">means </w:t>
      </w:r>
      <w:r w:rsidR="00431967">
        <w:t xml:space="preserve">Football Association </w:t>
      </w:r>
      <w:r>
        <w:t xml:space="preserve">of Singapore and </w:t>
      </w:r>
      <w:r w:rsidRPr="000D0B1A">
        <w:t xml:space="preserve">includes any officer </w:t>
      </w:r>
      <w:proofErr w:type="spellStart"/>
      <w:r w:rsidRPr="000D0B1A">
        <w:t>authorised</w:t>
      </w:r>
      <w:proofErr w:type="spellEnd"/>
      <w:r w:rsidRPr="000D0B1A">
        <w:t xml:space="preserve"> by the </w:t>
      </w:r>
      <w:r w:rsidR="00431967">
        <w:t>Football Association</w:t>
      </w:r>
      <w:r w:rsidR="00431967" w:rsidDel="00431967">
        <w:t xml:space="preserve"> </w:t>
      </w:r>
      <w:r>
        <w:t>of Singapore</w:t>
      </w:r>
      <w:r w:rsidRPr="000D0B1A">
        <w:t xml:space="preserve"> to act on its behalf.</w:t>
      </w:r>
      <w:bookmarkEnd w:id="7"/>
      <w:bookmarkEnd w:id="8"/>
      <w:bookmarkEnd w:id="9"/>
      <w:bookmarkEnd w:id="10"/>
      <w:bookmarkEnd w:id="11"/>
    </w:p>
    <w:p w14:paraId="32E8CBE7" w14:textId="77777777" w:rsidR="00B863C9" w:rsidRPr="000D0B1A" w:rsidRDefault="00B863C9" w:rsidP="000D0B1A">
      <w:pPr>
        <w:pStyle w:val="Style1"/>
        <w:numPr>
          <w:ilvl w:val="0"/>
          <w:numId w:val="0"/>
        </w:numPr>
        <w:ind w:left="720"/>
      </w:pPr>
    </w:p>
    <w:p w14:paraId="27E335A3" w14:textId="77777777" w:rsidR="00B863C9" w:rsidRPr="000D0B1A" w:rsidRDefault="00B863C9" w:rsidP="00660BDA">
      <w:pPr>
        <w:pStyle w:val="Style1"/>
        <w:numPr>
          <w:ilvl w:val="3"/>
          <w:numId w:val="20"/>
        </w:numPr>
      </w:pPr>
      <w:bookmarkStart w:id="12" w:name="_Toc98928884"/>
      <w:bookmarkStart w:id="13" w:name="_Toc98929053"/>
      <w:bookmarkStart w:id="14" w:name="_Toc111432669"/>
      <w:bookmarkStart w:id="15" w:name="_Toc112223980"/>
      <w:bookmarkStart w:id="16" w:name="_Toc112226018"/>
      <w:r w:rsidRPr="000D0B1A">
        <w:t xml:space="preserve">"Contract" </w:t>
      </w:r>
      <w:r>
        <w:t xml:space="preserve">means the contract between the </w:t>
      </w:r>
      <w:r w:rsidR="00431967">
        <w:t>FAS and</w:t>
      </w:r>
      <w:r>
        <w:t xml:space="preserve"> the Contractor for the Services and </w:t>
      </w:r>
      <w:r w:rsidRPr="000D0B1A">
        <w:t xml:space="preserve">includes the Contractor's tender, Instructions to Tenderers, </w:t>
      </w:r>
      <w:r>
        <w:t xml:space="preserve">these </w:t>
      </w:r>
      <w:r w:rsidRPr="000D0B1A">
        <w:t xml:space="preserve">Conditions, the specifications and samples, Letter of Acceptance, and any Works Orders issued by the </w:t>
      </w:r>
      <w:r w:rsidR="00431967">
        <w:t>FAS</w:t>
      </w:r>
      <w:r w:rsidRPr="000D0B1A">
        <w:t xml:space="preserve"> to the Contractor for the supply of the Services.</w:t>
      </w:r>
      <w:bookmarkEnd w:id="12"/>
      <w:bookmarkEnd w:id="13"/>
      <w:bookmarkEnd w:id="14"/>
      <w:bookmarkEnd w:id="15"/>
      <w:bookmarkEnd w:id="16"/>
    </w:p>
    <w:p w14:paraId="528D6416" w14:textId="77777777" w:rsidR="00B863C9" w:rsidRPr="000D0B1A" w:rsidRDefault="00B863C9" w:rsidP="000D0B1A">
      <w:pPr>
        <w:pStyle w:val="Style1"/>
        <w:numPr>
          <w:ilvl w:val="0"/>
          <w:numId w:val="0"/>
        </w:numPr>
        <w:ind w:left="720"/>
      </w:pPr>
      <w:r w:rsidRPr="000D0B1A">
        <w:t xml:space="preserve"> </w:t>
      </w:r>
    </w:p>
    <w:p w14:paraId="154590D6" w14:textId="77777777" w:rsidR="00B863C9" w:rsidRDefault="00B863C9" w:rsidP="00660BDA">
      <w:pPr>
        <w:pStyle w:val="Style1"/>
        <w:numPr>
          <w:ilvl w:val="3"/>
          <w:numId w:val="20"/>
        </w:numPr>
      </w:pPr>
      <w:bookmarkStart w:id="17" w:name="_Toc98928885"/>
      <w:bookmarkStart w:id="18" w:name="_Toc98929054"/>
      <w:bookmarkStart w:id="19" w:name="_Toc111432670"/>
      <w:bookmarkStart w:id="20" w:name="_Toc112223981"/>
      <w:bookmarkStart w:id="21" w:name="_Toc112226019"/>
      <w:r w:rsidRPr="000D0B1A">
        <w:t>"Services" means the work which the Contractor is required to perform under the Contract.</w:t>
      </w:r>
      <w:bookmarkEnd w:id="17"/>
      <w:bookmarkEnd w:id="18"/>
      <w:bookmarkEnd w:id="19"/>
      <w:bookmarkEnd w:id="20"/>
      <w:bookmarkEnd w:id="21"/>
    </w:p>
    <w:p w14:paraId="28D22A59" w14:textId="77777777" w:rsidR="00B863C9" w:rsidRDefault="00B863C9" w:rsidP="00994429">
      <w:pPr>
        <w:pStyle w:val="Style1"/>
        <w:numPr>
          <w:ilvl w:val="0"/>
          <w:numId w:val="0"/>
        </w:numPr>
      </w:pPr>
    </w:p>
    <w:p w14:paraId="21AF728C" w14:textId="77777777" w:rsidR="00B863C9" w:rsidRPr="000D0B1A" w:rsidRDefault="00B863C9" w:rsidP="00660BDA">
      <w:pPr>
        <w:pStyle w:val="Style1"/>
        <w:numPr>
          <w:ilvl w:val="3"/>
          <w:numId w:val="20"/>
        </w:numPr>
      </w:pPr>
      <w:bookmarkStart w:id="22" w:name="_Toc98928886"/>
      <w:bookmarkStart w:id="23" w:name="_Toc98929055"/>
      <w:bookmarkStart w:id="24" w:name="_Toc111432671"/>
      <w:bookmarkStart w:id="25" w:name="_Toc112223982"/>
      <w:bookmarkStart w:id="26" w:name="_Toc112226020"/>
      <w:r w:rsidRPr="000D0B1A">
        <w:t>"Tenderer" means a person or his permitted assigns offering to supply the Services.</w:t>
      </w:r>
      <w:bookmarkEnd w:id="22"/>
      <w:bookmarkEnd w:id="23"/>
      <w:bookmarkEnd w:id="24"/>
      <w:bookmarkEnd w:id="25"/>
      <w:bookmarkEnd w:id="26"/>
    </w:p>
    <w:p w14:paraId="62CA3302" w14:textId="77777777" w:rsidR="00B863C9" w:rsidRPr="000D0B1A" w:rsidRDefault="00B863C9" w:rsidP="000D0B1A">
      <w:pPr>
        <w:pStyle w:val="Style1"/>
        <w:numPr>
          <w:ilvl w:val="0"/>
          <w:numId w:val="0"/>
        </w:numPr>
        <w:ind w:left="720"/>
      </w:pPr>
      <w:r w:rsidRPr="000D0B1A">
        <w:tab/>
      </w:r>
    </w:p>
    <w:p w14:paraId="0213BEE1" w14:textId="77777777" w:rsidR="00B863C9" w:rsidRPr="000D0B1A" w:rsidRDefault="00B863C9" w:rsidP="00660BDA">
      <w:pPr>
        <w:pStyle w:val="Style1"/>
        <w:numPr>
          <w:ilvl w:val="3"/>
          <w:numId w:val="20"/>
        </w:numPr>
      </w:pPr>
      <w:bookmarkStart w:id="27" w:name="_Toc98928887"/>
      <w:bookmarkStart w:id="28" w:name="_Toc98929056"/>
      <w:bookmarkStart w:id="29" w:name="_Toc111432672"/>
      <w:bookmarkStart w:id="30" w:name="_Toc112223983"/>
      <w:bookmarkStart w:id="31" w:name="_Toc112226021"/>
      <w:r w:rsidRPr="000D0B1A">
        <w:t xml:space="preserve">"Contractor" means the successful Tenderer who has been awarded the Contract by the </w:t>
      </w:r>
      <w:r w:rsidR="00431967">
        <w:t>FAS</w:t>
      </w:r>
      <w:r w:rsidRPr="000D0B1A">
        <w:t>.</w:t>
      </w:r>
      <w:bookmarkEnd w:id="27"/>
      <w:bookmarkEnd w:id="28"/>
      <w:bookmarkEnd w:id="29"/>
      <w:bookmarkEnd w:id="30"/>
      <w:bookmarkEnd w:id="31"/>
    </w:p>
    <w:p w14:paraId="4A8E6779" w14:textId="77777777" w:rsidR="00B863C9" w:rsidRPr="000D0B1A" w:rsidRDefault="00B863C9" w:rsidP="000D0B1A">
      <w:pPr>
        <w:pStyle w:val="Style1"/>
        <w:numPr>
          <w:ilvl w:val="0"/>
          <w:numId w:val="0"/>
        </w:numPr>
        <w:ind w:left="720"/>
      </w:pPr>
    </w:p>
    <w:p w14:paraId="54246D77" w14:textId="77777777" w:rsidR="00B863C9" w:rsidRPr="000D0B1A" w:rsidRDefault="00B863C9" w:rsidP="00660BDA">
      <w:pPr>
        <w:pStyle w:val="Style1"/>
        <w:numPr>
          <w:ilvl w:val="3"/>
          <w:numId w:val="20"/>
        </w:numPr>
      </w:pPr>
      <w:bookmarkStart w:id="32" w:name="_Toc98928888"/>
      <w:bookmarkStart w:id="33" w:name="_Toc98929057"/>
      <w:bookmarkStart w:id="34" w:name="_Toc111432673"/>
      <w:bookmarkStart w:id="35" w:name="_Toc112223984"/>
      <w:bookmarkStart w:id="36" w:name="_Toc112226022"/>
      <w:r w:rsidRPr="000D0B1A">
        <w:t xml:space="preserve">"Parties" refer to the </w:t>
      </w:r>
      <w:r w:rsidR="00431967">
        <w:t>FAS</w:t>
      </w:r>
      <w:r w:rsidRPr="000D0B1A">
        <w:t xml:space="preserve"> and the Contractor.</w:t>
      </w:r>
      <w:bookmarkEnd w:id="32"/>
      <w:bookmarkEnd w:id="33"/>
      <w:bookmarkEnd w:id="34"/>
      <w:bookmarkEnd w:id="35"/>
      <w:bookmarkEnd w:id="36"/>
    </w:p>
    <w:p w14:paraId="14885D47" w14:textId="77777777" w:rsidR="00B863C9" w:rsidRPr="000D0B1A" w:rsidRDefault="00B863C9" w:rsidP="000D0B1A">
      <w:pPr>
        <w:pStyle w:val="Style1"/>
        <w:numPr>
          <w:ilvl w:val="0"/>
          <w:numId w:val="0"/>
        </w:numPr>
        <w:ind w:left="720"/>
      </w:pPr>
    </w:p>
    <w:p w14:paraId="4E6F279C" w14:textId="77777777" w:rsidR="00B863C9" w:rsidRPr="000D0B1A" w:rsidRDefault="00B863C9" w:rsidP="00660BDA">
      <w:pPr>
        <w:pStyle w:val="Style1"/>
        <w:numPr>
          <w:ilvl w:val="3"/>
          <w:numId w:val="20"/>
        </w:numPr>
      </w:pPr>
      <w:bookmarkStart w:id="37" w:name="_Toc98928889"/>
      <w:bookmarkStart w:id="38" w:name="_Toc98929058"/>
      <w:bookmarkStart w:id="39" w:name="_Toc111432674"/>
      <w:bookmarkStart w:id="40" w:name="_Toc112223985"/>
      <w:bookmarkStart w:id="41" w:name="_Toc112226023"/>
      <w:r w:rsidRPr="000D0B1A">
        <w:t>“Person” includes a corporation or an incorporated association.</w:t>
      </w:r>
      <w:bookmarkEnd w:id="37"/>
      <w:bookmarkEnd w:id="38"/>
      <w:bookmarkEnd w:id="39"/>
      <w:bookmarkEnd w:id="40"/>
      <w:bookmarkEnd w:id="41"/>
    </w:p>
    <w:p w14:paraId="194F7C11" w14:textId="77777777" w:rsidR="00B863C9" w:rsidRPr="000D0B1A" w:rsidRDefault="00B863C9" w:rsidP="000D0B1A"/>
    <w:p w14:paraId="19575D56" w14:textId="77777777" w:rsidR="00B863C9" w:rsidRPr="000D0B1A" w:rsidRDefault="00B863C9" w:rsidP="00660BDA">
      <w:pPr>
        <w:pStyle w:val="Style1"/>
        <w:numPr>
          <w:ilvl w:val="1"/>
          <w:numId w:val="20"/>
        </w:numPr>
      </w:pPr>
      <w:bookmarkStart w:id="42" w:name="_Toc98928890"/>
      <w:bookmarkStart w:id="43" w:name="_Toc98929059"/>
      <w:bookmarkStart w:id="44" w:name="_Toc111432675"/>
      <w:bookmarkStart w:id="45" w:name="_Toc112223986"/>
      <w:bookmarkStart w:id="46" w:name="_Toc112226024"/>
      <w:r w:rsidRPr="000D0B1A">
        <w:t>Words importing the singular include the plural and vice versa.</w:t>
      </w:r>
      <w:bookmarkEnd w:id="42"/>
      <w:bookmarkEnd w:id="43"/>
      <w:bookmarkEnd w:id="44"/>
      <w:bookmarkEnd w:id="45"/>
      <w:bookmarkEnd w:id="46"/>
    </w:p>
    <w:p w14:paraId="47A478D2" w14:textId="77777777" w:rsidR="00B863C9" w:rsidRPr="000D0B1A" w:rsidRDefault="00B863C9" w:rsidP="000D0B1A"/>
    <w:p w14:paraId="0BBBDC32" w14:textId="77777777" w:rsidR="00B863C9" w:rsidRPr="000D0B1A" w:rsidRDefault="00B863C9" w:rsidP="00660BDA">
      <w:pPr>
        <w:pStyle w:val="Style1"/>
        <w:numPr>
          <w:ilvl w:val="1"/>
          <w:numId w:val="20"/>
        </w:numPr>
      </w:pPr>
      <w:bookmarkStart w:id="47" w:name="_Toc98928891"/>
      <w:bookmarkStart w:id="48" w:name="_Toc98929060"/>
      <w:bookmarkStart w:id="49" w:name="_Toc111432676"/>
      <w:bookmarkStart w:id="50" w:name="_Toc112223987"/>
      <w:bookmarkStart w:id="51" w:name="_Toc112226025"/>
      <w:r w:rsidRPr="000D0B1A">
        <w:t>The headings are for convenience only and not for the purpose of interpretation.</w:t>
      </w:r>
      <w:bookmarkEnd w:id="47"/>
      <w:bookmarkEnd w:id="48"/>
      <w:bookmarkEnd w:id="49"/>
      <w:bookmarkEnd w:id="50"/>
      <w:bookmarkEnd w:id="51"/>
    </w:p>
    <w:p w14:paraId="40FB1DB7" w14:textId="77777777" w:rsidR="00B863C9" w:rsidRPr="000D0B1A" w:rsidRDefault="00B863C9" w:rsidP="00094A68">
      <w:pPr>
        <w:pStyle w:val="spacer"/>
      </w:pPr>
    </w:p>
    <w:p w14:paraId="7CAFCE1E" w14:textId="77777777" w:rsidR="00B863C9" w:rsidRPr="00AD2921" w:rsidRDefault="00B863C9" w:rsidP="000D0B1A">
      <w:pPr>
        <w:pStyle w:val="Style1"/>
        <w:rPr>
          <w:b/>
          <w:bCs/>
        </w:rPr>
      </w:pPr>
      <w:bookmarkStart w:id="52" w:name="_Toc112226026"/>
      <w:r>
        <w:rPr>
          <w:b/>
          <w:bCs/>
        </w:rPr>
        <w:t>SCOPE OF CONTRACT</w:t>
      </w:r>
      <w:bookmarkEnd w:id="52"/>
    </w:p>
    <w:p w14:paraId="7F835087" w14:textId="77777777" w:rsidR="00B863C9" w:rsidRPr="000D0B1A" w:rsidRDefault="00B863C9" w:rsidP="000D0B1A"/>
    <w:p w14:paraId="6BB54027" w14:textId="77777777" w:rsidR="00B863C9" w:rsidRPr="000D0B1A" w:rsidRDefault="00B863C9" w:rsidP="00660BDA">
      <w:pPr>
        <w:pStyle w:val="Style1"/>
        <w:numPr>
          <w:ilvl w:val="1"/>
          <w:numId w:val="20"/>
        </w:numPr>
      </w:pPr>
      <w:bookmarkStart w:id="53" w:name="_Toc98928893"/>
      <w:bookmarkStart w:id="54" w:name="_Toc98929062"/>
      <w:bookmarkStart w:id="55" w:name="_Toc111432678"/>
      <w:bookmarkStart w:id="56" w:name="_Toc112223989"/>
      <w:bookmarkStart w:id="57" w:name="_Toc112226027"/>
      <w:r w:rsidRPr="000D0B1A">
        <w:t>The Contractor shall perform the Services in accordance with the Contract.</w:t>
      </w:r>
      <w:bookmarkEnd w:id="53"/>
      <w:bookmarkEnd w:id="54"/>
      <w:bookmarkEnd w:id="55"/>
      <w:bookmarkEnd w:id="56"/>
      <w:bookmarkEnd w:id="57"/>
      <w:r w:rsidRPr="000D0B1A">
        <w:t xml:space="preserve"> </w:t>
      </w:r>
    </w:p>
    <w:p w14:paraId="236B14C7" w14:textId="77777777" w:rsidR="00B863C9" w:rsidRPr="000D0B1A" w:rsidRDefault="00B863C9" w:rsidP="00094A68">
      <w:pPr>
        <w:pStyle w:val="spacer"/>
      </w:pPr>
    </w:p>
    <w:p w14:paraId="5E08CC77" w14:textId="77777777" w:rsidR="00B863C9" w:rsidRPr="00AD2921" w:rsidRDefault="00B863C9" w:rsidP="000D0B1A">
      <w:pPr>
        <w:pStyle w:val="Style1"/>
        <w:rPr>
          <w:b/>
          <w:bCs/>
        </w:rPr>
      </w:pPr>
      <w:bookmarkStart w:id="58" w:name="_Toc112226028"/>
      <w:r>
        <w:rPr>
          <w:b/>
          <w:bCs/>
        </w:rPr>
        <w:t>COMMENCEMENT</w:t>
      </w:r>
      <w:bookmarkEnd w:id="58"/>
    </w:p>
    <w:p w14:paraId="1298D796" w14:textId="77777777" w:rsidR="00B863C9" w:rsidRPr="000D0B1A" w:rsidRDefault="00B863C9" w:rsidP="000D0B1A"/>
    <w:p w14:paraId="0C934D9E" w14:textId="77777777" w:rsidR="00B863C9" w:rsidRDefault="00B863C9" w:rsidP="00660BDA">
      <w:pPr>
        <w:pStyle w:val="Style1"/>
        <w:numPr>
          <w:ilvl w:val="1"/>
          <w:numId w:val="20"/>
        </w:numPr>
      </w:pPr>
      <w:bookmarkStart w:id="59" w:name="_Toc98928895"/>
      <w:bookmarkStart w:id="60" w:name="_Toc98929064"/>
      <w:bookmarkStart w:id="61" w:name="_Toc111432680"/>
      <w:bookmarkStart w:id="62" w:name="_Toc112223991"/>
      <w:bookmarkStart w:id="63" w:name="_Toc112226029"/>
      <w:r w:rsidRPr="000D0B1A">
        <w:t xml:space="preserve">The Contractor shall </w:t>
      </w:r>
      <w:r>
        <w:t>commence</w:t>
      </w:r>
      <w:r w:rsidRPr="000D0B1A">
        <w:t xml:space="preserve"> the Services by the </w:t>
      </w:r>
      <w:r>
        <w:t>Commencement</w:t>
      </w:r>
      <w:r w:rsidRPr="000D0B1A">
        <w:t xml:space="preserve"> Date </w:t>
      </w:r>
      <w:r>
        <w:t xml:space="preserve">as stated in </w:t>
      </w:r>
      <w:bookmarkStart w:id="64" w:name="AnnexA_1"/>
      <w:r w:rsidRPr="00A53E2D">
        <w:rPr>
          <w:i/>
          <w:iCs/>
        </w:rPr>
        <w:t xml:space="preserve">clause 1 of Annex </w:t>
      </w:r>
      <w:bookmarkEnd w:id="64"/>
      <w:r>
        <w:rPr>
          <w:i/>
          <w:iCs/>
        </w:rPr>
        <w:t>A</w:t>
      </w:r>
      <w:r>
        <w:t xml:space="preserve"> to these Conditions </w:t>
      </w:r>
      <w:r w:rsidRPr="000D0B1A">
        <w:t xml:space="preserve">and in the manner specified in the Contract. </w:t>
      </w:r>
    </w:p>
    <w:p w14:paraId="0A155BC0" w14:textId="77777777" w:rsidR="00B863C9" w:rsidRDefault="00B863C9">
      <w:pPr>
        <w:pStyle w:val="Style1"/>
        <w:numPr>
          <w:ilvl w:val="0"/>
          <w:numId w:val="0"/>
        </w:numPr>
        <w:ind w:left="720"/>
      </w:pPr>
    </w:p>
    <w:p w14:paraId="706D94D0" w14:textId="77777777" w:rsidR="00B863C9" w:rsidRPr="000D0B1A" w:rsidRDefault="00B863C9" w:rsidP="00660BDA">
      <w:pPr>
        <w:pStyle w:val="Style1"/>
        <w:numPr>
          <w:ilvl w:val="1"/>
          <w:numId w:val="20"/>
        </w:numPr>
      </w:pPr>
      <w:r>
        <w:t>The Contractor shall ensure that the insurance cover</w:t>
      </w:r>
      <w:r w:rsidR="00FA3B86" w:rsidRPr="00FA3B86">
        <w:t xml:space="preserve"> </w:t>
      </w:r>
      <w:r w:rsidR="00FA3B86">
        <w:t xml:space="preserve">as specified in Clause </w:t>
      </w:r>
      <w:r w:rsidR="00A90910">
        <w:t>9</w:t>
      </w:r>
      <w:r w:rsidR="00FA3B86">
        <w:t xml:space="preserve"> of Annex A</w:t>
      </w:r>
      <w:r>
        <w:t xml:space="preserve"> is in force prior to the Commencement Date and is maintained throughout the duration of the Contract. </w:t>
      </w:r>
      <w:bookmarkEnd w:id="59"/>
      <w:bookmarkEnd w:id="60"/>
      <w:bookmarkEnd w:id="61"/>
      <w:bookmarkEnd w:id="62"/>
      <w:bookmarkEnd w:id="63"/>
      <w:r w:rsidRPr="000D0B1A">
        <w:t xml:space="preserve"> </w:t>
      </w:r>
    </w:p>
    <w:p w14:paraId="36F2D504" w14:textId="77777777" w:rsidR="00B863C9" w:rsidRPr="000D0B1A" w:rsidRDefault="00B863C9" w:rsidP="00094A68">
      <w:pPr>
        <w:pStyle w:val="spacer"/>
      </w:pPr>
    </w:p>
    <w:p w14:paraId="1CE2D232" w14:textId="77777777" w:rsidR="00B863C9" w:rsidRPr="00AD2921" w:rsidRDefault="00B863C9" w:rsidP="000D0B1A">
      <w:pPr>
        <w:pStyle w:val="Style1"/>
        <w:rPr>
          <w:b/>
          <w:bCs/>
        </w:rPr>
      </w:pPr>
      <w:bookmarkStart w:id="65" w:name="_Toc112226030"/>
      <w:r>
        <w:rPr>
          <w:b/>
          <w:bCs/>
        </w:rPr>
        <w:t>PAYMENT</w:t>
      </w:r>
      <w:bookmarkEnd w:id="65"/>
    </w:p>
    <w:p w14:paraId="44A6968A" w14:textId="77777777" w:rsidR="00B863C9" w:rsidRPr="000D0B1A" w:rsidRDefault="00B863C9" w:rsidP="000D0B1A"/>
    <w:p w14:paraId="45EA05D2" w14:textId="31DD8CBB" w:rsidR="00B863C9" w:rsidRPr="000D0B1A" w:rsidRDefault="00B863C9" w:rsidP="00660BDA">
      <w:pPr>
        <w:pStyle w:val="Style1"/>
        <w:numPr>
          <w:ilvl w:val="1"/>
          <w:numId w:val="20"/>
        </w:numPr>
      </w:pPr>
      <w:bookmarkStart w:id="66" w:name="_Toc98928897"/>
      <w:bookmarkStart w:id="67" w:name="_Toc98929066"/>
      <w:bookmarkStart w:id="68" w:name="_Toc111432682"/>
      <w:bookmarkStart w:id="69" w:name="_Toc112223993"/>
      <w:bookmarkStart w:id="70" w:name="_Toc112226031"/>
      <w:r w:rsidRPr="000D0B1A">
        <w:t xml:space="preserve">Within thirty (30) days of delivery of the Services ordered under the Contract, as above provided, and upon presentation by the Contractor of his bills and the </w:t>
      </w:r>
      <w:r w:rsidR="00431967">
        <w:t>FAS</w:t>
      </w:r>
      <w:r w:rsidR="00431967" w:rsidRPr="000D0B1A">
        <w:t xml:space="preserve">' </w:t>
      </w:r>
      <w:r w:rsidRPr="000D0B1A">
        <w:t xml:space="preserve">receipt aforesaid the </w:t>
      </w:r>
      <w:r w:rsidR="00431967">
        <w:t>FAS</w:t>
      </w:r>
      <w:r w:rsidRPr="000D0B1A">
        <w:t xml:space="preserve"> will make payment to the Contractor </w:t>
      </w:r>
      <w:r w:rsidR="00775BD4">
        <w:t>on a monthly basis to</w:t>
      </w:r>
      <w:r w:rsidRPr="000D0B1A">
        <w:t xml:space="preserve"> all Services so performed provided that no payment shall be considered as evidence of the quality of any Services to which such payments relates.</w:t>
      </w:r>
      <w:bookmarkEnd w:id="66"/>
      <w:bookmarkEnd w:id="67"/>
      <w:bookmarkEnd w:id="68"/>
      <w:bookmarkEnd w:id="69"/>
      <w:bookmarkEnd w:id="70"/>
      <w:r w:rsidRPr="000D0B1A">
        <w:t xml:space="preserve"> </w:t>
      </w:r>
      <w:bookmarkStart w:id="71" w:name="_GoBack"/>
      <w:bookmarkEnd w:id="71"/>
    </w:p>
    <w:p w14:paraId="3DEE3363" w14:textId="77777777" w:rsidR="00B863C9" w:rsidRPr="000D0B1A" w:rsidRDefault="00B863C9" w:rsidP="000D0B1A"/>
    <w:p w14:paraId="76363E98" w14:textId="77777777" w:rsidR="00B863C9" w:rsidRPr="000D0B1A" w:rsidRDefault="00B863C9" w:rsidP="00660BDA">
      <w:pPr>
        <w:pStyle w:val="Style1"/>
        <w:numPr>
          <w:ilvl w:val="1"/>
          <w:numId w:val="20"/>
        </w:numPr>
      </w:pPr>
      <w:bookmarkStart w:id="72" w:name="_Toc98928898"/>
      <w:bookmarkStart w:id="73" w:name="_Toc98929067"/>
      <w:bookmarkStart w:id="74" w:name="_Toc111432683"/>
      <w:bookmarkStart w:id="75" w:name="_Toc112223994"/>
      <w:bookmarkStart w:id="76" w:name="_Toc112226032"/>
      <w:r w:rsidRPr="000D0B1A">
        <w:t xml:space="preserve">The payments under this clause shall not prejudice the </w:t>
      </w:r>
      <w:r w:rsidR="00431967">
        <w:t>FAS</w:t>
      </w:r>
      <w:r w:rsidRPr="000D0B1A">
        <w:t>'s right to</w:t>
      </w:r>
      <w:r>
        <w:t xml:space="preserve"> subsequently</w:t>
      </w:r>
      <w:r w:rsidRPr="000D0B1A">
        <w:t xml:space="preserve"> reject deficient Services </w:t>
      </w:r>
      <w:r>
        <w:t>and/</w:t>
      </w:r>
      <w:r w:rsidRPr="000D0B1A">
        <w:t xml:space="preserve">or </w:t>
      </w:r>
      <w:r>
        <w:t xml:space="preserve">require </w:t>
      </w:r>
      <w:r w:rsidRPr="000D0B1A">
        <w:t xml:space="preserve">the Contractor to </w:t>
      </w:r>
      <w:r>
        <w:t xml:space="preserve">rectify and/or </w:t>
      </w:r>
      <w:r w:rsidRPr="000D0B1A">
        <w:t xml:space="preserve">re-perform </w:t>
      </w:r>
      <w:r>
        <w:t xml:space="preserve">the </w:t>
      </w:r>
      <w:r w:rsidRPr="000D0B1A">
        <w:t>deficient Services.</w:t>
      </w:r>
      <w:bookmarkEnd w:id="72"/>
      <w:bookmarkEnd w:id="73"/>
      <w:bookmarkEnd w:id="74"/>
      <w:bookmarkEnd w:id="75"/>
      <w:bookmarkEnd w:id="76"/>
    </w:p>
    <w:p w14:paraId="1A0C410F" w14:textId="77777777" w:rsidR="00B863C9" w:rsidRPr="000D0B1A" w:rsidRDefault="00B863C9" w:rsidP="000D0B1A"/>
    <w:p w14:paraId="6328AF65" w14:textId="77777777" w:rsidR="00E66514" w:rsidRDefault="00B863C9" w:rsidP="00660BDA">
      <w:pPr>
        <w:pStyle w:val="Style1"/>
        <w:numPr>
          <w:ilvl w:val="1"/>
          <w:numId w:val="20"/>
        </w:numPr>
      </w:pPr>
      <w:bookmarkStart w:id="77" w:name="_Toc98928899"/>
      <w:bookmarkStart w:id="78" w:name="_Toc98929068"/>
      <w:bookmarkStart w:id="79" w:name="_Toc111432684"/>
      <w:bookmarkStart w:id="80" w:name="_Toc112223995"/>
      <w:bookmarkStart w:id="81" w:name="_Toc112226033"/>
      <w:r w:rsidRPr="000D0B1A">
        <w:t xml:space="preserve">Without limiting the </w:t>
      </w:r>
      <w:r w:rsidR="00431967">
        <w:t>FAS</w:t>
      </w:r>
      <w:r w:rsidRPr="000D0B1A">
        <w:t xml:space="preserve">’s right under the Contract, the amount of any payment or debt owed by the Contractor to the </w:t>
      </w:r>
      <w:r w:rsidR="00431967">
        <w:t>FAS</w:t>
      </w:r>
      <w:r w:rsidRPr="000D0B1A">
        <w:t xml:space="preserve"> under the Contract may be deducted by the </w:t>
      </w:r>
    </w:p>
    <w:p w14:paraId="2ADD9274" w14:textId="77777777" w:rsidR="00DD7CEB" w:rsidRDefault="00DD7CEB" w:rsidP="00660BDA">
      <w:pPr>
        <w:pStyle w:val="Style1"/>
        <w:numPr>
          <w:ilvl w:val="1"/>
          <w:numId w:val="20"/>
        </w:numPr>
        <w:sectPr w:rsidR="00DD7CEB" w:rsidSect="001C1385">
          <w:footerReference w:type="default" r:id="rId11"/>
          <w:footerReference w:type="first" r:id="rId12"/>
          <w:pgSz w:w="11909" w:h="16834" w:code="9"/>
          <w:pgMar w:top="1276" w:right="1411" w:bottom="1411" w:left="1411" w:header="432" w:footer="576" w:gutter="0"/>
          <w:cols w:space="720"/>
          <w:noEndnote/>
          <w:titlePg/>
        </w:sectPr>
      </w:pPr>
    </w:p>
    <w:p w14:paraId="1148410A" w14:textId="77777777" w:rsidR="00B863C9" w:rsidRPr="000D0B1A" w:rsidRDefault="00431967" w:rsidP="00660BDA">
      <w:pPr>
        <w:pStyle w:val="Style1"/>
        <w:numPr>
          <w:ilvl w:val="1"/>
          <w:numId w:val="20"/>
        </w:numPr>
      </w:pPr>
      <w:r>
        <w:lastRenderedPageBreak/>
        <w:t>FAS</w:t>
      </w:r>
      <w:r w:rsidR="00B863C9" w:rsidRPr="000D0B1A">
        <w:t xml:space="preserve"> from any monies payable by the </w:t>
      </w:r>
      <w:r>
        <w:t>FAS</w:t>
      </w:r>
      <w:r w:rsidR="00B863C9" w:rsidRPr="000D0B1A">
        <w:t xml:space="preserve"> to the Contractor pursuant to this Contract.</w:t>
      </w:r>
      <w:bookmarkEnd w:id="77"/>
      <w:bookmarkEnd w:id="78"/>
      <w:bookmarkEnd w:id="79"/>
      <w:bookmarkEnd w:id="80"/>
      <w:bookmarkEnd w:id="81"/>
    </w:p>
    <w:p w14:paraId="1BF3C865" w14:textId="77777777" w:rsidR="00B863C9" w:rsidRDefault="00B863C9" w:rsidP="000D0B1A">
      <w:pPr>
        <w:rPr>
          <w:b/>
          <w:bCs/>
        </w:rPr>
      </w:pPr>
    </w:p>
    <w:p w14:paraId="725B8129" w14:textId="77777777" w:rsidR="00B863C9" w:rsidRPr="00AD2921" w:rsidRDefault="00B863C9" w:rsidP="000D0B1A">
      <w:pPr>
        <w:pStyle w:val="Style1"/>
        <w:rPr>
          <w:b/>
          <w:bCs/>
        </w:rPr>
      </w:pPr>
      <w:bookmarkStart w:id="82" w:name="_Toc112226034"/>
      <w:r>
        <w:rPr>
          <w:b/>
          <w:bCs/>
        </w:rPr>
        <w:t>RIGHTS OF THIRD PARTIES</w:t>
      </w:r>
      <w:bookmarkEnd w:id="82"/>
    </w:p>
    <w:p w14:paraId="3B77041F" w14:textId="77777777" w:rsidR="00B863C9" w:rsidRPr="000D0B1A" w:rsidRDefault="00B863C9" w:rsidP="000D0B1A"/>
    <w:p w14:paraId="5FE5E769" w14:textId="77777777" w:rsidR="00B863C9" w:rsidRPr="000D0B1A" w:rsidRDefault="00B863C9" w:rsidP="00660BDA">
      <w:pPr>
        <w:pStyle w:val="Style1"/>
        <w:numPr>
          <w:ilvl w:val="1"/>
          <w:numId w:val="20"/>
        </w:numPr>
      </w:pPr>
      <w:bookmarkStart w:id="83" w:name="_Toc98928901"/>
      <w:bookmarkStart w:id="84" w:name="_Toc98929070"/>
      <w:bookmarkStart w:id="85" w:name="_Toc111432686"/>
      <w:bookmarkStart w:id="86" w:name="_Toc112223997"/>
      <w:bookmarkStart w:id="87" w:name="_Toc112226035"/>
      <w:r w:rsidRPr="000D0B1A">
        <w:t>A person who is not a party to this Contract shall have no right under the Contracts (Rights of Third Parties) Act to enforce any of its terms.</w:t>
      </w:r>
      <w:bookmarkEnd w:id="83"/>
      <w:bookmarkEnd w:id="84"/>
      <w:bookmarkEnd w:id="85"/>
      <w:bookmarkEnd w:id="86"/>
      <w:bookmarkEnd w:id="87"/>
    </w:p>
    <w:p w14:paraId="11EB924C" w14:textId="77777777" w:rsidR="00B863C9" w:rsidRPr="000D0B1A" w:rsidRDefault="00B863C9" w:rsidP="00094A68">
      <w:pPr>
        <w:pStyle w:val="spacer"/>
      </w:pPr>
    </w:p>
    <w:p w14:paraId="15581759" w14:textId="77777777" w:rsidR="00B863C9" w:rsidRPr="00AD2921" w:rsidRDefault="00B863C9" w:rsidP="000D0B1A">
      <w:pPr>
        <w:pStyle w:val="Style1"/>
        <w:rPr>
          <w:b/>
          <w:bCs/>
        </w:rPr>
      </w:pPr>
      <w:bookmarkStart w:id="88" w:name="_Toc112226036"/>
      <w:r>
        <w:rPr>
          <w:b/>
          <w:bCs/>
        </w:rPr>
        <w:t>GIFTS, INDUCEMENTS OR REWARDS</w:t>
      </w:r>
      <w:bookmarkEnd w:id="88"/>
    </w:p>
    <w:p w14:paraId="6F846B79" w14:textId="77777777" w:rsidR="00B863C9" w:rsidRPr="000D0B1A" w:rsidRDefault="00B863C9" w:rsidP="000D0B1A"/>
    <w:p w14:paraId="461BFF5C" w14:textId="77777777" w:rsidR="00B863C9" w:rsidRPr="000D0B1A" w:rsidRDefault="00B863C9" w:rsidP="00660BDA">
      <w:pPr>
        <w:pStyle w:val="Style1"/>
        <w:numPr>
          <w:ilvl w:val="1"/>
          <w:numId w:val="20"/>
        </w:numPr>
      </w:pPr>
      <w:bookmarkStart w:id="89" w:name="_Toc98928903"/>
      <w:bookmarkStart w:id="90" w:name="_Toc98929072"/>
      <w:bookmarkStart w:id="91" w:name="_Toc111432688"/>
      <w:bookmarkStart w:id="92" w:name="_Toc112223999"/>
      <w:bookmarkStart w:id="93" w:name="_Toc112226037"/>
      <w:r w:rsidRPr="000D0B1A">
        <w:t xml:space="preserve">The </w:t>
      </w:r>
      <w:r w:rsidR="00431967">
        <w:t>FAS</w:t>
      </w:r>
      <w:r w:rsidRPr="000D0B1A">
        <w:t xml:space="preserve"> may terminate the Contract and to recover from the Contractor the amount of any loss resulting from such termination, if the Contractor shall have offered or given or agreed to give to any person any gift or consideration of any kind as an inducement or reward for doing to forbearing to do or for having done or forborne to do any action in relation to the obtaining or execution of the Contract with the </w:t>
      </w:r>
      <w:r w:rsidR="00431967">
        <w:t>FAS</w:t>
      </w:r>
      <w:r w:rsidRPr="000D0B1A">
        <w:t xml:space="preserve"> or for showing or forbearing to show </w:t>
      </w:r>
      <w:proofErr w:type="spellStart"/>
      <w:r w:rsidRPr="000D0B1A">
        <w:t>favour</w:t>
      </w:r>
      <w:proofErr w:type="spellEnd"/>
      <w:r w:rsidRPr="000D0B1A">
        <w:t xml:space="preserve"> to any person in relation to any contract with the </w:t>
      </w:r>
      <w:r w:rsidR="00431967">
        <w:t>FAS</w:t>
      </w:r>
      <w:r w:rsidRPr="000D0B1A">
        <w:t xml:space="preserve">, or if the like acts shall have been done by any person employed by the Contractor or acting on his behalf (whether with or without the knowledge of the Contractor) or if in relation to any Contract with the </w:t>
      </w:r>
      <w:r w:rsidR="00431967">
        <w:t>FAS</w:t>
      </w:r>
      <w:r w:rsidRPr="000D0B1A">
        <w:t xml:space="preserve"> the Contractor or any person employed by him or acting on his behalf shall have committed any offence under Chapter IX of the Penal Code or </w:t>
      </w:r>
      <w:r>
        <w:t xml:space="preserve">the </w:t>
      </w:r>
      <w:r w:rsidRPr="000D0B1A">
        <w:t>Prevention of Corruption Act or shall have abetted or attempted to commit such an offence or shall have given any fee or reward the receipt of which is an offence under Chapter IX of the Penal Code or the Prevention of Corruption Act.</w:t>
      </w:r>
      <w:bookmarkEnd w:id="89"/>
      <w:bookmarkEnd w:id="90"/>
      <w:bookmarkEnd w:id="91"/>
      <w:bookmarkEnd w:id="92"/>
      <w:bookmarkEnd w:id="93"/>
    </w:p>
    <w:p w14:paraId="3B2056BF" w14:textId="77777777" w:rsidR="00B863C9" w:rsidRPr="000D0B1A" w:rsidRDefault="00B863C9" w:rsidP="00094A68">
      <w:pPr>
        <w:pStyle w:val="spacer"/>
      </w:pPr>
    </w:p>
    <w:p w14:paraId="62ACAD8F" w14:textId="77777777" w:rsidR="00B863C9" w:rsidRPr="00AD2921" w:rsidRDefault="00B863C9" w:rsidP="000D0B1A">
      <w:pPr>
        <w:pStyle w:val="Style1"/>
        <w:rPr>
          <w:b/>
          <w:bCs/>
        </w:rPr>
      </w:pPr>
      <w:bookmarkStart w:id="94" w:name="_Toc112226038"/>
      <w:r>
        <w:rPr>
          <w:b/>
          <w:bCs/>
        </w:rPr>
        <w:t>DELAY IN PERFORMANCE</w:t>
      </w:r>
      <w:bookmarkEnd w:id="94"/>
    </w:p>
    <w:p w14:paraId="158B2E6E" w14:textId="77777777" w:rsidR="00B863C9" w:rsidRPr="000D0B1A" w:rsidRDefault="00B863C9" w:rsidP="000D0B1A"/>
    <w:p w14:paraId="1780DF85" w14:textId="77777777" w:rsidR="00B863C9" w:rsidRPr="000D0B1A" w:rsidRDefault="00B863C9" w:rsidP="00660BDA">
      <w:pPr>
        <w:pStyle w:val="Style1"/>
        <w:numPr>
          <w:ilvl w:val="1"/>
          <w:numId w:val="20"/>
        </w:numPr>
      </w:pPr>
      <w:bookmarkStart w:id="95" w:name="_Toc98928906"/>
      <w:bookmarkStart w:id="96" w:name="_Toc98929075"/>
      <w:bookmarkStart w:id="97" w:name="_Toc111432691"/>
      <w:bookmarkStart w:id="98" w:name="_Toc112224002"/>
      <w:bookmarkStart w:id="99" w:name="_Toc112226040"/>
      <w:r w:rsidRPr="000D0B1A">
        <w:t xml:space="preserve">Subject to Clause </w:t>
      </w:r>
      <w:r>
        <w:t>10</w:t>
      </w:r>
      <w:r w:rsidRPr="000D0B1A">
        <w:t xml:space="preserve">, if the Contractor fails to complete the performance of Services by the date specified in the Contract, the </w:t>
      </w:r>
      <w:r w:rsidR="00431967">
        <w:t>FAS</w:t>
      </w:r>
      <w:r w:rsidRPr="000D0B1A">
        <w:t xml:space="preserve"> shall have the right -</w:t>
      </w:r>
      <w:bookmarkEnd w:id="95"/>
      <w:bookmarkEnd w:id="96"/>
      <w:bookmarkEnd w:id="97"/>
      <w:bookmarkEnd w:id="98"/>
      <w:bookmarkEnd w:id="99"/>
    </w:p>
    <w:p w14:paraId="460BB593" w14:textId="77777777" w:rsidR="00B863C9" w:rsidRPr="000D0B1A" w:rsidRDefault="00B863C9" w:rsidP="000D0B1A"/>
    <w:p w14:paraId="4A41B473" w14:textId="77777777" w:rsidR="00B863C9" w:rsidRPr="000D0B1A" w:rsidRDefault="00B863C9" w:rsidP="00660BDA">
      <w:pPr>
        <w:pStyle w:val="Style1"/>
        <w:numPr>
          <w:ilvl w:val="3"/>
          <w:numId w:val="20"/>
        </w:numPr>
      </w:pPr>
      <w:bookmarkStart w:id="100" w:name="_Toc98928907"/>
      <w:bookmarkStart w:id="101" w:name="_Toc98929076"/>
      <w:bookmarkStart w:id="102" w:name="_Toc111432692"/>
      <w:bookmarkStart w:id="103" w:name="_Toc112224003"/>
      <w:bookmarkStart w:id="104" w:name="_Toc112226041"/>
      <w:r w:rsidRPr="000D0B1A">
        <w:t>to cancel all or any such items of Services from the Contract without compensation and obtain them from other sources and all increased costs thereby incurred shall be deducted from any moneys due or to become due to the Contractor or shall be recoverable as damages; or</w:t>
      </w:r>
      <w:bookmarkEnd w:id="100"/>
      <w:bookmarkEnd w:id="101"/>
      <w:bookmarkEnd w:id="102"/>
      <w:bookmarkEnd w:id="103"/>
      <w:bookmarkEnd w:id="104"/>
    </w:p>
    <w:p w14:paraId="55B476C5" w14:textId="77777777" w:rsidR="00B863C9" w:rsidRPr="000D0B1A" w:rsidRDefault="00B863C9" w:rsidP="000D0B1A"/>
    <w:p w14:paraId="073D38FD" w14:textId="77777777" w:rsidR="00B863C9" w:rsidRPr="000D0B1A" w:rsidRDefault="00B863C9" w:rsidP="00660BDA">
      <w:pPr>
        <w:pStyle w:val="Style1"/>
        <w:numPr>
          <w:ilvl w:val="3"/>
          <w:numId w:val="20"/>
        </w:numPr>
      </w:pPr>
      <w:bookmarkStart w:id="105" w:name="_Toc98928908"/>
      <w:bookmarkStart w:id="106" w:name="_Toc98929077"/>
      <w:bookmarkStart w:id="107" w:name="_Toc111432693"/>
      <w:bookmarkStart w:id="108" w:name="_Toc112224004"/>
      <w:bookmarkStart w:id="109" w:name="_Toc112226042"/>
      <w:r w:rsidRPr="000D0B1A">
        <w:t xml:space="preserve">to deduct from any moneys due or to become due to the Contractor or require the Contractor to pay, </w:t>
      </w:r>
      <w:r w:rsidRPr="000A2A6F">
        <w:t xml:space="preserve">a sum calculated at the rate(s) stipulated in </w:t>
      </w:r>
      <w:bookmarkStart w:id="110" w:name="LD"/>
      <w:bookmarkStart w:id="111" w:name="AnnexA_2"/>
      <w:r w:rsidRPr="000A2A6F">
        <w:t xml:space="preserve">clause </w:t>
      </w:r>
      <w:r>
        <w:t>2</w:t>
      </w:r>
      <w:r w:rsidRPr="000A2A6F">
        <w:t xml:space="preserve"> of Annex </w:t>
      </w:r>
      <w:bookmarkEnd w:id="110"/>
      <w:bookmarkEnd w:id="111"/>
      <w:r>
        <w:t>A</w:t>
      </w:r>
      <w:r w:rsidRPr="000A2A6F">
        <w:t xml:space="preserve"> (including </w:t>
      </w:r>
      <w:r w:rsidR="00505862">
        <w:t xml:space="preserve">Saturdays, </w:t>
      </w:r>
      <w:r w:rsidRPr="000A2A6F">
        <w:t>Sundays and Public Holidays)</w:t>
      </w:r>
      <w:r w:rsidRPr="000D0B1A">
        <w:t>, as liquidated damages for every day of delay until the Services are performed.</w:t>
      </w:r>
      <w:bookmarkEnd w:id="105"/>
      <w:bookmarkEnd w:id="106"/>
      <w:bookmarkEnd w:id="107"/>
      <w:bookmarkEnd w:id="108"/>
      <w:bookmarkEnd w:id="109"/>
    </w:p>
    <w:p w14:paraId="52BFF815" w14:textId="77777777" w:rsidR="00B863C9" w:rsidRPr="000D0B1A" w:rsidRDefault="00B863C9" w:rsidP="000D0B1A"/>
    <w:p w14:paraId="299D23FC" w14:textId="77777777" w:rsidR="00B863C9" w:rsidRDefault="00B863C9" w:rsidP="00E005E2">
      <w:pPr>
        <w:pStyle w:val="spacer"/>
      </w:pPr>
    </w:p>
    <w:p w14:paraId="0C7A32AC" w14:textId="77777777" w:rsidR="00B863C9" w:rsidRPr="00AD2921" w:rsidRDefault="00B863C9" w:rsidP="000D0B1A">
      <w:pPr>
        <w:pStyle w:val="Style1"/>
        <w:rPr>
          <w:b/>
          <w:bCs/>
        </w:rPr>
      </w:pPr>
      <w:bookmarkStart w:id="112" w:name="_Toc112226044"/>
      <w:r>
        <w:rPr>
          <w:b/>
          <w:bCs/>
        </w:rPr>
        <w:t>SUB-CONTRACTING AND ASSIGNING</w:t>
      </w:r>
      <w:bookmarkEnd w:id="112"/>
    </w:p>
    <w:p w14:paraId="46F6A5D5" w14:textId="77777777" w:rsidR="00B863C9" w:rsidRPr="000D0B1A" w:rsidRDefault="00B863C9" w:rsidP="000D0B1A"/>
    <w:p w14:paraId="7F44C2CD" w14:textId="77777777" w:rsidR="00B863C9" w:rsidRDefault="00B863C9" w:rsidP="000F0AAA">
      <w:pPr>
        <w:pStyle w:val="Style1"/>
        <w:numPr>
          <w:ilvl w:val="0"/>
          <w:numId w:val="0"/>
        </w:numPr>
        <w:ind w:left="720" w:hanging="720"/>
      </w:pPr>
      <w:bookmarkStart w:id="113" w:name="_Toc98928910"/>
      <w:bookmarkStart w:id="114" w:name="_Toc98929079"/>
      <w:bookmarkStart w:id="115" w:name="_Toc111432695"/>
      <w:bookmarkStart w:id="116" w:name="_Toc112224007"/>
      <w:bookmarkStart w:id="117" w:name="_Toc112226045"/>
      <w:r>
        <w:t>8.1</w:t>
      </w:r>
      <w:r>
        <w:tab/>
      </w:r>
      <w:r w:rsidRPr="000D0B1A">
        <w:t>The Contractor shall not sub-contract or assign the Contract without the</w:t>
      </w:r>
      <w:r>
        <w:t xml:space="preserve"> prior</w:t>
      </w:r>
      <w:r w:rsidRPr="000D0B1A">
        <w:t xml:space="preserve"> written consent of the </w:t>
      </w:r>
      <w:r w:rsidR="00431967">
        <w:t>FAS</w:t>
      </w:r>
      <w:r w:rsidRPr="000D0B1A">
        <w:t>.</w:t>
      </w:r>
      <w:bookmarkEnd w:id="113"/>
      <w:bookmarkEnd w:id="114"/>
      <w:bookmarkEnd w:id="115"/>
      <w:bookmarkEnd w:id="116"/>
      <w:bookmarkEnd w:id="117"/>
    </w:p>
    <w:p w14:paraId="0BF23E4B" w14:textId="77777777" w:rsidR="00B863C9" w:rsidRDefault="00B863C9" w:rsidP="000F0AAA">
      <w:pPr>
        <w:pStyle w:val="Style1"/>
        <w:numPr>
          <w:ilvl w:val="0"/>
          <w:numId w:val="0"/>
        </w:numPr>
        <w:ind w:left="720"/>
      </w:pPr>
    </w:p>
    <w:p w14:paraId="674C749F" w14:textId="77777777" w:rsidR="00B863C9" w:rsidRPr="00AD2921" w:rsidRDefault="00B863C9" w:rsidP="000D0B1A">
      <w:pPr>
        <w:pStyle w:val="Style1"/>
        <w:rPr>
          <w:b/>
          <w:bCs/>
        </w:rPr>
      </w:pPr>
      <w:bookmarkStart w:id="118" w:name="_Toc112226046"/>
      <w:r>
        <w:rPr>
          <w:b/>
          <w:bCs/>
        </w:rPr>
        <w:t>APPLICABLE LAW</w:t>
      </w:r>
      <w:bookmarkEnd w:id="118"/>
    </w:p>
    <w:p w14:paraId="7B22EC7F" w14:textId="77777777" w:rsidR="00B863C9" w:rsidRPr="000D0B1A" w:rsidRDefault="00B863C9" w:rsidP="000D0B1A"/>
    <w:p w14:paraId="05D7C431" w14:textId="77777777" w:rsidR="00B863C9" w:rsidRDefault="00B863C9" w:rsidP="00660BDA">
      <w:pPr>
        <w:pStyle w:val="Style1"/>
        <w:numPr>
          <w:ilvl w:val="1"/>
          <w:numId w:val="20"/>
        </w:numPr>
      </w:pPr>
      <w:bookmarkStart w:id="119" w:name="_Toc98928912"/>
      <w:bookmarkStart w:id="120" w:name="_Toc98929081"/>
      <w:bookmarkStart w:id="121" w:name="_Toc111432697"/>
      <w:bookmarkStart w:id="122" w:name="_Toc112224009"/>
      <w:bookmarkStart w:id="123" w:name="_Toc112226047"/>
      <w:r w:rsidRPr="000D0B1A">
        <w:t>The Contract and all its subsequent variations shall be subject to, governed by and interpreted in accordance with the domestic Laws of the Republic of Singapore for every purpose.</w:t>
      </w:r>
      <w:bookmarkEnd w:id="119"/>
      <w:bookmarkEnd w:id="120"/>
      <w:bookmarkEnd w:id="121"/>
      <w:bookmarkEnd w:id="122"/>
      <w:bookmarkEnd w:id="123"/>
      <w:r w:rsidRPr="000D0B1A">
        <w:t xml:space="preserve"> </w:t>
      </w:r>
    </w:p>
    <w:p w14:paraId="418E4F9C" w14:textId="77777777" w:rsidR="00B863C9" w:rsidRDefault="00B863C9" w:rsidP="00994429">
      <w:pPr>
        <w:pStyle w:val="Style1"/>
        <w:numPr>
          <w:ilvl w:val="0"/>
          <w:numId w:val="0"/>
        </w:numPr>
      </w:pPr>
    </w:p>
    <w:p w14:paraId="0B90FC46" w14:textId="77777777" w:rsidR="00B863C9" w:rsidRPr="00AD2921" w:rsidRDefault="00B863C9" w:rsidP="000D0B1A">
      <w:pPr>
        <w:pStyle w:val="Style1"/>
        <w:rPr>
          <w:b/>
          <w:bCs/>
        </w:rPr>
      </w:pPr>
      <w:bookmarkStart w:id="124" w:name="_Toc112226048"/>
      <w:r>
        <w:rPr>
          <w:b/>
          <w:bCs/>
        </w:rPr>
        <w:t>SUSPENSION OR TERMINATION</w:t>
      </w:r>
      <w:bookmarkEnd w:id="124"/>
      <w:r w:rsidRPr="00AD2921">
        <w:rPr>
          <w:b/>
          <w:bCs/>
        </w:rPr>
        <w:t xml:space="preserve">  </w:t>
      </w:r>
    </w:p>
    <w:p w14:paraId="542AD2C9" w14:textId="77777777" w:rsidR="00B863C9" w:rsidRPr="000D0B1A" w:rsidRDefault="00B863C9" w:rsidP="000D0B1A"/>
    <w:p w14:paraId="09E53C32" w14:textId="77777777" w:rsidR="00DD7CEB" w:rsidRDefault="00B863C9" w:rsidP="00660BDA">
      <w:pPr>
        <w:pStyle w:val="Style1"/>
        <w:numPr>
          <w:ilvl w:val="1"/>
          <w:numId w:val="20"/>
        </w:numPr>
        <w:sectPr w:rsidR="00DD7CEB" w:rsidSect="001C1385">
          <w:footerReference w:type="first" r:id="rId13"/>
          <w:pgSz w:w="11909" w:h="16834" w:code="9"/>
          <w:pgMar w:top="1276" w:right="1411" w:bottom="1411" w:left="1411" w:header="432" w:footer="576" w:gutter="0"/>
          <w:cols w:space="720"/>
          <w:noEndnote/>
          <w:titlePg/>
        </w:sectPr>
      </w:pPr>
      <w:bookmarkStart w:id="125" w:name="_Toc98928914"/>
      <w:bookmarkStart w:id="126" w:name="_Toc98929083"/>
      <w:bookmarkStart w:id="127" w:name="_Toc111432699"/>
      <w:bookmarkStart w:id="128" w:name="_Toc112224011"/>
      <w:bookmarkStart w:id="129" w:name="_Toc112226049"/>
      <w:r w:rsidRPr="000D0B1A">
        <w:t xml:space="preserve">If there is delay in the performance of the Services under the Contract due to any of the following circumstances, namely, acts of God, force majeure, riots and civil commotion, strikes, lock-outs or other causes or perils beyond the Contractor's control, then in any such </w:t>
      </w:r>
    </w:p>
    <w:p w14:paraId="3A42EF1B" w14:textId="77777777" w:rsidR="00B863C9" w:rsidRPr="000D0B1A" w:rsidRDefault="00B863C9" w:rsidP="0045546F">
      <w:pPr>
        <w:pStyle w:val="Style1"/>
        <w:numPr>
          <w:ilvl w:val="0"/>
          <w:numId w:val="0"/>
        </w:numPr>
        <w:ind w:left="720"/>
      </w:pPr>
      <w:r w:rsidRPr="000D0B1A">
        <w:lastRenderedPageBreak/>
        <w:t>case the Contractor shall for the duration of any such circumstance aforesaid, be relieved of his obligation to perform such Services thereby affected but the provisions of the Contract shall remain in full force in regard to any Services not affected by such circumstances aforesaid.</w:t>
      </w:r>
    </w:p>
    <w:p w14:paraId="34DBA757" w14:textId="77777777" w:rsidR="00B863C9" w:rsidRDefault="00B863C9">
      <w:pPr>
        <w:pStyle w:val="Style1"/>
        <w:numPr>
          <w:ilvl w:val="0"/>
          <w:numId w:val="0"/>
        </w:numPr>
        <w:ind w:left="720"/>
      </w:pPr>
    </w:p>
    <w:p w14:paraId="69AF87D9" w14:textId="77777777" w:rsidR="00B863C9" w:rsidRDefault="00B863C9" w:rsidP="00BA381F">
      <w:pPr>
        <w:pStyle w:val="Style1"/>
        <w:numPr>
          <w:ilvl w:val="1"/>
          <w:numId w:val="20"/>
        </w:numPr>
      </w:pPr>
      <w:r w:rsidRPr="000D0B1A">
        <w:t xml:space="preserve">The </w:t>
      </w:r>
      <w:r w:rsidR="00431967">
        <w:t>FAS</w:t>
      </w:r>
      <w:r w:rsidRPr="000D0B1A">
        <w:t xml:space="preserve"> </w:t>
      </w:r>
      <w:r>
        <w:t>may</w:t>
      </w:r>
      <w:r w:rsidRPr="000D0B1A">
        <w:t>, after giving seven (7) days prior written notice to the Contractor</w:t>
      </w:r>
      <w:r>
        <w:t>,</w:t>
      </w:r>
      <w:r w:rsidRPr="000D0B1A">
        <w:t xml:space="preserve"> have the right to suspend or terminate the Contract if the </w:t>
      </w:r>
      <w:r w:rsidR="00D90E05">
        <w:t>events described in Clause 10.1 above persist</w:t>
      </w:r>
      <w:r>
        <w:t xml:space="preserve"> for more than </w:t>
      </w:r>
      <w:r w:rsidRPr="008D5F94">
        <w:t>10 days</w:t>
      </w:r>
      <w:r w:rsidRPr="000D0B1A">
        <w:t xml:space="preserve">. Neither party shall be liable to the other by reason of such suspension or termination save that the </w:t>
      </w:r>
      <w:r w:rsidR="00431967">
        <w:t>FAS</w:t>
      </w:r>
      <w:r w:rsidRPr="000D0B1A">
        <w:t xml:space="preserve"> shall pay the Contractor the price of the Services performed and accepted by the </w:t>
      </w:r>
      <w:r w:rsidR="00431967">
        <w:t>FAS</w:t>
      </w:r>
      <w:r w:rsidRPr="000D0B1A">
        <w:t xml:space="preserve">.  The Contractor shall refund the balance of any payments or deposits </w:t>
      </w:r>
      <w:r>
        <w:t xml:space="preserve">from the </w:t>
      </w:r>
      <w:r w:rsidR="00431967">
        <w:t>FAS</w:t>
      </w:r>
      <w:r w:rsidRPr="000D0B1A">
        <w:t xml:space="preserve"> after deducting any outstanding sums owing by the </w:t>
      </w:r>
      <w:r w:rsidR="00431967">
        <w:t>FAS</w:t>
      </w:r>
      <w:r w:rsidRPr="000D0B1A">
        <w:t xml:space="preserve"> to the Contractor by reason of this Clause.</w:t>
      </w:r>
      <w:bookmarkEnd w:id="125"/>
      <w:bookmarkEnd w:id="126"/>
      <w:bookmarkEnd w:id="127"/>
      <w:bookmarkEnd w:id="128"/>
      <w:bookmarkEnd w:id="129"/>
    </w:p>
    <w:p w14:paraId="0DFB8878" w14:textId="77777777" w:rsidR="00B863C9" w:rsidRDefault="00B863C9" w:rsidP="006E2F52">
      <w:pPr>
        <w:pStyle w:val="Style1"/>
        <w:numPr>
          <w:ilvl w:val="0"/>
          <w:numId w:val="0"/>
        </w:numPr>
      </w:pPr>
    </w:p>
    <w:p w14:paraId="05AF2802" w14:textId="77777777" w:rsidR="0045546F" w:rsidRDefault="0045546F" w:rsidP="0045546F">
      <w:pPr>
        <w:pStyle w:val="ListParagraph"/>
      </w:pPr>
    </w:p>
    <w:p w14:paraId="2B9E81FC" w14:textId="77777777" w:rsidR="0045546F" w:rsidRPr="00577BD7" w:rsidRDefault="00577BD7" w:rsidP="007E79D6">
      <w:pPr>
        <w:pStyle w:val="Style1"/>
        <w:numPr>
          <w:ilvl w:val="1"/>
          <w:numId w:val="20"/>
        </w:numPr>
        <w:ind w:left="1440" w:hanging="1440"/>
      </w:pPr>
      <w:r>
        <w:t xml:space="preserve">(a) </w:t>
      </w:r>
      <w:r>
        <w:tab/>
      </w:r>
      <w:r w:rsidR="0045546F" w:rsidRPr="00577BD7">
        <w:t xml:space="preserve">The </w:t>
      </w:r>
      <w:r w:rsidR="00431967">
        <w:t>FAS</w:t>
      </w:r>
      <w:r w:rsidR="0045546F" w:rsidRPr="00577BD7">
        <w:t xml:space="preserve"> may at any time give to the Contractor a written notice of termination 90 days in advance without furnishing any reason for the termination. This shall have the effect of terminating the employment of the Contractor under the Contract with effect from the expiry of the 90-day period (“the date of termination”). </w:t>
      </w:r>
    </w:p>
    <w:p w14:paraId="7AED6F4B" w14:textId="77777777" w:rsidR="0045546F" w:rsidRPr="00DD7510" w:rsidRDefault="0045546F" w:rsidP="00DD7510">
      <w:pPr>
        <w:pStyle w:val="spacer"/>
        <w:ind w:left="720" w:hanging="720"/>
        <w:jc w:val="both"/>
        <w:rPr>
          <w:sz w:val="20"/>
          <w:szCs w:val="20"/>
        </w:rPr>
      </w:pPr>
    </w:p>
    <w:p w14:paraId="01D38CC8" w14:textId="77777777" w:rsidR="0045546F" w:rsidRPr="00DD7510" w:rsidRDefault="0045546F" w:rsidP="007E79D6">
      <w:pPr>
        <w:pStyle w:val="spacer"/>
        <w:ind w:left="1440" w:hanging="1440"/>
        <w:jc w:val="both"/>
        <w:rPr>
          <w:sz w:val="20"/>
          <w:szCs w:val="20"/>
        </w:rPr>
      </w:pPr>
      <w:r w:rsidRPr="00DD7510">
        <w:rPr>
          <w:sz w:val="20"/>
          <w:szCs w:val="20"/>
        </w:rPr>
        <w:tab/>
        <w:t xml:space="preserve">(b) </w:t>
      </w:r>
      <w:r w:rsidRPr="00DD7510">
        <w:rPr>
          <w:sz w:val="20"/>
          <w:szCs w:val="20"/>
        </w:rPr>
        <w:tab/>
        <w:t xml:space="preserve">In the event of a notice of termination being served by the </w:t>
      </w:r>
      <w:r w:rsidR="00431967">
        <w:rPr>
          <w:sz w:val="20"/>
          <w:szCs w:val="20"/>
        </w:rPr>
        <w:t>FAS</w:t>
      </w:r>
      <w:r w:rsidRPr="00DD7510">
        <w:rPr>
          <w:sz w:val="20"/>
          <w:szCs w:val="20"/>
        </w:rPr>
        <w:t xml:space="preserve"> under sub-clause (a) above:-</w:t>
      </w:r>
    </w:p>
    <w:p w14:paraId="2BCC83F0" w14:textId="77777777" w:rsidR="006D33A3" w:rsidRDefault="006D33A3" w:rsidP="007E79D6">
      <w:pPr>
        <w:pStyle w:val="spacer"/>
        <w:tabs>
          <w:tab w:val="clear" w:pos="720"/>
        </w:tabs>
        <w:ind w:left="2160" w:hanging="720"/>
        <w:jc w:val="both"/>
        <w:rPr>
          <w:sz w:val="20"/>
          <w:szCs w:val="20"/>
        </w:rPr>
      </w:pPr>
      <w:r>
        <w:rPr>
          <w:sz w:val="20"/>
          <w:szCs w:val="20"/>
        </w:rPr>
        <w:t xml:space="preserve">(i) </w:t>
      </w:r>
      <w:r w:rsidR="005F755C">
        <w:rPr>
          <w:sz w:val="20"/>
          <w:szCs w:val="20"/>
        </w:rPr>
        <w:tab/>
      </w:r>
      <w:r w:rsidR="0045546F" w:rsidRPr="00577BD7">
        <w:rPr>
          <w:sz w:val="20"/>
          <w:szCs w:val="20"/>
        </w:rPr>
        <w:t xml:space="preserve">the </w:t>
      </w:r>
      <w:r w:rsidR="00431967">
        <w:rPr>
          <w:sz w:val="20"/>
          <w:szCs w:val="20"/>
        </w:rPr>
        <w:t>FAS</w:t>
      </w:r>
      <w:r w:rsidR="0045546F" w:rsidRPr="00577BD7">
        <w:rPr>
          <w:sz w:val="20"/>
          <w:szCs w:val="20"/>
        </w:rPr>
        <w:t xml:space="preserve"> shall continue to make the monthly payments under the Contract to the Contractor up to the date of termination (less any monies that the </w:t>
      </w:r>
      <w:r w:rsidR="00431967">
        <w:rPr>
          <w:sz w:val="20"/>
          <w:szCs w:val="20"/>
        </w:rPr>
        <w:t>FAS</w:t>
      </w:r>
      <w:r w:rsidR="0045546F" w:rsidRPr="00577BD7">
        <w:rPr>
          <w:sz w:val="20"/>
          <w:szCs w:val="20"/>
        </w:rPr>
        <w:t xml:space="preserve"> may be entitled to withhold or deduct under the Contract); </w:t>
      </w:r>
    </w:p>
    <w:p w14:paraId="5FEE5944" w14:textId="77777777" w:rsidR="006D33A3" w:rsidRDefault="006D33A3" w:rsidP="007E79D6">
      <w:pPr>
        <w:pStyle w:val="spacer"/>
        <w:tabs>
          <w:tab w:val="clear" w:pos="720"/>
        </w:tabs>
        <w:ind w:left="2160" w:hanging="720"/>
        <w:jc w:val="both"/>
        <w:rPr>
          <w:sz w:val="20"/>
          <w:szCs w:val="20"/>
        </w:rPr>
      </w:pPr>
      <w:r>
        <w:rPr>
          <w:sz w:val="20"/>
          <w:szCs w:val="20"/>
        </w:rPr>
        <w:t xml:space="preserve">(ii) </w:t>
      </w:r>
      <w:r w:rsidR="005F755C">
        <w:rPr>
          <w:sz w:val="20"/>
          <w:szCs w:val="20"/>
        </w:rPr>
        <w:tab/>
      </w:r>
      <w:r w:rsidR="0045546F" w:rsidRPr="006D33A3">
        <w:rPr>
          <w:sz w:val="20"/>
          <w:szCs w:val="20"/>
        </w:rPr>
        <w:t>the Contractor shall not be entitled to the monthly or any other payment for the period after the date of termination; and</w:t>
      </w:r>
    </w:p>
    <w:p w14:paraId="55E376B2" w14:textId="77777777" w:rsidR="006D33A3" w:rsidRDefault="006D33A3" w:rsidP="007E79D6">
      <w:pPr>
        <w:pStyle w:val="spacer"/>
        <w:tabs>
          <w:tab w:val="clear" w:pos="720"/>
        </w:tabs>
        <w:ind w:left="2160" w:hanging="720"/>
        <w:jc w:val="both"/>
        <w:rPr>
          <w:sz w:val="20"/>
          <w:szCs w:val="20"/>
        </w:rPr>
      </w:pPr>
      <w:r>
        <w:rPr>
          <w:sz w:val="20"/>
          <w:szCs w:val="20"/>
        </w:rPr>
        <w:t xml:space="preserve">(iii) </w:t>
      </w:r>
      <w:r w:rsidR="005F755C">
        <w:rPr>
          <w:sz w:val="20"/>
          <w:szCs w:val="20"/>
        </w:rPr>
        <w:tab/>
      </w:r>
      <w:r w:rsidR="0045546F" w:rsidRPr="00577BD7">
        <w:rPr>
          <w:sz w:val="20"/>
          <w:szCs w:val="20"/>
        </w:rPr>
        <w:t xml:space="preserve">the Contractor shall thereafter have no further claim whatsoever against the </w:t>
      </w:r>
      <w:r w:rsidR="00431967">
        <w:rPr>
          <w:sz w:val="20"/>
          <w:szCs w:val="20"/>
        </w:rPr>
        <w:t>FAS</w:t>
      </w:r>
      <w:r w:rsidR="0045546F" w:rsidRPr="00577BD7">
        <w:rPr>
          <w:sz w:val="20"/>
          <w:szCs w:val="20"/>
        </w:rPr>
        <w:t xml:space="preserve"> under the Contract.</w:t>
      </w:r>
    </w:p>
    <w:p w14:paraId="124D6136" w14:textId="77777777" w:rsidR="0045546F" w:rsidRPr="00577BD7" w:rsidRDefault="006D33A3" w:rsidP="007E79D6">
      <w:pPr>
        <w:pStyle w:val="spacer"/>
        <w:tabs>
          <w:tab w:val="clear" w:pos="720"/>
        </w:tabs>
        <w:ind w:left="2160" w:hanging="720"/>
        <w:jc w:val="both"/>
        <w:rPr>
          <w:sz w:val="20"/>
          <w:szCs w:val="20"/>
        </w:rPr>
      </w:pPr>
      <w:r>
        <w:rPr>
          <w:sz w:val="20"/>
          <w:szCs w:val="20"/>
        </w:rPr>
        <w:t xml:space="preserve">(iv) </w:t>
      </w:r>
      <w:r w:rsidR="005F755C">
        <w:rPr>
          <w:sz w:val="20"/>
          <w:szCs w:val="20"/>
        </w:rPr>
        <w:tab/>
      </w:r>
      <w:r w:rsidR="0045546F" w:rsidRPr="00577BD7">
        <w:rPr>
          <w:sz w:val="20"/>
          <w:szCs w:val="20"/>
        </w:rPr>
        <w:t xml:space="preserve">any rights accruing or already accrued to the </w:t>
      </w:r>
      <w:r w:rsidR="00431967">
        <w:rPr>
          <w:sz w:val="20"/>
          <w:szCs w:val="20"/>
        </w:rPr>
        <w:t>FAS</w:t>
      </w:r>
      <w:r w:rsidR="0045546F" w:rsidRPr="00577BD7">
        <w:rPr>
          <w:sz w:val="20"/>
          <w:szCs w:val="20"/>
        </w:rPr>
        <w:t xml:space="preserve"> shall not be affected. </w:t>
      </w:r>
    </w:p>
    <w:p w14:paraId="3D97003A" w14:textId="77777777" w:rsidR="0045546F" w:rsidRPr="00DD7510" w:rsidRDefault="0045546F" w:rsidP="007E79D6">
      <w:pPr>
        <w:pStyle w:val="spacer"/>
        <w:ind w:left="2160" w:hanging="720"/>
        <w:jc w:val="both"/>
        <w:rPr>
          <w:sz w:val="20"/>
          <w:szCs w:val="20"/>
        </w:rPr>
      </w:pPr>
      <w:r w:rsidRPr="00DD7510">
        <w:rPr>
          <w:sz w:val="20"/>
          <w:szCs w:val="20"/>
        </w:rPr>
        <w:t xml:space="preserve"> </w:t>
      </w:r>
    </w:p>
    <w:p w14:paraId="64F07FF8" w14:textId="77777777" w:rsidR="0045546F" w:rsidRPr="00DD7510" w:rsidRDefault="0045546F" w:rsidP="00DD7510">
      <w:pPr>
        <w:pStyle w:val="spacer"/>
        <w:jc w:val="both"/>
        <w:rPr>
          <w:sz w:val="20"/>
          <w:szCs w:val="20"/>
        </w:rPr>
      </w:pPr>
    </w:p>
    <w:p w14:paraId="796A3132" w14:textId="77777777" w:rsidR="0045546F" w:rsidRPr="00DD7510" w:rsidRDefault="00BA381F" w:rsidP="00DD7510">
      <w:pPr>
        <w:pStyle w:val="spacer"/>
        <w:ind w:left="720" w:hanging="720"/>
        <w:jc w:val="both"/>
        <w:rPr>
          <w:sz w:val="20"/>
          <w:szCs w:val="20"/>
        </w:rPr>
      </w:pPr>
      <w:r>
        <w:rPr>
          <w:sz w:val="20"/>
          <w:szCs w:val="20"/>
        </w:rPr>
        <w:t>10.4</w:t>
      </w:r>
      <w:r w:rsidR="0045546F" w:rsidRPr="00DD7510">
        <w:rPr>
          <w:sz w:val="20"/>
          <w:szCs w:val="20"/>
        </w:rPr>
        <w:tab/>
        <w:t xml:space="preserve">The </w:t>
      </w:r>
      <w:r w:rsidR="00431967">
        <w:rPr>
          <w:sz w:val="20"/>
          <w:szCs w:val="20"/>
        </w:rPr>
        <w:t>FAS</w:t>
      </w:r>
      <w:r w:rsidR="0045546F" w:rsidRPr="00DD7510">
        <w:rPr>
          <w:sz w:val="20"/>
          <w:szCs w:val="20"/>
        </w:rPr>
        <w:t xml:space="preserve"> may terminate this Contract with immediate effect by giving notice in writing to the Contractor on any one of the following grounds:</w:t>
      </w:r>
    </w:p>
    <w:p w14:paraId="79EE3EC6" w14:textId="77777777" w:rsidR="0045546F" w:rsidRPr="00DD7510" w:rsidRDefault="0045546F" w:rsidP="00DD7510">
      <w:pPr>
        <w:pStyle w:val="spacer"/>
        <w:jc w:val="both"/>
        <w:rPr>
          <w:sz w:val="20"/>
          <w:szCs w:val="20"/>
        </w:rPr>
      </w:pPr>
    </w:p>
    <w:p w14:paraId="43EB3C9F" w14:textId="77777777" w:rsidR="0045546F" w:rsidRPr="00DD7510" w:rsidRDefault="0045546F" w:rsidP="00DD7510">
      <w:pPr>
        <w:pStyle w:val="spacer"/>
        <w:numPr>
          <w:ilvl w:val="3"/>
          <w:numId w:val="25"/>
        </w:numPr>
        <w:jc w:val="both"/>
        <w:rPr>
          <w:sz w:val="20"/>
          <w:szCs w:val="20"/>
        </w:rPr>
      </w:pPr>
      <w:r w:rsidRPr="00DD7510">
        <w:rPr>
          <w:sz w:val="20"/>
          <w:szCs w:val="20"/>
        </w:rPr>
        <w:tab/>
        <w:t>If the Contractor becomes bankrupt or insolvent or makes a composition with creditors or if, being a company, a winding-up order of any kind is made in respect of the Contractor, and/or if a receiver or manager (including judicial manager) is appointed over the Contractor's undertaking or assets or possession of or execution on any part of such undertaking or assets is taken or levied by creditors.</w:t>
      </w:r>
    </w:p>
    <w:p w14:paraId="328181FE" w14:textId="77777777" w:rsidR="0045546F" w:rsidRPr="00DD7510" w:rsidRDefault="0045546F" w:rsidP="00DD7510">
      <w:pPr>
        <w:pStyle w:val="spacer"/>
        <w:jc w:val="both"/>
        <w:rPr>
          <w:sz w:val="20"/>
          <w:szCs w:val="20"/>
        </w:rPr>
      </w:pPr>
    </w:p>
    <w:p w14:paraId="2D64CC22" w14:textId="77777777" w:rsidR="0045546F" w:rsidRPr="00DD7510" w:rsidRDefault="0045546F" w:rsidP="00DD7510">
      <w:pPr>
        <w:pStyle w:val="spacer"/>
        <w:numPr>
          <w:ilvl w:val="3"/>
          <w:numId w:val="25"/>
        </w:numPr>
        <w:jc w:val="both"/>
        <w:rPr>
          <w:sz w:val="20"/>
          <w:szCs w:val="20"/>
        </w:rPr>
      </w:pPr>
      <w:r w:rsidRPr="00DD7510">
        <w:rPr>
          <w:sz w:val="20"/>
          <w:szCs w:val="20"/>
        </w:rPr>
        <w:t>If any of the Contractor’s license or permit related to the Contract is revoked or suspended.</w:t>
      </w:r>
    </w:p>
    <w:p w14:paraId="0EF80C8C" w14:textId="77777777" w:rsidR="0045546F" w:rsidRPr="00DD7510" w:rsidRDefault="0045546F" w:rsidP="00DD7510">
      <w:pPr>
        <w:pStyle w:val="spacer"/>
        <w:jc w:val="both"/>
        <w:rPr>
          <w:sz w:val="20"/>
          <w:szCs w:val="20"/>
        </w:rPr>
      </w:pPr>
    </w:p>
    <w:p w14:paraId="5D060251" w14:textId="77777777" w:rsidR="0045546F" w:rsidRPr="00DD7510" w:rsidRDefault="0045546F" w:rsidP="00DD7510">
      <w:pPr>
        <w:pStyle w:val="spacer"/>
        <w:numPr>
          <w:ilvl w:val="3"/>
          <w:numId w:val="25"/>
        </w:numPr>
        <w:jc w:val="both"/>
        <w:rPr>
          <w:sz w:val="20"/>
          <w:szCs w:val="20"/>
        </w:rPr>
      </w:pPr>
      <w:r w:rsidRPr="00DD7510">
        <w:rPr>
          <w:sz w:val="20"/>
          <w:szCs w:val="20"/>
        </w:rPr>
        <w:t>If the Contractor does not comply with or is in breach of any requirement under any applicable laws, regulations and rules.</w:t>
      </w:r>
    </w:p>
    <w:p w14:paraId="4A93C4C0" w14:textId="77777777" w:rsidR="0045546F" w:rsidRPr="00DD7510" w:rsidRDefault="0045546F" w:rsidP="00DD7510">
      <w:pPr>
        <w:pStyle w:val="spacer"/>
        <w:jc w:val="both"/>
        <w:rPr>
          <w:sz w:val="20"/>
          <w:szCs w:val="20"/>
        </w:rPr>
      </w:pPr>
    </w:p>
    <w:p w14:paraId="21EFE619" w14:textId="77777777" w:rsidR="0045546F" w:rsidRPr="00DD7510" w:rsidRDefault="0045546F" w:rsidP="00DD7510">
      <w:pPr>
        <w:pStyle w:val="spacer"/>
        <w:numPr>
          <w:ilvl w:val="3"/>
          <w:numId w:val="25"/>
        </w:numPr>
        <w:jc w:val="both"/>
        <w:rPr>
          <w:sz w:val="20"/>
          <w:szCs w:val="20"/>
        </w:rPr>
      </w:pPr>
      <w:r w:rsidRPr="00DD7510">
        <w:rPr>
          <w:sz w:val="20"/>
          <w:szCs w:val="20"/>
        </w:rPr>
        <w:t xml:space="preserve">If any irregularity or fraud relating to the Contract is discovered to have been committed by the Contractor or if the Contractor breaches any of the applicable laws, regulations and rules governing procurement by the </w:t>
      </w:r>
      <w:r w:rsidR="00431967">
        <w:rPr>
          <w:sz w:val="20"/>
          <w:szCs w:val="20"/>
        </w:rPr>
        <w:t>FAS</w:t>
      </w:r>
      <w:r w:rsidRPr="00DD7510">
        <w:rPr>
          <w:sz w:val="20"/>
          <w:szCs w:val="20"/>
        </w:rPr>
        <w:t>, including but not limited to the Government Procurement Act (Cap. 120) and the subsidiary legislation under the Act.</w:t>
      </w:r>
    </w:p>
    <w:p w14:paraId="0B5B1996" w14:textId="77777777" w:rsidR="0045546F" w:rsidRPr="00DD7510" w:rsidRDefault="0045546F" w:rsidP="00DD7510">
      <w:pPr>
        <w:pStyle w:val="spacer"/>
        <w:jc w:val="both"/>
        <w:rPr>
          <w:sz w:val="20"/>
          <w:szCs w:val="20"/>
        </w:rPr>
      </w:pPr>
    </w:p>
    <w:p w14:paraId="40F1546D" w14:textId="77777777" w:rsidR="0045546F" w:rsidRPr="00DD7510" w:rsidRDefault="0045546F" w:rsidP="00DD7510">
      <w:pPr>
        <w:pStyle w:val="spacer"/>
        <w:numPr>
          <w:ilvl w:val="3"/>
          <w:numId w:val="25"/>
        </w:numPr>
        <w:jc w:val="both"/>
        <w:rPr>
          <w:sz w:val="20"/>
          <w:szCs w:val="20"/>
        </w:rPr>
      </w:pPr>
      <w:r w:rsidRPr="00DD7510">
        <w:rPr>
          <w:sz w:val="20"/>
          <w:szCs w:val="20"/>
        </w:rPr>
        <w:t xml:space="preserve">If the Contractor does not comply with or is in breach of </w:t>
      </w:r>
      <w:r w:rsidR="00B77A55">
        <w:rPr>
          <w:sz w:val="20"/>
          <w:szCs w:val="20"/>
        </w:rPr>
        <w:t xml:space="preserve">any </w:t>
      </w:r>
      <w:r w:rsidR="00431967">
        <w:rPr>
          <w:sz w:val="20"/>
          <w:szCs w:val="20"/>
        </w:rPr>
        <w:t>FAS</w:t>
      </w:r>
      <w:r w:rsidR="00B77A55">
        <w:rPr>
          <w:sz w:val="20"/>
          <w:szCs w:val="20"/>
        </w:rPr>
        <w:t xml:space="preserve"> g</w:t>
      </w:r>
      <w:r w:rsidRPr="00DD7510">
        <w:rPr>
          <w:sz w:val="20"/>
          <w:szCs w:val="20"/>
        </w:rPr>
        <w:t>uidelines for Term Contractors.</w:t>
      </w:r>
    </w:p>
    <w:p w14:paraId="0540B7A3" w14:textId="77777777" w:rsidR="0045546F" w:rsidRPr="00DD7510" w:rsidRDefault="0045546F" w:rsidP="00DD7510">
      <w:pPr>
        <w:pStyle w:val="spacer"/>
        <w:jc w:val="both"/>
        <w:rPr>
          <w:sz w:val="20"/>
          <w:szCs w:val="20"/>
        </w:rPr>
      </w:pPr>
    </w:p>
    <w:p w14:paraId="1ED19A1F" w14:textId="77777777" w:rsidR="0045546F" w:rsidRPr="00DD7510" w:rsidRDefault="0045546F" w:rsidP="00DD7510">
      <w:pPr>
        <w:pStyle w:val="spacer"/>
        <w:jc w:val="both"/>
        <w:rPr>
          <w:sz w:val="20"/>
          <w:szCs w:val="20"/>
        </w:rPr>
      </w:pPr>
    </w:p>
    <w:p w14:paraId="6A1249B0" w14:textId="77777777" w:rsidR="0045546F" w:rsidRPr="00DD7510" w:rsidRDefault="00BA381F" w:rsidP="00DD7510">
      <w:pPr>
        <w:pStyle w:val="spacer"/>
        <w:jc w:val="both"/>
        <w:rPr>
          <w:sz w:val="20"/>
          <w:szCs w:val="20"/>
        </w:rPr>
      </w:pPr>
      <w:r>
        <w:rPr>
          <w:sz w:val="20"/>
          <w:szCs w:val="20"/>
        </w:rPr>
        <w:t>10.5</w:t>
      </w:r>
      <w:r w:rsidR="0045546F" w:rsidRPr="00DD7510">
        <w:rPr>
          <w:sz w:val="20"/>
          <w:szCs w:val="20"/>
        </w:rPr>
        <w:tab/>
        <w:t>Upon termina</w:t>
      </w:r>
      <w:r>
        <w:rPr>
          <w:sz w:val="20"/>
          <w:szCs w:val="20"/>
        </w:rPr>
        <w:t>tion under this Sub-Clause 10.4</w:t>
      </w:r>
    </w:p>
    <w:p w14:paraId="5AA1C824" w14:textId="77777777" w:rsidR="0045546F" w:rsidRPr="00DD7510" w:rsidRDefault="0045546F" w:rsidP="00DD7510">
      <w:pPr>
        <w:pStyle w:val="spacer"/>
        <w:jc w:val="both"/>
        <w:rPr>
          <w:sz w:val="20"/>
          <w:szCs w:val="20"/>
        </w:rPr>
      </w:pPr>
    </w:p>
    <w:p w14:paraId="0B87F9CD" w14:textId="77777777" w:rsidR="0045546F" w:rsidRPr="00DD7510" w:rsidRDefault="0045546F" w:rsidP="006D33A3">
      <w:pPr>
        <w:pStyle w:val="spacer"/>
        <w:numPr>
          <w:ilvl w:val="4"/>
          <w:numId w:val="27"/>
        </w:numPr>
        <w:tabs>
          <w:tab w:val="clear" w:pos="720"/>
        </w:tabs>
        <w:jc w:val="both"/>
        <w:rPr>
          <w:sz w:val="20"/>
          <w:szCs w:val="20"/>
        </w:rPr>
      </w:pPr>
      <w:r w:rsidRPr="00DD7510">
        <w:rPr>
          <w:sz w:val="20"/>
          <w:szCs w:val="20"/>
        </w:rPr>
        <w:t xml:space="preserve">the </w:t>
      </w:r>
      <w:r w:rsidR="00431967">
        <w:rPr>
          <w:sz w:val="20"/>
          <w:szCs w:val="20"/>
        </w:rPr>
        <w:t>FAS</w:t>
      </w:r>
      <w:r w:rsidRPr="00DD7510">
        <w:rPr>
          <w:sz w:val="20"/>
          <w:szCs w:val="20"/>
        </w:rPr>
        <w:t xml:space="preserve"> may engage other contractors to continue with the supply and delivery of Goods and/or Services and the Contractor shall be liable to the </w:t>
      </w:r>
      <w:r w:rsidR="00431967">
        <w:rPr>
          <w:sz w:val="20"/>
          <w:szCs w:val="20"/>
        </w:rPr>
        <w:t>FAS</w:t>
      </w:r>
      <w:r w:rsidRPr="00DD7510">
        <w:rPr>
          <w:sz w:val="20"/>
          <w:szCs w:val="20"/>
        </w:rPr>
        <w:t xml:space="preserve"> for all damages and additional costs incurred thereby; and</w:t>
      </w:r>
    </w:p>
    <w:p w14:paraId="7A86F673" w14:textId="77777777" w:rsidR="0045546F" w:rsidRPr="00DD7510" w:rsidRDefault="0045546F" w:rsidP="00DD7510">
      <w:pPr>
        <w:pStyle w:val="spacer"/>
        <w:jc w:val="both"/>
        <w:rPr>
          <w:sz w:val="20"/>
          <w:szCs w:val="20"/>
        </w:rPr>
      </w:pPr>
    </w:p>
    <w:p w14:paraId="26A996D6" w14:textId="77777777" w:rsidR="0045546F" w:rsidRPr="00DD7510" w:rsidRDefault="0045546F" w:rsidP="006D33A3">
      <w:pPr>
        <w:pStyle w:val="spacer"/>
        <w:numPr>
          <w:ilvl w:val="4"/>
          <w:numId w:val="27"/>
        </w:numPr>
        <w:tabs>
          <w:tab w:val="clear" w:pos="720"/>
        </w:tabs>
        <w:jc w:val="both"/>
        <w:rPr>
          <w:sz w:val="20"/>
          <w:szCs w:val="20"/>
        </w:rPr>
      </w:pPr>
      <w:r w:rsidRPr="00DD7510">
        <w:rPr>
          <w:sz w:val="20"/>
          <w:szCs w:val="20"/>
        </w:rPr>
        <w:t xml:space="preserve">the </w:t>
      </w:r>
      <w:r w:rsidR="00431967">
        <w:rPr>
          <w:sz w:val="20"/>
          <w:szCs w:val="20"/>
        </w:rPr>
        <w:t>FAS</w:t>
      </w:r>
      <w:r w:rsidRPr="00DD7510">
        <w:rPr>
          <w:sz w:val="20"/>
          <w:szCs w:val="20"/>
        </w:rPr>
        <w:t xml:space="preserve"> may withold payment of any monies payable to the Contractor until the damages and costs payable to the </w:t>
      </w:r>
      <w:r w:rsidR="00431967">
        <w:rPr>
          <w:sz w:val="20"/>
          <w:szCs w:val="20"/>
        </w:rPr>
        <w:t>FAS</w:t>
      </w:r>
      <w:r w:rsidRPr="00DD7510">
        <w:rPr>
          <w:sz w:val="20"/>
          <w:szCs w:val="20"/>
        </w:rPr>
        <w:t xml:space="preserve"> arising from such termination are quantified and ascertained by the </w:t>
      </w:r>
      <w:r w:rsidR="00431967">
        <w:rPr>
          <w:sz w:val="20"/>
          <w:szCs w:val="20"/>
        </w:rPr>
        <w:t>FAS</w:t>
      </w:r>
      <w:r w:rsidRPr="00DD7510">
        <w:rPr>
          <w:sz w:val="20"/>
          <w:szCs w:val="20"/>
        </w:rPr>
        <w:t xml:space="preserve"> (such quantification and ascertainment to be made within a reasonable time).  The </w:t>
      </w:r>
      <w:r w:rsidR="00431967">
        <w:rPr>
          <w:sz w:val="20"/>
          <w:szCs w:val="20"/>
        </w:rPr>
        <w:t>FAS</w:t>
      </w:r>
      <w:r w:rsidRPr="00DD7510">
        <w:rPr>
          <w:sz w:val="20"/>
          <w:szCs w:val="20"/>
        </w:rPr>
        <w:t xml:space="preserve"> shall be entitled to deduct such damages and costs from the monies payable to the Contractor.</w:t>
      </w:r>
    </w:p>
    <w:p w14:paraId="530C495C" w14:textId="77777777" w:rsidR="0045546F" w:rsidRPr="00DD7510" w:rsidRDefault="0045546F" w:rsidP="00DD7510">
      <w:pPr>
        <w:pStyle w:val="spacer"/>
        <w:jc w:val="both"/>
        <w:rPr>
          <w:sz w:val="20"/>
          <w:szCs w:val="20"/>
        </w:rPr>
      </w:pPr>
    </w:p>
    <w:p w14:paraId="1967426A" w14:textId="77777777" w:rsidR="0045546F" w:rsidRPr="00DD7510" w:rsidRDefault="0045546F" w:rsidP="00DD7510">
      <w:pPr>
        <w:pStyle w:val="spacer"/>
        <w:jc w:val="both"/>
        <w:rPr>
          <w:sz w:val="20"/>
          <w:szCs w:val="20"/>
        </w:rPr>
      </w:pPr>
    </w:p>
    <w:p w14:paraId="296B96E1" w14:textId="77777777" w:rsidR="0045546F" w:rsidRPr="00DD7510" w:rsidRDefault="00BA381F" w:rsidP="006D33A3">
      <w:pPr>
        <w:pStyle w:val="spacer"/>
        <w:ind w:left="720" w:hanging="720"/>
        <w:jc w:val="both"/>
        <w:rPr>
          <w:sz w:val="20"/>
          <w:szCs w:val="20"/>
        </w:rPr>
      </w:pPr>
      <w:r>
        <w:rPr>
          <w:sz w:val="20"/>
          <w:szCs w:val="20"/>
        </w:rPr>
        <w:t>10.6</w:t>
      </w:r>
      <w:r w:rsidR="0045546F" w:rsidRPr="00DD7510">
        <w:rPr>
          <w:sz w:val="20"/>
          <w:szCs w:val="20"/>
        </w:rPr>
        <w:tab/>
        <w:t xml:space="preserve">The rights of the </w:t>
      </w:r>
      <w:r w:rsidR="00431967">
        <w:rPr>
          <w:sz w:val="20"/>
          <w:szCs w:val="20"/>
        </w:rPr>
        <w:t>FAS</w:t>
      </w:r>
      <w:r w:rsidR="0045546F" w:rsidRPr="00DD7510">
        <w:rPr>
          <w:sz w:val="20"/>
          <w:szCs w:val="20"/>
        </w:rPr>
        <w:t xml:space="preserve"> specified under this Clause 10 shall be in addition to such other rights and remedies as the </w:t>
      </w:r>
      <w:r w:rsidR="00431967">
        <w:rPr>
          <w:sz w:val="20"/>
          <w:szCs w:val="20"/>
        </w:rPr>
        <w:t>FAS</w:t>
      </w:r>
      <w:r w:rsidR="0045546F" w:rsidRPr="00DD7510">
        <w:rPr>
          <w:sz w:val="20"/>
          <w:szCs w:val="20"/>
        </w:rPr>
        <w:t xml:space="preserve"> may have or be entitled to against the Contractor under the other provisions of this Contract or under statute or the common law.</w:t>
      </w:r>
    </w:p>
    <w:p w14:paraId="1F87FC53" w14:textId="77777777" w:rsidR="00B863C9" w:rsidRPr="000D0B1A" w:rsidRDefault="00B863C9" w:rsidP="00E005E2">
      <w:pPr>
        <w:pStyle w:val="spacer"/>
      </w:pPr>
    </w:p>
    <w:p w14:paraId="3EE7B3AD" w14:textId="77777777" w:rsidR="00B863C9" w:rsidRPr="00AD2921" w:rsidRDefault="00B863C9" w:rsidP="000D0B1A">
      <w:pPr>
        <w:pStyle w:val="Style1"/>
        <w:rPr>
          <w:b/>
          <w:bCs/>
        </w:rPr>
      </w:pPr>
      <w:bookmarkStart w:id="130" w:name="_Toc112226050"/>
      <w:r>
        <w:rPr>
          <w:b/>
          <w:bCs/>
        </w:rPr>
        <w:t xml:space="preserve">RIGHTS OF THE </w:t>
      </w:r>
      <w:r w:rsidR="00431967">
        <w:rPr>
          <w:b/>
          <w:bCs/>
        </w:rPr>
        <w:t>FAS</w:t>
      </w:r>
      <w:r>
        <w:rPr>
          <w:b/>
          <w:bCs/>
        </w:rPr>
        <w:t xml:space="preserve"> IN THE EVENT OF DEFAULT BY THE CONTRACTOR</w:t>
      </w:r>
      <w:bookmarkEnd w:id="130"/>
    </w:p>
    <w:p w14:paraId="59E4BE2D" w14:textId="77777777" w:rsidR="00E609F8" w:rsidRDefault="00E609F8" w:rsidP="00E609F8"/>
    <w:p w14:paraId="3760A561" w14:textId="77777777" w:rsidR="00E609F8" w:rsidRPr="00E609F8" w:rsidRDefault="00E609F8" w:rsidP="00E609F8">
      <w:pPr>
        <w:ind w:left="720" w:hanging="720"/>
        <w:jc w:val="both"/>
        <w:rPr>
          <w:sz w:val="20"/>
          <w:szCs w:val="20"/>
        </w:rPr>
      </w:pPr>
      <w:r>
        <w:t>11.1</w:t>
      </w:r>
      <w:r>
        <w:tab/>
      </w:r>
      <w:r w:rsidRPr="00E609F8">
        <w:rPr>
          <w:sz w:val="20"/>
          <w:szCs w:val="20"/>
        </w:rPr>
        <w:t xml:space="preserve">If the Contractor defaults in his performance of this Contract, the </w:t>
      </w:r>
      <w:r w:rsidR="00431967">
        <w:rPr>
          <w:sz w:val="20"/>
          <w:szCs w:val="20"/>
        </w:rPr>
        <w:t>FAS</w:t>
      </w:r>
      <w:r w:rsidRPr="00E609F8">
        <w:rPr>
          <w:sz w:val="20"/>
          <w:szCs w:val="20"/>
        </w:rPr>
        <w:t xml:space="preserve"> may issue a notice of default to the Contractor informing the Contractor of its default. The Contractor shall, within thirty (30) days of the date of the notice of default, remedy the default. If the Contractor fails to do so, the Contractor shall be taken to have repudiated the Contract and the </w:t>
      </w:r>
      <w:r w:rsidR="00431967">
        <w:rPr>
          <w:sz w:val="20"/>
          <w:szCs w:val="20"/>
        </w:rPr>
        <w:t>FAS</w:t>
      </w:r>
      <w:r w:rsidRPr="00E609F8">
        <w:rPr>
          <w:sz w:val="20"/>
          <w:szCs w:val="20"/>
        </w:rPr>
        <w:t xml:space="preserve"> shall have the right to terminate the Contract or cancel any part thereof by way of a written notice to the Contractor without the </w:t>
      </w:r>
      <w:r w:rsidR="00431967">
        <w:rPr>
          <w:sz w:val="20"/>
          <w:szCs w:val="20"/>
        </w:rPr>
        <w:t>FAS</w:t>
      </w:r>
      <w:r w:rsidRPr="00E609F8">
        <w:rPr>
          <w:sz w:val="20"/>
          <w:szCs w:val="20"/>
        </w:rPr>
        <w:t xml:space="preserve"> being liable therefore in damages or compensation. The said termination shall take effect from the date of the notice of termination. </w:t>
      </w:r>
    </w:p>
    <w:p w14:paraId="11B55CB2" w14:textId="77777777" w:rsidR="00E609F8" w:rsidRPr="00E609F8" w:rsidRDefault="00E609F8" w:rsidP="00E609F8">
      <w:pPr>
        <w:ind w:left="720" w:hanging="720"/>
        <w:jc w:val="both"/>
        <w:rPr>
          <w:sz w:val="20"/>
          <w:szCs w:val="20"/>
        </w:rPr>
      </w:pPr>
    </w:p>
    <w:p w14:paraId="75B1E610" w14:textId="77777777" w:rsidR="00E609F8" w:rsidRPr="00E609F8" w:rsidRDefault="00E609F8" w:rsidP="00E609F8">
      <w:pPr>
        <w:ind w:left="720"/>
        <w:jc w:val="both"/>
        <w:rPr>
          <w:sz w:val="20"/>
          <w:szCs w:val="20"/>
        </w:rPr>
      </w:pPr>
      <w:r w:rsidRPr="00E609F8">
        <w:rPr>
          <w:sz w:val="20"/>
          <w:szCs w:val="20"/>
        </w:rPr>
        <w:t xml:space="preserve">The Contractor shall also be taken to have repudiated the Contract if the Contractor defaults in his performance of this Contract on more than 2 occasions notwithstanding that the Contractor may have remedied each default within thirty (30) days of the date of the notice of default.  In such an event, the </w:t>
      </w:r>
      <w:r w:rsidR="00431967">
        <w:rPr>
          <w:sz w:val="20"/>
          <w:szCs w:val="20"/>
        </w:rPr>
        <w:t>FAS</w:t>
      </w:r>
      <w:r w:rsidRPr="00E609F8">
        <w:rPr>
          <w:sz w:val="20"/>
          <w:szCs w:val="20"/>
        </w:rPr>
        <w:t xml:space="preserve"> shall similarly have the right to terminate the Contract or cancel any part thereof by way of a written notice to the Contractor. </w:t>
      </w:r>
    </w:p>
    <w:p w14:paraId="44D3E601" w14:textId="77777777" w:rsidR="00E609F8" w:rsidRPr="00E609F8" w:rsidRDefault="00E609F8" w:rsidP="00E609F8">
      <w:pPr>
        <w:ind w:left="720" w:hanging="720"/>
        <w:jc w:val="both"/>
        <w:rPr>
          <w:sz w:val="20"/>
          <w:szCs w:val="20"/>
        </w:rPr>
      </w:pPr>
    </w:p>
    <w:p w14:paraId="102B8750" w14:textId="77777777" w:rsidR="00E609F8" w:rsidRPr="00E609F8" w:rsidRDefault="00E609F8" w:rsidP="00E609F8">
      <w:pPr>
        <w:ind w:left="720"/>
        <w:jc w:val="both"/>
        <w:rPr>
          <w:sz w:val="20"/>
          <w:szCs w:val="20"/>
        </w:rPr>
      </w:pPr>
      <w:r w:rsidRPr="00E609F8">
        <w:rPr>
          <w:sz w:val="20"/>
          <w:szCs w:val="20"/>
        </w:rPr>
        <w:t xml:space="preserve">The said termination under this Sub-Clause 11.1 shall take effect from the date of the notice of termination without the </w:t>
      </w:r>
      <w:r w:rsidR="00431967">
        <w:rPr>
          <w:sz w:val="20"/>
          <w:szCs w:val="20"/>
        </w:rPr>
        <w:t>FAS</w:t>
      </w:r>
      <w:r w:rsidRPr="00E609F8">
        <w:rPr>
          <w:sz w:val="20"/>
          <w:szCs w:val="20"/>
        </w:rPr>
        <w:t xml:space="preserve"> being liable to the Contractor for any loss of profits, compensation or damages.</w:t>
      </w:r>
    </w:p>
    <w:p w14:paraId="70F2BE75" w14:textId="77777777" w:rsidR="00E609F8" w:rsidRPr="00E609F8" w:rsidRDefault="00E609F8" w:rsidP="00E609F8">
      <w:pPr>
        <w:ind w:left="720" w:hanging="720"/>
        <w:jc w:val="both"/>
        <w:rPr>
          <w:sz w:val="20"/>
          <w:szCs w:val="20"/>
        </w:rPr>
      </w:pPr>
    </w:p>
    <w:p w14:paraId="2B8189C3" w14:textId="77777777" w:rsidR="00E609F8" w:rsidRPr="00E609F8" w:rsidRDefault="00E609F8" w:rsidP="00E609F8">
      <w:pPr>
        <w:ind w:left="720"/>
        <w:jc w:val="both"/>
        <w:rPr>
          <w:sz w:val="20"/>
          <w:szCs w:val="20"/>
        </w:rPr>
      </w:pPr>
      <w:r w:rsidRPr="00E609F8">
        <w:rPr>
          <w:sz w:val="20"/>
          <w:szCs w:val="20"/>
        </w:rPr>
        <w:t xml:space="preserve">In the event of termination under Sub-Clause 11.1 above, the </w:t>
      </w:r>
      <w:r w:rsidR="00431967">
        <w:rPr>
          <w:sz w:val="20"/>
          <w:szCs w:val="20"/>
        </w:rPr>
        <w:t>FAS</w:t>
      </w:r>
      <w:r w:rsidRPr="00E609F8">
        <w:rPr>
          <w:sz w:val="20"/>
          <w:szCs w:val="20"/>
        </w:rPr>
        <w:t xml:space="preserve"> shall have the right to purchase from other sources all the Services which remains unperformed at the time of termination or similar Services, and all increased costs reasonably incurred by the </w:t>
      </w:r>
      <w:r w:rsidR="00431967">
        <w:rPr>
          <w:sz w:val="20"/>
          <w:szCs w:val="20"/>
        </w:rPr>
        <w:t>FAS</w:t>
      </w:r>
      <w:r w:rsidRPr="00E609F8">
        <w:rPr>
          <w:sz w:val="20"/>
          <w:szCs w:val="20"/>
        </w:rPr>
        <w:t xml:space="preserve"> shall be recoverable from the Contractor.</w:t>
      </w:r>
    </w:p>
    <w:p w14:paraId="238ED00A" w14:textId="77777777" w:rsidR="00E609F8" w:rsidRPr="00E609F8" w:rsidRDefault="00E609F8" w:rsidP="00E609F8">
      <w:pPr>
        <w:jc w:val="both"/>
        <w:rPr>
          <w:sz w:val="20"/>
          <w:szCs w:val="20"/>
        </w:rPr>
      </w:pPr>
    </w:p>
    <w:p w14:paraId="38CFCD13" w14:textId="77777777" w:rsidR="00B863C9" w:rsidRPr="00AD2921" w:rsidRDefault="00B863C9" w:rsidP="000D0B1A">
      <w:pPr>
        <w:pStyle w:val="Style1"/>
        <w:rPr>
          <w:b/>
          <w:bCs/>
        </w:rPr>
      </w:pPr>
      <w:bookmarkStart w:id="131" w:name="_Toc112226053"/>
      <w:r>
        <w:rPr>
          <w:b/>
          <w:bCs/>
        </w:rPr>
        <w:t>VARIATION OF CONTRACT</w:t>
      </w:r>
      <w:bookmarkEnd w:id="131"/>
    </w:p>
    <w:p w14:paraId="16FB29A5" w14:textId="77777777" w:rsidR="00B863C9" w:rsidRPr="000D0B1A" w:rsidRDefault="00B863C9" w:rsidP="000D0B1A"/>
    <w:p w14:paraId="3C796D51" w14:textId="77777777" w:rsidR="00B863C9" w:rsidRDefault="00B863C9" w:rsidP="00660BDA">
      <w:pPr>
        <w:pStyle w:val="Style1"/>
        <w:numPr>
          <w:ilvl w:val="1"/>
          <w:numId w:val="20"/>
        </w:numPr>
      </w:pPr>
      <w:bookmarkStart w:id="132" w:name="_Toc98928919"/>
      <w:bookmarkStart w:id="133" w:name="_Toc98929088"/>
      <w:bookmarkStart w:id="134" w:name="_Toc111432704"/>
      <w:bookmarkStart w:id="135" w:name="_Toc112224016"/>
      <w:bookmarkStart w:id="136" w:name="_Toc112226054"/>
      <w:r w:rsidRPr="000D0B1A">
        <w:t xml:space="preserve">No variation whether oral or otherwise </w:t>
      </w:r>
      <w:r>
        <w:t>to</w:t>
      </w:r>
      <w:r w:rsidRPr="000D0B1A">
        <w:t xml:space="preserve"> the terms of this Contract shall apply thereto unless such variation shall have first been expressly accepted in writing by the Contractor and the </w:t>
      </w:r>
      <w:proofErr w:type="spellStart"/>
      <w:r w:rsidRPr="000D0B1A">
        <w:t>authorised</w:t>
      </w:r>
      <w:proofErr w:type="spellEnd"/>
      <w:r w:rsidRPr="000D0B1A">
        <w:t xml:space="preserve"> contract signatory of the </w:t>
      </w:r>
      <w:r w:rsidR="00431967">
        <w:t>FAS</w:t>
      </w:r>
      <w:r w:rsidRPr="000D0B1A">
        <w:t>.</w:t>
      </w:r>
      <w:bookmarkEnd w:id="132"/>
      <w:bookmarkEnd w:id="133"/>
      <w:bookmarkEnd w:id="134"/>
      <w:bookmarkEnd w:id="135"/>
      <w:bookmarkEnd w:id="136"/>
    </w:p>
    <w:p w14:paraId="1963961E" w14:textId="77777777" w:rsidR="00B863C9" w:rsidRDefault="00B863C9" w:rsidP="00E005E2">
      <w:pPr>
        <w:pStyle w:val="spacer"/>
      </w:pPr>
    </w:p>
    <w:p w14:paraId="1C82C0A3" w14:textId="77777777" w:rsidR="003E56C6" w:rsidRDefault="003E56C6" w:rsidP="00E005E2">
      <w:pPr>
        <w:pStyle w:val="spacer"/>
      </w:pPr>
    </w:p>
    <w:p w14:paraId="5F24E87B" w14:textId="77777777" w:rsidR="003E56C6" w:rsidRDefault="003E56C6" w:rsidP="00E005E2">
      <w:pPr>
        <w:pStyle w:val="spacer"/>
      </w:pPr>
    </w:p>
    <w:p w14:paraId="25F7AA86" w14:textId="77777777" w:rsidR="003E56C6" w:rsidRDefault="003E56C6" w:rsidP="00E005E2">
      <w:pPr>
        <w:pStyle w:val="spacer"/>
      </w:pPr>
    </w:p>
    <w:p w14:paraId="2955A97A" w14:textId="77777777" w:rsidR="003E56C6" w:rsidRPr="000D0B1A" w:rsidRDefault="003E56C6" w:rsidP="00E005E2">
      <w:pPr>
        <w:pStyle w:val="spacer"/>
      </w:pPr>
    </w:p>
    <w:p w14:paraId="56537C25" w14:textId="77777777" w:rsidR="00B863C9" w:rsidRPr="00AD2921" w:rsidRDefault="00B863C9" w:rsidP="000D0B1A">
      <w:pPr>
        <w:pStyle w:val="Style1"/>
        <w:rPr>
          <w:b/>
          <w:bCs/>
        </w:rPr>
      </w:pPr>
      <w:bookmarkStart w:id="137" w:name="_Toc112226055"/>
      <w:r>
        <w:rPr>
          <w:b/>
          <w:bCs/>
        </w:rPr>
        <w:t>TAXES, FEES AND DUTIES</w:t>
      </w:r>
      <w:bookmarkEnd w:id="137"/>
    </w:p>
    <w:p w14:paraId="5BCE7493" w14:textId="77777777" w:rsidR="00B863C9" w:rsidRPr="000D0B1A" w:rsidRDefault="00B863C9" w:rsidP="000D0B1A"/>
    <w:p w14:paraId="1A5B2324" w14:textId="77777777" w:rsidR="00B863C9" w:rsidRPr="000D0B1A" w:rsidRDefault="00B863C9" w:rsidP="00660BDA">
      <w:pPr>
        <w:pStyle w:val="Style1"/>
        <w:numPr>
          <w:ilvl w:val="1"/>
          <w:numId w:val="20"/>
        </w:numPr>
      </w:pPr>
      <w:bookmarkStart w:id="138" w:name="_Toc98928921"/>
      <w:bookmarkStart w:id="139" w:name="_Toc98929090"/>
      <w:bookmarkStart w:id="140" w:name="_Toc111432706"/>
      <w:bookmarkStart w:id="141" w:name="_Toc112224018"/>
      <w:bookmarkStart w:id="142" w:name="_Toc112226056"/>
      <w:r w:rsidRPr="000D0B1A">
        <w:t>The Contractor shall be responsible for all corporate and personal income taxes, customs fees, duties, fines, levies, assessments and other taxes payable under the laws of Singapore, by the Contractor or its employees, including the Contractor's resident engineers and inspectors (if applicable), in carrying out its obligation under the Contract.</w:t>
      </w:r>
      <w:bookmarkEnd w:id="138"/>
      <w:bookmarkEnd w:id="139"/>
      <w:bookmarkEnd w:id="140"/>
      <w:bookmarkEnd w:id="141"/>
      <w:bookmarkEnd w:id="142"/>
    </w:p>
    <w:p w14:paraId="355FD998" w14:textId="77777777" w:rsidR="00B863C9" w:rsidRPr="000D0B1A" w:rsidRDefault="00B863C9" w:rsidP="000D0B1A"/>
    <w:p w14:paraId="392B7AEE" w14:textId="77777777" w:rsidR="00B863C9" w:rsidRPr="000D0B1A" w:rsidRDefault="00B863C9" w:rsidP="00660BDA">
      <w:pPr>
        <w:pStyle w:val="Style1"/>
        <w:numPr>
          <w:ilvl w:val="1"/>
          <w:numId w:val="20"/>
        </w:numPr>
      </w:pPr>
      <w:bookmarkStart w:id="143" w:name="_Toc98928922"/>
      <w:bookmarkStart w:id="144" w:name="_Toc98929091"/>
      <w:bookmarkStart w:id="145" w:name="_Toc111432707"/>
      <w:bookmarkStart w:id="146" w:name="_Toc112224019"/>
      <w:bookmarkStart w:id="147" w:name="_Toc112226057"/>
      <w:r w:rsidRPr="000D0B1A">
        <w:t xml:space="preserve">If the </w:t>
      </w:r>
      <w:r w:rsidR="00431967">
        <w:t>FAS</w:t>
      </w:r>
      <w:r w:rsidRPr="000D0B1A">
        <w:t xml:space="preserve"> receives a request from the tax authorities to pay on behalf of the Contractor and/or the Contractor's employees, or to withhold payments from the Contractor in order that the </w:t>
      </w:r>
      <w:r w:rsidR="00431967">
        <w:t>FAS</w:t>
      </w:r>
      <w:r w:rsidRPr="000D0B1A">
        <w:t xml:space="preserve"> may subsequently so pay, any of the abovementioned taxes, fees, duties, fines, levies and assessments, the Contractor hereby authorizes the </w:t>
      </w:r>
      <w:r w:rsidR="00431967">
        <w:t>FAS</w:t>
      </w:r>
      <w:r w:rsidRPr="000D0B1A">
        <w:t xml:space="preserve"> to comply with the terms of the said request.</w:t>
      </w:r>
      <w:bookmarkEnd w:id="143"/>
      <w:bookmarkEnd w:id="144"/>
      <w:bookmarkEnd w:id="145"/>
      <w:bookmarkEnd w:id="146"/>
      <w:bookmarkEnd w:id="147"/>
    </w:p>
    <w:p w14:paraId="5417C6B7" w14:textId="77777777" w:rsidR="00B863C9" w:rsidRPr="000D0B1A" w:rsidRDefault="00B863C9" w:rsidP="000D0B1A"/>
    <w:p w14:paraId="2F2F348C" w14:textId="77777777" w:rsidR="00B863C9" w:rsidRPr="000D0B1A" w:rsidRDefault="00B863C9" w:rsidP="00660BDA">
      <w:pPr>
        <w:pStyle w:val="Style1"/>
        <w:numPr>
          <w:ilvl w:val="1"/>
          <w:numId w:val="20"/>
        </w:numPr>
      </w:pPr>
      <w:bookmarkStart w:id="148" w:name="_Toc98928923"/>
      <w:bookmarkStart w:id="149" w:name="_Toc98929092"/>
      <w:bookmarkStart w:id="150" w:name="_Toc111432708"/>
      <w:bookmarkStart w:id="151" w:name="_Toc112224020"/>
      <w:bookmarkStart w:id="152" w:name="_Toc112226058"/>
      <w:r w:rsidRPr="000D0B1A">
        <w:t xml:space="preserve">The </w:t>
      </w:r>
      <w:r w:rsidR="00431967">
        <w:t>FAS</w:t>
      </w:r>
      <w:r w:rsidRPr="000D0B1A">
        <w:t xml:space="preserve"> shall pay to the Contractor a sum equal to the Singapore Goods and Services Tax chargeable on the supply to the </w:t>
      </w:r>
      <w:r w:rsidR="00431967">
        <w:t>FAS</w:t>
      </w:r>
      <w:r w:rsidRPr="000D0B1A">
        <w:t xml:space="preserve"> of any services by the Contractor in accordance with the Contract. For clarification, "Goods and Services Tax" shall refer to tax under the (Singapore) Goods and Services Tax Act, Cap. 117A (200</w:t>
      </w:r>
      <w:r w:rsidR="00660BDA">
        <w:t>5</w:t>
      </w:r>
      <w:r w:rsidRPr="000D0B1A">
        <w:t xml:space="preserve"> </w:t>
      </w:r>
      <w:r w:rsidR="00660BDA">
        <w:t>Rev E</w:t>
      </w:r>
      <w:r w:rsidRPr="000D0B1A">
        <w:t>d.).</w:t>
      </w:r>
      <w:bookmarkEnd w:id="148"/>
      <w:bookmarkEnd w:id="149"/>
      <w:bookmarkEnd w:id="150"/>
      <w:bookmarkEnd w:id="151"/>
      <w:bookmarkEnd w:id="152"/>
      <w:r w:rsidRPr="000D0B1A">
        <w:t xml:space="preserve"> </w:t>
      </w:r>
    </w:p>
    <w:p w14:paraId="40FF9F13" w14:textId="77777777" w:rsidR="00B863C9" w:rsidRPr="000D0B1A" w:rsidRDefault="00B863C9" w:rsidP="000D0B1A"/>
    <w:p w14:paraId="298668EE" w14:textId="77777777" w:rsidR="00B863C9" w:rsidRPr="000D0B1A" w:rsidRDefault="00B77A55" w:rsidP="00B77A55">
      <w:pPr>
        <w:pStyle w:val="Style1"/>
        <w:numPr>
          <w:ilvl w:val="0"/>
          <w:numId w:val="0"/>
        </w:numPr>
        <w:ind w:left="720" w:hanging="720"/>
      </w:pPr>
      <w:bookmarkStart w:id="153" w:name="_Toc98928924"/>
      <w:bookmarkStart w:id="154" w:name="_Toc98929093"/>
      <w:bookmarkStart w:id="155" w:name="_Toc111432709"/>
      <w:bookmarkStart w:id="156" w:name="_Toc112224021"/>
      <w:bookmarkStart w:id="157" w:name="_Toc112226059"/>
      <w:r>
        <w:t xml:space="preserve">13.4 </w:t>
      </w:r>
      <w:r>
        <w:tab/>
      </w:r>
      <w:r w:rsidR="00B863C9" w:rsidRPr="000D0B1A">
        <w:t>Any invoice or other request for payment of monies due to the Contractor under the Contract shall, if he is a taxable person for the purpose of the Singapore Goods and Services Tax, be in the same form and contain the same information as if it were a tax invoice for the purposes of the Regulations made under the Goods and Services Tax Act, Cap. 117A (200</w:t>
      </w:r>
      <w:r w:rsidR="00660BDA">
        <w:t>5</w:t>
      </w:r>
      <w:r w:rsidR="00B863C9" w:rsidRPr="000D0B1A">
        <w:t xml:space="preserve"> </w:t>
      </w:r>
      <w:r w:rsidR="00660BDA">
        <w:t>Rev E</w:t>
      </w:r>
      <w:r w:rsidR="00B863C9" w:rsidRPr="000D0B1A">
        <w:t>d.).</w:t>
      </w:r>
      <w:bookmarkEnd w:id="153"/>
      <w:bookmarkEnd w:id="154"/>
      <w:bookmarkEnd w:id="155"/>
      <w:bookmarkEnd w:id="156"/>
      <w:bookmarkEnd w:id="157"/>
    </w:p>
    <w:p w14:paraId="247441D0" w14:textId="77777777" w:rsidR="00B863C9" w:rsidRDefault="00B863C9" w:rsidP="000D0B1A"/>
    <w:p w14:paraId="1B0D89C1" w14:textId="77777777" w:rsidR="00B77A55" w:rsidRPr="000D0B1A" w:rsidRDefault="00B77A55" w:rsidP="000D0B1A"/>
    <w:p w14:paraId="716A65A3" w14:textId="77777777" w:rsidR="00B863C9" w:rsidRPr="00AD2921" w:rsidRDefault="00FA3B86" w:rsidP="000D0B1A">
      <w:pPr>
        <w:pStyle w:val="Style1"/>
        <w:rPr>
          <w:b/>
          <w:bCs/>
        </w:rPr>
      </w:pPr>
      <w:bookmarkStart w:id="158" w:name="_Toc112226060"/>
      <w:r>
        <w:rPr>
          <w:b/>
          <w:bCs/>
        </w:rPr>
        <w:t>GOVERNMENTAL</w:t>
      </w:r>
      <w:r w:rsidR="00B863C9">
        <w:rPr>
          <w:b/>
          <w:bCs/>
        </w:rPr>
        <w:t xml:space="preserve"> REGULATIONS</w:t>
      </w:r>
      <w:bookmarkEnd w:id="158"/>
    </w:p>
    <w:p w14:paraId="19CA04B8" w14:textId="77777777" w:rsidR="00B863C9" w:rsidRPr="000D0B1A" w:rsidRDefault="00B863C9" w:rsidP="000D0B1A"/>
    <w:p w14:paraId="7623CCE6" w14:textId="77777777" w:rsidR="00B863C9" w:rsidRPr="000D0B1A" w:rsidRDefault="00B863C9" w:rsidP="00660BDA">
      <w:pPr>
        <w:pStyle w:val="Style1"/>
        <w:numPr>
          <w:ilvl w:val="1"/>
          <w:numId w:val="20"/>
        </w:numPr>
      </w:pPr>
      <w:bookmarkStart w:id="159" w:name="_Toc98928926"/>
      <w:bookmarkStart w:id="160" w:name="_Toc98929095"/>
      <w:bookmarkStart w:id="161" w:name="_Toc111432711"/>
      <w:bookmarkStart w:id="162" w:name="_Toc112224023"/>
      <w:bookmarkStart w:id="163" w:name="_Toc112226061"/>
      <w:r w:rsidRPr="000D0B1A">
        <w:t xml:space="preserve">The Contractor shall, at its own costs, obtain and maintain all </w:t>
      </w:r>
      <w:proofErr w:type="spellStart"/>
      <w:r w:rsidRPr="000D0B1A">
        <w:t>licence</w:t>
      </w:r>
      <w:r w:rsidR="00BF58B1">
        <w:t>s</w:t>
      </w:r>
      <w:proofErr w:type="spellEnd"/>
      <w:r w:rsidRPr="000D0B1A">
        <w:t xml:space="preserve"> and </w:t>
      </w:r>
      <w:proofErr w:type="spellStart"/>
      <w:r w:rsidRPr="000D0B1A">
        <w:t>authorisations</w:t>
      </w:r>
      <w:proofErr w:type="spellEnd"/>
      <w:r w:rsidRPr="000D0B1A">
        <w:t xml:space="preserve">, including export </w:t>
      </w:r>
      <w:proofErr w:type="spellStart"/>
      <w:r w:rsidRPr="000D0B1A">
        <w:t>licences</w:t>
      </w:r>
      <w:proofErr w:type="spellEnd"/>
      <w:r w:rsidRPr="000D0B1A">
        <w:t xml:space="preserve"> and permits and other governmental </w:t>
      </w:r>
      <w:proofErr w:type="spellStart"/>
      <w:r w:rsidRPr="000D0B1A">
        <w:t>authorisations</w:t>
      </w:r>
      <w:proofErr w:type="spellEnd"/>
      <w:r w:rsidRPr="000D0B1A">
        <w:t xml:space="preserve"> or certification required without any restrictions or qualifications whatsoever so as to </w:t>
      </w:r>
      <w:r>
        <w:t xml:space="preserve">enable the Contractor to fulfill </w:t>
      </w:r>
      <w:r w:rsidRPr="000D0B1A">
        <w:t>all its obligations under the Contract.</w:t>
      </w:r>
      <w:bookmarkEnd w:id="159"/>
      <w:bookmarkEnd w:id="160"/>
      <w:bookmarkEnd w:id="161"/>
      <w:bookmarkEnd w:id="162"/>
      <w:bookmarkEnd w:id="163"/>
      <w:r w:rsidRPr="000D0B1A">
        <w:t xml:space="preserve">  </w:t>
      </w:r>
    </w:p>
    <w:p w14:paraId="56788D63" w14:textId="77777777" w:rsidR="00B863C9" w:rsidRPr="000D0B1A" w:rsidRDefault="00B863C9" w:rsidP="00E005E2">
      <w:pPr>
        <w:pStyle w:val="spacer"/>
      </w:pPr>
    </w:p>
    <w:p w14:paraId="69D4F64A" w14:textId="77777777" w:rsidR="00B863C9" w:rsidRPr="00AD2921" w:rsidRDefault="00B863C9" w:rsidP="000D0B1A">
      <w:pPr>
        <w:pStyle w:val="Style1"/>
        <w:rPr>
          <w:b/>
          <w:bCs/>
        </w:rPr>
      </w:pPr>
      <w:bookmarkStart w:id="164" w:name="_Toc112226062"/>
      <w:r>
        <w:rPr>
          <w:b/>
          <w:bCs/>
        </w:rPr>
        <w:t xml:space="preserve">INDEMNIFICATION OF </w:t>
      </w:r>
      <w:r w:rsidR="00431967">
        <w:rPr>
          <w:b/>
          <w:bCs/>
        </w:rPr>
        <w:t>FAS</w:t>
      </w:r>
      <w:r>
        <w:rPr>
          <w:b/>
          <w:bCs/>
        </w:rPr>
        <w:t xml:space="preserve"> AGAINST CLAIMS BY CONTRACTOR’S EMPLOYEES</w:t>
      </w:r>
      <w:bookmarkEnd w:id="164"/>
    </w:p>
    <w:p w14:paraId="29F9613B" w14:textId="77777777" w:rsidR="00B863C9" w:rsidRPr="000D0B1A" w:rsidRDefault="00B863C9" w:rsidP="000D0B1A"/>
    <w:p w14:paraId="5F13E0EF" w14:textId="77777777" w:rsidR="00B863C9" w:rsidRPr="000D0B1A" w:rsidRDefault="00B863C9" w:rsidP="00660BDA">
      <w:pPr>
        <w:pStyle w:val="Style1"/>
        <w:numPr>
          <w:ilvl w:val="1"/>
          <w:numId w:val="20"/>
        </w:numPr>
      </w:pPr>
      <w:bookmarkStart w:id="165" w:name="_Toc98928928"/>
      <w:bookmarkStart w:id="166" w:name="_Toc98929097"/>
      <w:bookmarkStart w:id="167" w:name="_Toc111432713"/>
      <w:bookmarkStart w:id="168" w:name="_Toc112224025"/>
      <w:bookmarkStart w:id="169" w:name="_Toc112226063"/>
      <w:r w:rsidRPr="000D0B1A">
        <w:t xml:space="preserve">In the event of the </w:t>
      </w:r>
      <w:r w:rsidR="00431967">
        <w:t>FAS</w:t>
      </w:r>
      <w:r w:rsidRPr="000D0B1A">
        <w:t xml:space="preserve"> (including for this purpose every officer and department thereof) being held liable for damages arising out of any claim by any workman or employee employed by the Contractor in and for the performance of the Contract, the Contractor shall indemnify the </w:t>
      </w:r>
      <w:r w:rsidR="00431967">
        <w:t>FAS</w:t>
      </w:r>
      <w:r w:rsidRPr="000D0B1A">
        <w:t>, its officers or departments against such claim and any costs, charges and expenses in respect thereof,</w:t>
      </w:r>
      <w:bookmarkEnd w:id="165"/>
      <w:bookmarkEnd w:id="166"/>
      <w:bookmarkEnd w:id="167"/>
      <w:bookmarkEnd w:id="168"/>
      <w:bookmarkEnd w:id="169"/>
    </w:p>
    <w:p w14:paraId="18A91C20" w14:textId="77777777" w:rsidR="00B863C9" w:rsidRPr="000D0B1A" w:rsidRDefault="00B863C9" w:rsidP="000D0B1A"/>
    <w:p w14:paraId="2AA8AF4C" w14:textId="77777777" w:rsidR="00B863C9" w:rsidRPr="00E877D4" w:rsidRDefault="00B863C9" w:rsidP="000D0B1A">
      <w:pPr>
        <w:ind w:left="720"/>
        <w:rPr>
          <w:sz w:val="20"/>
          <w:szCs w:val="20"/>
        </w:rPr>
      </w:pPr>
      <w:r w:rsidRPr="00E877D4">
        <w:rPr>
          <w:sz w:val="20"/>
          <w:szCs w:val="20"/>
        </w:rPr>
        <w:t xml:space="preserve">PROVIDED the same is not caused by the gross negligence or willful default of the </w:t>
      </w:r>
      <w:r w:rsidR="00431967">
        <w:rPr>
          <w:sz w:val="20"/>
          <w:szCs w:val="20"/>
        </w:rPr>
        <w:t>FAS</w:t>
      </w:r>
      <w:r w:rsidRPr="00E877D4">
        <w:rPr>
          <w:sz w:val="20"/>
          <w:szCs w:val="20"/>
        </w:rPr>
        <w:t>, its officers or agents.</w:t>
      </w:r>
    </w:p>
    <w:p w14:paraId="2459CEE0" w14:textId="77777777" w:rsidR="00B863C9" w:rsidRPr="000D0B1A" w:rsidRDefault="00B863C9" w:rsidP="00E005E2">
      <w:pPr>
        <w:pStyle w:val="spacer"/>
      </w:pPr>
    </w:p>
    <w:p w14:paraId="2462402B" w14:textId="77777777" w:rsidR="00B863C9" w:rsidRPr="00AD2921" w:rsidRDefault="00B863C9" w:rsidP="000D0B1A">
      <w:pPr>
        <w:pStyle w:val="Style1"/>
        <w:rPr>
          <w:b/>
          <w:bCs/>
        </w:rPr>
      </w:pPr>
      <w:bookmarkStart w:id="170" w:name="_Toc112226064"/>
      <w:r>
        <w:rPr>
          <w:b/>
          <w:bCs/>
        </w:rPr>
        <w:t>MEDIATION CLAUSE</w:t>
      </w:r>
      <w:bookmarkEnd w:id="170"/>
    </w:p>
    <w:p w14:paraId="68446E76" w14:textId="77777777" w:rsidR="00B863C9" w:rsidRPr="000D0B1A" w:rsidRDefault="00B863C9" w:rsidP="000D0B1A"/>
    <w:p w14:paraId="244E9197" w14:textId="77777777" w:rsidR="00B863C9" w:rsidRPr="000D0B1A" w:rsidRDefault="00B863C9" w:rsidP="00660BDA">
      <w:pPr>
        <w:pStyle w:val="Style1"/>
        <w:numPr>
          <w:ilvl w:val="1"/>
          <w:numId w:val="20"/>
        </w:numPr>
      </w:pPr>
      <w:bookmarkStart w:id="171" w:name="_Toc98928930"/>
      <w:bookmarkStart w:id="172" w:name="_Toc98929099"/>
      <w:bookmarkStart w:id="173" w:name="_Toc111432715"/>
      <w:bookmarkStart w:id="174" w:name="_Toc112224027"/>
      <w:bookmarkStart w:id="175" w:name="_Toc112226065"/>
      <w:r w:rsidRPr="000D0B1A">
        <w:t>Notwithstanding anything in this Contract, in the event of any dispute, controversy or claim arising out of or relating to this Contract, no Party shall proceed to any form of dispute resolution UNLESS the Parties have made reasonable efforts to resolve the same through mediation in accordance with the mediation rules of the Singapore Mediation Centre.</w:t>
      </w:r>
      <w:bookmarkEnd w:id="171"/>
      <w:bookmarkEnd w:id="172"/>
      <w:bookmarkEnd w:id="173"/>
      <w:bookmarkEnd w:id="174"/>
      <w:bookmarkEnd w:id="175"/>
    </w:p>
    <w:p w14:paraId="753416D5" w14:textId="77777777" w:rsidR="00B863C9" w:rsidRPr="000D0B1A" w:rsidRDefault="00B863C9" w:rsidP="000D0B1A"/>
    <w:p w14:paraId="6A5CE66F" w14:textId="77777777" w:rsidR="00B863C9" w:rsidRDefault="00B863C9" w:rsidP="00660BDA">
      <w:pPr>
        <w:pStyle w:val="Style1"/>
        <w:numPr>
          <w:ilvl w:val="1"/>
          <w:numId w:val="20"/>
        </w:numPr>
      </w:pPr>
      <w:bookmarkStart w:id="176" w:name="_Toc98928931"/>
      <w:bookmarkStart w:id="177" w:name="_Toc98929100"/>
      <w:bookmarkStart w:id="178" w:name="_Toc111432716"/>
      <w:bookmarkStart w:id="179" w:name="_Toc112224028"/>
      <w:bookmarkStart w:id="180" w:name="_Toc112226066"/>
      <w:r w:rsidRPr="000D0B1A">
        <w:t>A Party who receives a notice for mediation from the other Party shall consent and participate in the mediation process in accordance with Clause 16.1.</w:t>
      </w:r>
      <w:bookmarkEnd w:id="176"/>
      <w:bookmarkEnd w:id="177"/>
      <w:bookmarkEnd w:id="178"/>
      <w:bookmarkEnd w:id="179"/>
      <w:bookmarkEnd w:id="180"/>
      <w:r>
        <w:t xml:space="preserve"> </w:t>
      </w:r>
    </w:p>
    <w:p w14:paraId="09011050" w14:textId="77777777" w:rsidR="00B863C9" w:rsidRDefault="00B863C9" w:rsidP="00322F4D">
      <w:pPr>
        <w:pStyle w:val="Style1"/>
        <w:numPr>
          <w:ilvl w:val="0"/>
          <w:numId w:val="0"/>
        </w:numPr>
      </w:pPr>
    </w:p>
    <w:p w14:paraId="08DB7454" w14:textId="77777777" w:rsidR="00B863C9" w:rsidRPr="000D0B1A" w:rsidRDefault="00B863C9" w:rsidP="00660BDA">
      <w:pPr>
        <w:pStyle w:val="Style1"/>
        <w:numPr>
          <w:ilvl w:val="1"/>
          <w:numId w:val="20"/>
        </w:numPr>
      </w:pPr>
      <w:bookmarkStart w:id="181" w:name="_Toc98928932"/>
      <w:bookmarkStart w:id="182" w:name="_Toc98929101"/>
      <w:bookmarkStart w:id="183" w:name="_Toc111432717"/>
      <w:bookmarkStart w:id="184" w:name="_Toc112224029"/>
      <w:bookmarkStart w:id="185" w:name="_Toc112226067"/>
      <w:r w:rsidRPr="000D0B1A">
        <w:t>Failure to comply with Clause 16.1 or 16.2 shall be deemed to be a breach of contract.</w:t>
      </w:r>
      <w:bookmarkEnd w:id="181"/>
      <w:bookmarkEnd w:id="182"/>
      <w:bookmarkEnd w:id="183"/>
      <w:bookmarkEnd w:id="184"/>
      <w:bookmarkEnd w:id="185"/>
    </w:p>
    <w:p w14:paraId="660A74E2" w14:textId="77777777" w:rsidR="00B863C9" w:rsidRDefault="00B863C9" w:rsidP="00E005E2">
      <w:pPr>
        <w:pStyle w:val="spacer"/>
      </w:pPr>
    </w:p>
    <w:p w14:paraId="3A32EF0C" w14:textId="77777777" w:rsidR="00B77A55" w:rsidRDefault="00B77A55" w:rsidP="00E005E2">
      <w:pPr>
        <w:pStyle w:val="spacer"/>
      </w:pPr>
    </w:p>
    <w:p w14:paraId="4F097D3E" w14:textId="77777777" w:rsidR="00B77A55" w:rsidRPr="000D0B1A" w:rsidRDefault="00B77A55" w:rsidP="00E005E2">
      <w:pPr>
        <w:pStyle w:val="spacer"/>
      </w:pPr>
    </w:p>
    <w:p w14:paraId="3A16A437" w14:textId="77777777" w:rsidR="00B863C9" w:rsidRPr="00AD2921" w:rsidRDefault="00B863C9" w:rsidP="000D0B1A">
      <w:pPr>
        <w:pStyle w:val="Style1"/>
        <w:rPr>
          <w:b/>
          <w:bCs/>
        </w:rPr>
      </w:pPr>
      <w:bookmarkStart w:id="186" w:name="_Toc112226068"/>
      <w:r>
        <w:rPr>
          <w:b/>
          <w:bCs/>
        </w:rPr>
        <w:t>CONSORTIUM</w:t>
      </w:r>
      <w:bookmarkEnd w:id="186"/>
    </w:p>
    <w:p w14:paraId="11A6B304" w14:textId="77777777" w:rsidR="00B863C9" w:rsidRPr="000D0B1A" w:rsidRDefault="00B863C9" w:rsidP="000D0B1A"/>
    <w:p w14:paraId="432E5C8C" w14:textId="77777777" w:rsidR="00B863C9" w:rsidRPr="000D0B1A" w:rsidRDefault="00B863C9" w:rsidP="00660BDA">
      <w:pPr>
        <w:pStyle w:val="Style1"/>
        <w:numPr>
          <w:ilvl w:val="1"/>
          <w:numId w:val="20"/>
        </w:numPr>
      </w:pPr>
      <w:bookmarkStart w:id="187" w:name="_Toc98928934"/>
      <w:bookmarkStart w:id="188" w:name="_Toc98929103"/>
      <w:bookmarkStart w:id="189" w:name="_Toc111432719"/>
      <w:bookmarkStart w:id="190" w:name="_Toc112224031"/>
      <w:bookmarkStart w:id="191" w:name="_Toc112226069"/>
      <w:r w:rsidRPr="000D0B1A">
        <w:t>As used in this Contract, “Consortium” means an unincorporated joint venture through the medium of a consortium or a partnership.</w:t>
      </w:r>
      <w:bookmarkEnd w:id="187"/>
      <w:bookmarkEnd w:id="188"/>
      <w:bookmarkEnd w:id="189"/>
      <w:bookmarkEnd w:id="190"/>
      <w:bookmarkEnd w:id="191"/>
    </w:p>
    <w:p w14:paraId="64A13442" w14:textId="77777777" w:rsidR="00B863C9" w:rsidRPr="000D0B1A" w:rsidRDefault="00B863C9" w:rsidP="000D0B1A"/>
    <w:p w14:paraId="175EBA2C" w14:textId="77777777" w:rsidR="00B863C9" w:rsidRPr="00E877D4" w:rsidRDefault="00B863C9" w:rsidP="000D0B1A">
      <w:pPr>
        <w:rPr>
          <w:i/>
          <w:iCs/>
          <w:sz w:val="20"/>
          <w:szCs w:val="20"/>
        </w:rPr>
      </w:pPr>
      <w:r w:rsidRPr="000D0B1A">
        <w:tab/>
      </w:r>
      <w:r w:rsidRPr="00E877D4">
        <w:rPr>
          <w:i/>
          <w:iCs/>
          <w:sz w:val="20"/>
          <w:szCs w:val="20"/>
        </w:rPr>
        <w:t>Joint and Several Responsibility</w:t>
      </w:r>
    </w:p>
    <w:p w14:paraId="2818D692" w14:textId="77777777" w:rsidR="00B863C9" w:rsidRPr="00E877D4" w:rsidRDefault="00B863C9" w:rsidP="000D0B1A">
      <w:pPr>
        <w:rPr>
          <w:sz w:val="20"/>
          <w:szCs w:val="20"/>
        </w:rPr>
      </w:pPr>
    </w:p>
    <w:p w14:paraId="5BEC5570" w14:textId="77777777" w:rsidR="00B863C9" w:rsidRPr="00E877D4" w:rsidRDefault="00B863C9" w:rsidP="00660BDA">
      <w:pPr>
        <w:pStyle w:val="Style1"/>
        <w:numPr>
          <w:ilvl w:val="1"/>
          <w:numId w:val="20"/>
        </w:numPr>
      </w:pPr>
      <w:bookmarkStart w:id="192" w:name="_Toc98928935"/>
      <w:bookmarkStart w:id="193" w:name="_Toc98929104"/>
      <w:bookmarkStart w:id="194" w:name="_Toc111432720"/>
      <w:bookmarkStart w:id="195" w:name="_Toc112224032"/>
      <w:bookmarkStart w:id="196" w:name="_Toc112226070"/>
      <w:r w:rsidRPr="00E877D4">
        <w:t xml:space="preserve">Each member of the Consortium shall be jointly and severally responsible to the </w:t>
      </w:r>
      <w:r w:rsidR="00431967">
        <w:t>FAS</w:t>
      </w:r>
      <w:r w:rsidRPr="00E877D4">
        <w:t xml:space="preserve"> for the due performance of the Contract.</w:t>
      </w:r>
      <w:bookmarkEnd w:id="192"/>
      <w:bookmarkEnd w:id="193"/>
      <w:bookmarkEnd w:id="194"/>
      <w:bookmarkEnd w:id="195"/>
      <w:bookmarkEnd w:id="196"/>
    </w:p>
    <w:p w14:paraId="14967E96" w14:textId="77777777" w:rsidR="00B863C9" w:rsidRPr="00E877D4" w:rsidRDefault="00B863C9" w:rsidP="000D0B1A">
      <w:pPr>
        <w:rPr>
          <w:sz w:val="20"/>
          <w:szCs w:val="20"/>
        </w:rPr>
      </w:pPr>
    </w:p>
    <w:p w14:paraId="6C82EC3F" w14:textId="77777777" w:rsidR="00B863C9" w:rsidRPr="00E877D4" w:rsidRDefault="00B863C9" w:rsidP="000D0B1A">
      <w:pPr>
        <w:rPr>
          <w:i/>
          <w:iCs/>
          <w:sz w:val="20"/>
          <w:szCs w:val="20"/>
        </w:rPr>
      </w:pPr>
      <w:r w:rsidRPr="00E877D4">
        <w:rPr>
          <w:i/>
          <w:iCs/>
          <w:sz w:val="20"/>
          <w:szCs w:val="20"/>
        </w:rPr>
        <w:tab/>
        <w:t>Addition of members to Consortium</w:t>
      </w:r>
    </w:p>
    <w:p w14:paraId="75AE3015" w14:textId="77777777" w:rsidR="00B863C9" w:rsidRPr="00E877D4" w:rsidRDefault="00B863C9" w:rsidP="000D0B1A">
      <w:pPr>
        <w:rPr>
          <w:sz w:val="20"/>
          <w:szCs w:val="20"/>
        </w:rPr>
      </w:pPr>
    </w:p>
    <w:p w14:paraId="367797EE" w14:textId="77777777" w:rsidR="00B863C9" w:rsidRPr="00E877D4" w:rsidRDefault="00B863C9" w:rsidP="00660BDA">
      <w:pPr>
        <w:pStyle w:val="Style1"/>
        <w:numPr>
          <w:ilvl w:val="1"/>
          <w:numId w:val="20"/>
        </w:numPr>
      </w:pPr>
      <w:bookmarkStart w:id="197" w:name="_Toc98928936"/>
      <w:bookmarkStart w:id="198" w:name="_Toc98929105"/>
      <w:bookmarkStart w:id="199" w:name="_Toc111432721"/>
      <w:bookmarkStart w:id="200" w:name="_Toc112224033"/>
      <w:bookmarkStart w:id="201" w:name="_Toc112226071"/>
      <w:r w:rsidRPr="00E877D4">
        <w:t xml:space="preserve">Any introduction of, or changes to, Consortium membership must be approved in writing by the </w:t>
      </w:r>
      <w:r w:rsidR="00431967">
        <w:t>FAS</w:t>
      </w:r>
      <w:r w:rsidRPr="00E877D4">
        <w:t>.</w:t>
      </w:r>
      <w:bookmarkEnd w:id="197"/>
      <w:bookmarkEnd w:id="198"/>
      <w:bookmarkEnd w:id="199"/>
      <w:bookmarkEnd w:id="200"/>
      <w:bookmarkEnd w:id="201"/>
    </w:p>
    <w:p w14:paraId="250C5A82" w14:textId="77777777" w:rsidR="00B863C9" w:rsidRPr="00E877D4" w:rsidRDefault="00B863C9" w:rsidP="000D0B1A">
      <w:pPr>
        <w:rPr>
          <w:sz w:val="20"/>
          <w:szCs w:val="20"/>
        </w:rPr>
      </w:pPr>
    </w:p>
    <w:p w14:paraId="65F8E6EB" w14:textId="77777777" w:rsidR="00B863C9" w:rsidRPr="00E877D4" w:rsidRDefault="00B863C9" w:rsidP="00660BDA">
      <w:pPr>
        <w:pStyle w:val="Style1"/>
        <w:numPr>
          <w:ilvl w:val="1"/>
          <w:numId w:val="20"/>
        </w:numPr>
      </w:pPr>
      <w:bookmarkStart w:id="202" w:name="_Toc98928937"/>
      <w:bookmarkStart w:id="203" w:name="_Toc98929106"/>
      <w:bookmarkStart w:id="204" w:name="_Toc111432722"/>
      <w:bookmarkStart w:id="205" w:name="_Toc112224034"/>
      <w:bookmarkStart w:id="206" w:name="_Toc112226072"/>
      <w:r w:rsidRPr="00E877D4">
        <w:t xml:space="preserve">Should additional member(s) be added to the Consortium at any time with the approval of the </w:t>
      </w:r>
      <w:r w:rsidR="00431967">
        <w:t>FAS</w:t>
      </w:r>
      <w:r w:rsidRPr="00E877D4">
        <w:t>, he or they shall be deemed to be included in the expression 'the Contractor'.</w:t>
      </w:r>
      <w:bookmarkEnd w:id="202"/>
      <w:bookmarkEnd w:id="203"/>
      <w:bookmarkEnd w:id="204"/>
      <w:bookmarkEnd w:id="205"/>
      <w:bookmarkEnd w:id="206"/>
      <w:r w:rsidRPr="00E877D4">
        <w:t xml:space="preserve"> </w:t>
      </w:r>
    </w:p>
    <w:p w14:paraId="18BFC055" w14:textId="77777777" w:rsidR="00C24DF3" w:rsidRPr="00E877D4" w:rsidRDefault="00C24DF3" w:rsidP="000D0B1A">
      <w:pPr>
        <w:rPr>
          <w:sz w:val="20"/>
          <w:szCs w:val="20"/>
        </w:rPr>
      </w:pPr>
    </w:p>
    <w:p w14:paraId="0F423321" w14:textId="77777777" w:rsidR="00B863C9" w:rsidRPr="00E877D4" w:rsidRDefault="00B863C9" w:rsidP="000D0B1A">
      <w:pPr>
        <w:rPr>
          <w:i/>
          <w:iCs/>
          <w:sz w:val="20"/>
          <w:szCs w:val="20"/>
        </w:rPr>
      </w:pPr>
      <w:r w:rsidRPr="00E877D4">
        <w:rPr>
          <w:sz w:val="20"/>
          <w:szCs w:val="20"/>
        </w:rPr>
        <w:tab/>
      </w:r>
      <w:r w:rsidRPr="00E877D4">
        <w:rPr>
          <w:i/>
          <w:iCs/>
          <w:sz w:val="20"/>
          <w:szCs w:val="20"/>
        </w:rPr>
        <w:t>Withdrawal from Consortium</w:t>
      </w:r>
    </w:p>
    <w:p w14:paraId="79B03FF1" w14:textId="77777777" w:rsidR="00B863C9" w:rsidRPr="00E877D4" w:rsidRDefault="00B863C9" w:rsidP="000D0B1A">
      <w:pPr>
        <w:rPr>
          <w:sz w:val="20"/>
          <w:szCs w:val="20"/>
        </w:rPr>
      </w:pPr>
    </w:p>
    <w:p w14:paraId="79920146" w14:textId="77777777" w:rsidR="00B863C9" w:rsidRDefault="00B863C9" w:rsidP="00660BDA">
      <w:pPr>
        <w:pStyle w:val="Style1"/>
        <w:numPr>
          <w:ilvl w:val="1"/>
          <w:numId w:val="20"/>
        </w:numPr>
      </w:pPr>
      <w:bookmarkStart w:id="207" w:name="_Toc98928938"/>
      <w:bookmarkStart w:id="208" w:name="_Toc98929107"/>
      <w:bookmarkStart w:id="209" w:name="_Toc111432723"/>
      <w:bookmarkStart w:id="210" w:name="_Toc112224035"/>
      <w:bookmarkStart w:id="211" w:name="_Toc112226073"/>
      <w:r w:rsidRPr="00E877D4">
        <w:t>If any member of the Consortium withdraws from the Consortium, goes into liquidation, is wound up or cease to exist in accordance with the laws of the country of incorporation:</w:t>
      </w:r>
      <w:bookmarkEnd w:id="207"/>
      <w:bookmarkEnd w:id="208"/>
      <w:bookmarkEnd w:id="209"/>
      <w:bookmarkEnd w:id="210"/>
      <w:bookmarkEnd w:id="211"/>
    </w:p>
    <w:p w14:paraId="7147DD07" w14:textId="77777777" w:rsidR="005047DF" w:rsidRPr="00E877D4" w:rsidRDefault="005047DF" w:rsidP="005047DF">
      <w:pPr>
        <w:pStyle w:val="Style1"/>
        <w:numPr>
          <w:ilvl w:val="0"/>
          <w:numId w:val="0"/>
        </w:numPr>
        <w:ind w:left="720"/>
      </w:pPr>
    </w:p>
    <w:p w14:paraId="6CF74675" w14:textId="77777777" w:rsidR="00B863C9" w:rsidRPr="00E877D4" w:rsidRDefault="00B863C9" w:rsidP="00660BDA">
      <w:pPr>
        <w:pStyle w:val="Style1"/>
        <w:numPr>
          <w:ilvl w:val="4"/>
          <w:numId w:val="20"/>
        </w:numPr>
      </w:pPr>
      <w:bookmarkStart w:id="212" w:name="_Toc98928939"/>
      <w:bookmarkStart w:id="213" w:name="_Toc98929108"/>
      <w:bookmarkStart w:id="214" w:name="_Toc111432724"/>
      <w:bookmarkStart w:id="215" w:name="_Toc112224036"/>
      <w:bookmarkStart w:id="216" w:name="_Toc112226074"/>
      <w:r w:rsidRPr="00E877D4">
        <w:t>this Contract shall continue and not be dissolved, and</w:t>
      </w:r>
      <w:bookmarkEnd w:id="212"/>
      <w:bookmarkEnd w:id="213"/>
      <w:bookmarkEnd w:id="214"/>
      <w:bookmarkEnd w:id="215"/>
      <w:bookmarkEnd w:id="216"/>
    </w:p>
    <w:p w14:paraId="6556EC84" w14:textId="77777777" w:rsidR="00B863C9" w:rsidRPr="00E877D4" w:rsidRDefault="00B863C9" w:rsidP="000D0B1A">
      <w:pPr>
        <w:rPr>
          <w:sz w:val="20"/>
          <w:szCs w:val="20"/>
        </w:rPr>
      </w:pPr>
    </w:p>
    <w:p w14:paraId="52BC6117" w14:textId="77777777" w:rsidR="00B863C9" w:rsidRPr="000D0B1A" w:rsidRDefault="00B863C9" w:rsidP="00660BDA">
      <w:pPr>
        <w:pStyle w:val="Style1"/>
        <w:numPr>
          <w:ilvl w:val="4"/>
          <w:numId w:val="20"/>
        </w:numPr>
      </w:pPr>
      <w:bookmarkStart w:id="217" w:name="_Toc98928940"/>
      <w:bookmarkStart w:id="218" w:name="_Toc98929109"/>
      <w:bookmarkStart w:id="219" w:name="_Toc111432725"/>
      <w:bookmarkStart w:id="220" w:name="_Toc112224037"/>
      <w:bookmarkStart w:id="221" w:name="_Toc112226075"/>
      <w:r w:rsidRPr="00E877D4">
        <w:t>the remaining member(s) of the Consortium s</w:t>
      </w:r>
      <w:r w:rsidRPr="000D0B1A">
        <w:t>hall be obliged to carry out and complete the Contract.</w:t>
      </w:r>
      <w:bookmarkEnd w:id="217"/>
      <w:bookmarkEnd w:id="218"/>
      <w:bookmarkEnd w:id="219"/>
      <w:bookmarkEnd w:id="220"/>
      <w:bookmarkEnd w:id="221"/>
    </w:p>
    <w:p w14:paraId="1FE580BB" w14:textId="77777777" w:rsidR="00DD7CEB" w:rsidRDefault="00DD7CEB" w:rsidP="00AD2921">
      <w:pPr>
        <w:pStyle w:val="Style2"/>
        <w:numPr>
          <w:ilvl w:val="0"/>
          <w:numId w:val="0"/>
        </w:numPr>
        <w:tabs>
          <w:tab w:val="clear" w:pos="1080"/>
        </w:tabs>
      </w:pPr>
    </w:p>
    <w:p w14:paraId="42884373" w14:textId="77777777" w:rsidR="00C13C67" w:rsidRDefault="00C13C67" w:rsidP="00AD2921">
      <w:pPr>
        <w:pStyle w:val="Style2"/>
        <w:numPr>
          <w:ilvl w:val="0"/>
          <w:numId w:val="0"/>
        </w:numPr>
        <w:tabs>
          <w:tab w:val="clear" w:pos="1080"/>
        </w:tabs>
        <w:sectPr w:rsidR="00C13C67" w:rsidSect="001C1385">
          <w:footerReference w:type="first" r:id="rId14"/>
          <w:pgSz w:w="11909" w:h="16834" w:code="9"/>
          <w:pgMar w:top="1276" w:right="1411" w:bottom="1411" w:left="1411" w:header="432" w:footer="576" w:gutter="0"/>
          <w:cols w:space="720"/>
          <w:noEndnote/>
          <w:titlePg/>
        </w:sectPr>
      </w:pPr>
    </w:p>
    <w:p w14:paraId="0090717E" w14:textId="77777777" w:rsidR="00B863C9" w:rsidRPr="00AD2921" w:rsidRDefault="00B863C9" w:rsidP="00AD2921">
      <w:pPr>
        <w:pStyle w:val="Style2"/>
        <w:numPr>
          <w:ilvl w:val="0"/>
          <w:numId w:val="0"/>
        </w:numPr>
        <w:tabs>
          <w:tab w:val="clear" w:pos="1080"/>
        </w:tabs>
        <w:rPr>
          <w:b/>
          <w:bCs/>
        </w:rPr>
      </w:pPr>
      <w:bookmarkStart w:id="222" w:name="_Toc112226076"/>
      <w:r w:rsidRPr="00AD2921">
        <w:rPr>
          <w:b/>
          <w:bCs/>
        </w:rPr>
        <w:lastRenderedPageBreak/>
        <w:t xml:space="preserve">COMPENDIUM OF ADDITIONAL CLAUSES </w:t>
      </w:r>
      <w:bookmarkEnd w:id="222"/>
      <w:r w:rsidR="00666558">
        <w:rPr>
          <w:b/>
          <w:bCs/>
        </w:rPr>
        <w:t>(COAC)</w:t>
      </w:r>
    </w:p>
    <w:p w14:paraId="405E92AA" w14:textId="77777777" w:rsidR="00B863C9" w:rsidRPr="000D0B1A" w:rsidRDefault="00B863C9" w:rsidP="00E005E2">
      <w:pPr>
        <w:pStyle w:val="spacer"/>
      </w:pPr>
    </w:p>
    <w:p w14:paraId="072D5DD4" w14:textId="77777777" w:rsidR="00B863C9" w:rsidRPr="00AD2921" w:rsidRDefault="00B863C9" w:rsidP="00AD2921">
      <w:pPr>
        <w:pStyle w:val="Style2"/>
        <w:numPr>
          <w:ilvl w:val="0"/>
          <w:numId w:val="21"/>
        </w:numPr>
        <w:tabs>
          <w:tab w:val="clear" w:pos="1080"/>
        </w:tabs>
        <w:rPr>
          <w:b/>
          <w:bCs/>
        </w:rPr>
      </w:pPr>
      <w:bookmarkStart w:id="223" w:name="AnnexA_3"/>
      <w:bookmarkStart w:id="224" w:name="_Toc112226077"/>
      <w:bookmarkEnd w:id="223"/>
      <w:r w:rsidRPr="00AD2921">
        <w:rPr>
          <w:b/>
          <w:bCs/>
        </w:rPr>
        <w:t>WORKS ORDERS</w:t>
      </w:r>
      <w:bookmarkEnd w:id="224"/>
    </w:p>
    <w:p w14:paraId="72753354" w14:textId="77777777" w:rsidR="00B863C9" w:rsidRPr="000D0B1A" w:rsidRDefault="00B863C9" w:rsidP="000D0B1A"/>
    <w:p w14:paraId="153F08E4" w14:textId="77777777" w:rsidR="00B863C9" w:rsidRPr="000D0B1A" w:rsidRDefault="00B863C9" w:rsidP="00AD2921">
      <w:pPr>
        <w:pStyle w:val="Style2"/>
        <w:numPr>
          <w:ilvl w:val="1"/>
          <w:numId w:val="21"/>
        </w:numPr>
        <w:tabs>
          <w:tab w:val="clear" w:pos="1080"/>
        </w:tabs>
      </w:pPr>
      <w:bookmarkStart w:id="225" w:name="_Toc98928943"/>
      <w:bookmarkStart w:id="226" w:name="_Toc98929112"/>
      <w:bookmarkStart w:id="227" w:name="_Toc111432728"/>
      <w:bookmarkStart w:id="228" w:name="_Toc112224040"/>
      <w:bookmarkStart w:id="229" w:name="_Toc112226078"/>
      <w:r w:rsidRPr="000D0B1A">
        <w:t xml:space="preserve">All orders for Services to be supplied under the Contract shall be given from time to time, in writing, by the </w:t>
      </w:r>
      <w:r w:rsidR="00431967">
        <w:t>FAS</w:t>
      </w:r>
      <w:r w:rsidRPr="000D0B1A">
        <w:t xml:space="preserve"> on the appropriate order form (hereinafter referred to as "the Works Order"). All such Works Orders shall clearly state the details and nature of the Services to be supplied and shall also state the amount, calculate</w:t>
      </w:r>
      <w:r w:rsidR="004A1764">
        <w:t xml:space="preserve">d at the rates in the Contract, </w:t>
      </w:r>
      <w:r w:rsidRPr="000D0B1A">
        <w:t xml:space="preserve">that shall become due to the Contractor on the satisfactory completion of all the Services specified on such Works Order. On satisfactory completion of such supply the Contractor shall submit his bill to the </w:t>
      </w:r>
      <w:r w:rsidR="00431967">
        <w:t>FAS</w:t>
      </w:r>
      <w:r w:rsidRPr="000D0B1A">
        <w:t xml:space="preserve"> who shall certify the same for payment to the Contractor at the time and in the manner hereinafter provided.</w:t>
      </w:r>
      <w:bookmarkEnd w:id="225"/>
      <w:bookmarkEnd w:id="226"/>
      <w:bookmarkEnd w:id="227"/>
      <w:bookmarkEnd w:id="228"/>
      <w:bookmarkEnd w:id="229"/>
    </w:p>
    <w:p w14:paraId="2E44D18B" w14:textId="77777777" w:rsidR="00B863C9" w:rsidRPr="000D0B1A" w:rsidRDefault="00B863C9" w:rsidP="000D0B1A">
      <w:r w:rsidRPr="000D0B1A">
        <w:t xml:space="preserve"> </w:t>
      </w:r>
    </w:p>
    <w:p w14:paraId="21279C9C" w14:textId="77777777" w:rsidR="00B863C9" w:rsidRPr="000D0B1A" w:rsidRDefault="00B863C9" w:rsidP="00AD2921">
      <w:pPr>
        <w:pStyle w:val="Style2"/>
        <w:numPr>
          <w:ilvl w:val="1"/>
          <w:numId w:val="21"/>
        </w:numPr>
        <w:tabs>
          <w:tab w:val="clear" w:pos="1080"/>
        </w:tabs>
      </w:pPr>
      <w:bookmarkStart w:id="230" w:name="_Toc98928944"/>
      <w:bookmarkStart w:id="231" w:name="_Toc98929113"/>
      <w:bookmarkStart w:id="232" w:name="_Toc111432729"/>
      <w:bookmarkStart w:id="233" w:name="_Toc112224041"/>
      <w:bookmarkStart w:id="234" w:name="_Toc112226079"/>
      <w:r w:rsidRPr="000D0B1A">
        <w:t>On receipt of any Works Order the Contractor shall commence performance of the Services referred to therein and complete the same as soon as promised in his tender or otherwise as expeditiously as possible.</w:t>
      </w:r>
      <w:bookmarkEnd w:id="230"/>
      <w:bookmarkEnd w:id="231"/>
      <w:bookmarkEnd w:id="232"/>
      <w:bookmarkEnd w:id="233"/>
      <w:bookmarkEnd w:id="234"/>
    </w:p>
    <w:p w14:paraId="07AFE1B8" w14:textId="77777777" w:rsidR="00B863C9" w:rsidRPr="000D0B1A" w:rsidRDefault="00B863C9" w:rsidP="00E005E2">
      <w:pPr>
        <w:pStyle w:val="spacer"/>
      </w:pPr>
    </w:p>
    <w:p w14:paraId="0173098B" w14:textId="77777777" w:rsidR="00B863C9" w:rsidRPr="00AD2921" w:rsidRDefault="00B863C9" w:rsidP="00AD2921">
      <w:pPr>
        <w:pStyle w:val="Style2"/>
        <w:numPr>
          <w:ilvl w:val="0"/>
          <w:numId w:val="21"/>
        </w:numPr>
        <w:tabs>
          <w:tab w:val="clear" w:pos="1080"/>
        </w:tabs>
        <w:rPr>
          <w:b/>
          <w:bCs/>
        </w:rPr>
      </w:pPr>
      <w:bookmarkStart w:id="235" w:name="AnnexA_4"/>
      <w:bookmarkStart w:id="236" w:name="_Toc112226080"/>
      <w:bookmarkEnd w:id="235"/>
      <w:r w:rsidRPr="00AD2921">
        <w:rPr>
          <w:b/>
          <w:bCs/>
        </w:rPr>
        <w:t xml:space="preserve">SUPPLY OF SERVICES AS AND WHEN REQUIRED BY THE </w:t>
      </w:r>
      <w:bookmarkEnd w:id="236"/>
      <w:r w:rsidR="00431967">
        <w:rPr>
          <w:b/>
          <w:bCs/>
        </w:rPr>
        <w:t>FAS</w:t>
      </w:r>
    </w:p>
    <w:p w14:paraId="3541C7BA" w14:textId="77777777" w:rsidR="00B863C9" w:rsidRPr="000D0B1A" w:rsidRDefault="00B863C9" w:rsidP="000D0B1A"/>
    <w:p w14:paraId="3798072F" w14:textId="77777777" w:rsidR="00B863C9" w:rsidRPr="004A1764" w:rsidRDefault="00B863C9" w:rsidP="00AD2921">
      <w:pPr>
        <w:pStyle w:val="Style2"/>
        <w:numPr>
          <w:ilvl w:val="1"/>
          <w:numId w:val="21"/>
        </w:numPr>
        <w:tabs>
          <w:tab w:val="clear" w:pos="1080"/>
        </w:tabs>
      </w:pPr>
      <w:bookmarkStart w:id="237" w:name="_Toc98928946"/>
      <w:bookmarkStart w:id="238" w:name="_Toc98929115"/>
      <w:bookmarkStart w:id="239" w:name="_Toc111432731"/>
      <w:bookmarkStart w:id="240" w:name="_Toc112224043"/>
      <w:bookmarkStart w:id="241" w:name="_Toc112226081"/>
      <w:r w:rsidRPr="000D0B1A">
        <w:t xml:space="preserve">Where the </w:t>
      </w:r>
      <w:r w:rsidR="00431967">
        <w:t>FAS</w:t>
      </w:r>
      <w:r w:rsidRPr="000D0B1A">
        <w:t xml:space="preserve"> has entered into a Contract with the Contractor for the supply of Services as and when required by the </w:t>
      </w:r>
      <w:r w:rsidR="00431967">
        <w:t>FAS</w:t>
      </w:r>
      <w:r w:rsidRPr="000D0B1A">
        <w:t xml:space="preserve"> during the period of time specified in the Contract, the Contract shall be deemed to be a Period Contract for the duration of the period of time specified. Where the Contractor receives, during the period of time specified in the Contract, any Works Order </w:t>
      </w:r>
      <w:r w:rsidRPr="004A1764">
        <w:t>for specific Services specified in the Contract, the Contractor shall proceed to perform the</w:t>
      </w:r>
      <w:r w:rsidRPr="000D0B1A">
        <w:t xml:space="preserve"> </w:t>
      </w:r>
      <w:r w:rsidRPr="004A1764">
        <w:t>Services in accordance with the Contract.</w:t>
      </w:r>
      <w:bookmarkEnd w:id="237"/>
      <w:bookmarkEnd w:id="238"/>
      <w:bookmarkEnd w:id="239"/>
      <w:bookmarkEnd w:id="240"/>
      <w:bookmarkEnd w:id="241"/>
      <w:r w:rsidRPr="004A1764">
        <w:t xml:space="preserve">  </w:t>
      </w:r>
    </w:p>
    <w:p w14:paraId="5E586888" w14:textId="77777777" w:rsidR="00B863C9" w:rsidRPr="004A1764" w:rsidRDefault="00B863C9" w:rsidP="00E005E2">
      <w:pPr>
        <w:pStyle w:val="spacer"/>
      </w:pPr>
    </w:p>
    <w:p w14:paraId="06274E95" w14:textId="77777777" w:rsidR="00B863C9" w:rsidRPr="000D0B1A" w:rsidRDefault="00B863C9" w:rsidP="00E005E2">
      <w:pPr>
        <w:pStyle w:val="spacer"/>
      </w:pPr>
    </w:p>
    <w:p w14:paraId="2CFE5A29" w14:textId="77777777" w:rsidR="00B863C9" w:rsidRPr="00AD2921" w:rsidRDefault="00B863C9" w:rsidP="00AD2921">
      <w:pPr>
        <w:pStyle w:val="Style2"/>
        <w:numPr>
          <w:ilvl w:val="0"/>
          <w:numId w:val="21"/>
        </w:numPr>
        <w:tabs>
          <w:tab w:val="clear" w:pos="1080"/>
        </w:tabs>
        <w:rPr>
          <w:b/>
          <w:bCs/>
        </w:rPr>
      </w:pPr>
      <w:bookmarkStart w:id="242" w:name="_Toc112226087"/>
      <w:r w:rsidRPr="00AD2921">
        <w:rPr>
          <w:b/>
          <w:bCs/>
        </w:rPr>
        <w:t>OPTION TO EXTEND</w:t>
      </w:r>
      <w:bookmarkEnd w:id="242"/>
    </w:p>
    <w:p w14:paraId="34D59AEE" w14:textId="77777777" w:rsidR="00B863C9" w:rsidRPr="000D0B1A" w:rsidRDefault="00B863C9" w:rsidP="000D0B1A"/>
    <w:p w14:paraId="01A5739B" w14:textId="77777777" w:rsidR="00B863C9" w:rsidRDefault="00B863C9" w:rsidP="008E6019">
      <w:pPr>
        <w:pStyle w:val="Style2"/>
        <w:numPr>
          <w:ilvl w:val="1"/>
          <w:numId w:val="21"/>
        </w:numPr>
        <w:tabs>
          <w:tab w:val="clear" w:pos="1080"/>
        </w:tabs>
        <w:ind w:right="-273"/>
      </w:pPr>
      <w:bookmarkStart w:id="243" w:name="_Toc98928953"/>
      <w:bookmarkStart w:id="244" w:name="_Toc98929122"/>
      <w:bookmarkStart w:id="245" w:name="_Toc111432738"/>
      <w:bookmarkStart w:id="246" w:name="_Toc112224050"/>
      <w:bookmarkStart w:id="247" w:name="_Toc112226088"/>
      <w:r w:rsidRPr="000D0B1A">
        <w:t xml:space="preserve">The Contractor grants the </w:t>
      </w:r>
      <w:r w:rsidR="00431967">
        <w:t>FAS</w:t>
      </w:r>
      <w:r w:rsidRPr="000D0B1A">
        <w:t xml:space="preserve"> the option</w:t>
      </w:r>
      <w:r w:rsidR="00E532F4">
        <w:t>/</w:t>
      </w:r>
      <w:r w:rsidR="007C7BBE">
        <w:t>s</w:t>
      </w:r>
      <w:r w:rsidRPr="000D0B1A">
        <w:t xml:space="preserve"> to extend the Contract for </w:t>
      </w:r>
      <w:r w:rsidR="007C7BBE">
        <w:t>the</w:t>
      </w:r>
      <w:r w:rsidRPr="000D0B1A">
        <w:t xml:space="preserve"> further period</w:t>
      </w:r>
      <w:r w:rsidR="00E532F4">
        <w:t>/</w:t>
      </w:r>
      <w:r w:rsidR="007C7BBE">
        <w:t>s</w:t>
      </w:r>
      <w:r w:rsidRPr="000D0B1A">
        <w:t xml:space="preserve"> </w:t>
      </w:r>
      <w:r w:rsidR="008E6019">
        <w:t xml:space="preserve">and by the dates </w:t>
      </w:r>
      <w:r w:rsidRPr="000D0B1A">
        <w:t xml:space="preserve">stated </w:t>
      </w:r>
      <w:bookmarkStart w:id="248" w:name="AnnexA_6"/>
      <w:r w:rsidR="00780F9F">
        <w:t xml:space="preserve">in </w:t>
      </w:r>
      <w:r w:rsidRPr="001A7C10">
        <w:rPr>
          <w:i/>
          <w:iCs/>
        </w:rPr>
        <w:t xml:space="preserve">clause 6 of Annex </w:t>
      </w:r>
      <w:bookmarkEnd w:id="248"/>
      <w:r>
        <w:rPr>
          <w:i/>
          <w:iCs/>
        </w:rPr>
        <w:t>A</w:t>
      </w:r>
      <w:r w:rsidR="007C7BBE">
        <w:t>.</w:t>
      </w:r>
      <w:r w:rsidRPr="000D0B1A">
        <w:t xml:space="preserve"> Unless otherwise specifically agreed between the Parties, the </w:t>
      </w:r>
      <w:r w:rsidR="00E532F4">
        <w:t>S</w:t>
      </w:r>
      <w:r w:rsidR="00FB57A9">
        <w:t>ervices provided</w:t>
      </w:r>
      <w:r w:rsidRPr="000D0B1A">
        <w:t xml:space="preserve"> during the extended period</w:t>
      </w:r>
      <w:r w:rsidR="00FB57A9">
        <w:t>/s</w:t>
      </w:r>
      <w:r w:rsidRPr="000D0B1A">
        <w:t xml:space="preserve"> shall be subject to the same terms and conditions (inclusive of any amendments)</w:t>
      </w:r>
      <w:r w:rsidR="00FB57A9">
        <w:t xml:space="preserve"> </w:t>
      </w:r>
      <w:r w:rsidRPr="000D0B1A">
        <w:t>and shall form part of the Services defined in this Contract.</w:t>
      </w:r>
      <w:bookmarkEnd w:id="243"/>
      <w:bookmarkEnd w:id="244"/>
      <w:bookmarkEnd w:id="245"/>
      <w:bookmarkEnd w:id="246"/>
      <w:bookmarkEnd w:id="247"/>
      <w:r w:rsidR="007C7BBE" w:rsidRPr="007C7BBE">
        <w:t xml:space="preserve"> </w:t>
      </w:r>
    </w:p>
    <w:p w14:paraId="4350BE4D" w14:textId="77777777" w:rsidR="00B863C9" w:rsidRDefault="00B863C9" w:rsidP="0077623F">
      <w:pPr>
        <w:pStyle w:val="Style2"/>
        <w:numPr>
          <w:ilvl w:val="0"/>
          <w:numId w:val="0"/>
        </w:numPr>
        <w:tabs>
          <w:tab w:val="clear" w:pos="1080"/>
        </w:tabs>
      </w:pPr>
    </w:p>
    <w:p w14:paraId="0BA16446" w14:textId="77777777" w:rsidR="00B863C9" w:rsidRPr="00656561" w:rsidRDefault="00B863C9" w:rsidP="0077623F">
      <w:pPr>
        <w:pStyle w:val="Style2"/>
        <w:numPr>
          <w:ilvl w:val="1"/>
          <w:numId w:val="21"/>
        </w:numPr>
        <w:tabs>
          <w:tab w:val="clear" w:pos="1080"/>
        </w:tabs>
      </w:pPr>
      <w:r>
        <w:t xml:space="preserve">In the event that the Contract is extended pursuant to Clause A.4.1, the Contractor shall furnish a fresh Security Deposit within thirty (30) days of the written notice of extension from the </w:t>
      </w:r>
      <w:r w:rsidR="00431967">
        <w:t>FAS</w:t>
      </w:r>
      <w:r>
        <w:t>, and all the provisions in Clause A.</w:t>
      </w:r>
      <w:r w:rsidR="00A46EDB">
        <w:t>3</w:t>
      </w:r>
      <w:r>
        <w:t xml:space="preserve"> shall apply with the necessary modifications.</w:t>
      </w:r>
    </w:p>
    <w:p w14:paraId="49907745" w14:textId="77777777" w:rsidR="00B863C9" w:rsidRPr="000D0B1A" w:rsidRDefault="00B863C9" w:rsidP="00E005E2">
      <w:pPr>
        <w:pStyle w:val="spacer"/>
      </w:pPr>
    </w:p>
    <w:p w14:paraId="463C617E" w14:textId="77777777" w:rsidR="00B863C9" w:rsidRPr="00AD2921" w:rsidRDefault="00B863C9" w:rsidP="00AD2921">
      <w:pPr>
        <w:pStyle w:val="Style2"/>
        <w:numPr>
          <w:ilvl w:val="0"/>
          <w:numId w:val="21"/>
        </w:numPr>
        <w:tabs>
          <w:tab w:val="clear" w:pos="1080"/>
        </w:tabs>
        <w:rPr>
          <w:b/>
          <w:bCs/>
        </w:rPr>
      </w:pPr>
      <w:bookmarkStart w:id="249" w:name="_Toc112226089"/>
      <w:r w:rsidRPr="00AD2921">
        <w:rPr>
          <w:b/>
          <w:bCs/>
        </w:rPr>
        <w:t>COMMENCEMENT AND DURATION OF CONTRACT</w:t>
      </w:r>
      <w:bookmarkEnd w:id="249"/>
      <w:r w:rsidRPr="00AD2921">
        <w:rPr>
          <w:b/>
          <w:bCs/>
        </w:rPr>
        <w:t xml:space="preserve"> </w:t>
      </w:r>
    </w:p>
    <w:p w14:paraId="1574E6EF" w14:textId="77777777" w:rsidR="00B863C9" w:rsidRPr="000D0B1A" w:rsidRDefault="00B863C9" w:rsidP="000D0B1A"/>
    <w:p w14:paraId="40CC0F3A" w14:textId="77777777" w:rsidR="00B863C9" w:rsidRPr="000D0B1A" w:rsidRDefault="00B863C9" w:rsidP="00AD2921">
      <w:pPr>
        <w:pStyle w:val="Style2"/>
        <w:numPr>
          <w:ilvl w:val="1"/>
          <w:numId w:val="21"/>
        </w:numPr>
        <w:tabs>
          <w:tab w:val="clear" w:pos="1080"/>
        </w:tabs>
      </w:pPr>
      <w:bookmarkStart w:id="250" w:name="_Toc98928955"/>
      <w:bookmarkStart w:id="251" w:name="_Toc98929124"/>
      <w:bookmarkStart w:id="252" w:name="_Toc111432740"/>
      <w:bookmarkStart w:id="253" w:name="_Toc112224052"/>
      <w:bookmarkStart w:id="254" w:name="_Toc112226090"/>
      <w:r w:rsidRPr="000D0B1A">
        <w:t xml:space="preserve">This Contract shall commence on the date stated in </w:t>
      </w:r>
      <w:r>
        <w:t>clause 1 of Annex A</w:t>
      </w:r>
      <w:r w:rsidRPr="000D0B1A">
        <w:t xml:space="preserve"> and shall remain in force for a period </w:t>
      </w:r>
      <w:r>
        <w:t xml:space="preserve">stated in </w:t>
      </w:r>
      <w:bookmarkStart w:id="255" w:name="AnnexA_7"/>
      <w:r w:rsidRPr="001A7C10">
        <w:rPr>
          <w:i/>
          <w:iCs/>
        </w:rPr>
        <w:t xml:space="preserve">clause 7 of Annex </w:t>
      </w:r>
      <w:bookmarkEnd w:id="255"/>
      <w:r>
        <w:rPr>
          <w:i/>
          <w:iCs/>
        </w:rPr>
        <w:t>A</w:t>
      </w:r>
      <w:r w:rsidRPr="000D0B1A">
        <w:t>.</w:t>
      </w:r>
      <w:bookmarkEnd w:id="250"/>
      <w:bookmarkEnd w:id="251"/>
      <w:bookmarkEnd w:id="252"/>
      <w:bookmarkEnd w:id="253"/>
      <w:bookmarkEnd w:id="254"/>
    </w:p>
    <w:p w14:paraId="6F710AF2" w14:textId="77777777" w:rsidR="00B863C9" w:rsidRPr="000D0B1A" w:rsidRDefault="00B863C9" w:rsidP="00E005E2">
      <w:pPr>
        <w:pStyle w:val="spacer"/>
      </w:pPr>
    </w:p>
    <w:p w14:paraId="5EBDCED0" w14:textId="77777777" w:rsidR="00B863C9" w:rsidRPr="00AD2921" w:rsidRDefault="00B863C9" w:rsidP="00AD2921">
      <w:pPr>
        <w:pStyle w:val="Style2"/>
        <w:numPr>
          <w:ilvl w:val="0"/>
          <w:numId w:val="21"/>
        </w:numPr>
        <w:tabs>
          <w:tab w:val="clear" w:pos="1080"/>
        </w:tabs>
        <w:rPr>
          <w:b/>
          <w:bCs/>
        </w:rPr>
      </w:pPr>
      <w:bookmarkStart w:id="256" w:name="_Toc112226099"/>
      <w:r w:rsidRPr="00AD2921">
        <w:rPr>
          <w:b/>
          <w:bCs/>
        </w:rPr>
        <w:t>ARBITRATION</w:t>
      </w:r>
      <w:bookmarkEnd w:id="256"/>
    </w:p>
    <w:p w14:paraId="32B3E6CB" w14:textId="77777777" w:rsidR="00B863C9" w:rsidRPr="000D0B1A" w:rsidRDefault="00B863C9" w:rsidP="000D0B1A"/>
    <w:p w14:paraId="3AA9BC6F" w14:textId="77777777" w:rsidR="00B863C9" w:rsidRPr="000D0B1A" w:rsidRDefault="00B863C9" w:rsidP="00AD2921">
      <w:pPr>
        <w:pStyle w:val="Style2"/>
        <w:numPr>
          <w:ilvl w:val="1"/>
          <w:numId w:val="21"/>
        </w:numPr>
        <w:tabs>
          <w:tab w:val="clear" w:pos="1080"/>
        </w:tabs>
      </w:pPr>
      <w:bookmarkStart w:id="257" w:name="_Toc98928965"/>
      <w:bookmarkStart w:id="258" w:name="_Toc98929134"/>
      <w:bookmarkStart w:id="259" w:name="_Toc111432750"/>
      <w:bookmarkStart w:id="260" w:name="_Toc112224062"/>
      <w:bookmarkStart w:id="261" w:name="_Toc112226100"/>
      <w:r>
        <w:t>Subject to Clause 16 of the Conditions, a</w:t>
      </w:r>
      <w:r w:rsidRPr="000D0B1A">
        <w:t>ny dispute arising out of or in connection with this Contract, including any question regarding its existence, validity or termination shall be referred to and finally resolved by arbitration in Singapore in the English language by a sole arbitrator in accordance with the Arbitration Rules of the Singapore International Arbitration Centre ("SIAC Rules") for the time being in force which rules are deemed to be incorporated by reference into this Clause.</w:t>
      </w:r>
      <w:bookmarkEnd w:id="257"/>
      <w:bookmarkEnd w:id="258"/>
      <w:bookmarkEnd w:id="259"/>
      <w:bookmarkEnd w:id="260"/>
      <w:bookmarkEnd w:id="261"/>
    </w:p>
    <w:p w14:paraId="1CAEBB21" w14:textId="77777777" w:rsidR="00B863C9" w:rsidRPr="000D0B1A" w:rsidRDefault="00B863C9" w:rsidP="00E005E2">
      <w:pPr>
        <w:pStyle w:val="spacer"/>
      </w:pPr>
    </w:p>
    <w:p w14:paraId="764D9B6E" w14:textId="77777777" w:rsidR="00B863C9" w:rsidRPr="00AD2921" w:rsidRDefault="00B863C9" w:rsidP="00AD2921">
      <w:pPr>
        <w:pStyle w:val="Style2"/>
        <w:numPr>
          <w:ilvl w:val="0"/>
          <w:numId w:val="21"/>
        </w:numPr>
        <w:tabs>
          <w:tab w:val="clear" w:pos="1080"/>
        </w:tabs>
        <w:rPr>
          <w:b/>
          <w:bCs/>
        </w:rPr>
      </w:pPr>
      <w:bookmarkStart w:id="262" w:name="_Toc112226101"/>
      <w:r w:rsidRPr="00AD2921">
        <w:rPr>
          <w:b/>
          <w:bCs/>
        </w:rPr>
        <w:t>REPLACEMENT OF PERSONNEL</w:t>
      </w:r>
      <w:bookmarkEnd w:id="262"/>
    </w:p>
    <w:p w14:paraId="1A50BEE1" w14:textId="77777777" w:rsidR="00B863C9" w:rsidRPr="000D0B1A" w:rsidRDefault="00B863C9" w:rsidP="000D0B1A"/>
    <w:p w14:paraId="26B77137" w14:textId="77777777" w:rsidR="00B863C9" w:rsidRPr="000D0B1A" w:rsidRDefault="00B863C9" w:rsidP="00AD2921">
      <w:pPr>
        <w:pStyle w:val="Style2"/>
        <w:numPr>
          <w:ilvl w:val="1"/>
          <w:numId w:val="21"/>
        </w:numPr>
        <w:tabs>
          <w:tab w:val="clear" w:pos="1080"/>
        </w:tabs>
      </w:pPr>
      <w:bookmarkStart w:id="263" w:name="_Toc98928967"/>
      <w:bookmarkStart w:id="264" w:name="_Toc98929136"/>
      <w:bookmarkStart w:id="265" w:name="_Toc111432752"/>
      <w:bookmarkStart w:id="266" w:name="_Toc112224064"/>
      <w:bookmarkStart w:id="267" w:name="_Toc112226102"/>
      <w:r w:rsidRPr="000D0B1A">
        <w:lastRenderedPageBreak/>
        <w:t xml:space="preserve">The Contractor shall replace its personnel within fourteen (14) days from the date of written notice from the </w:t>
      </w:r>
      <w:r w:rsidR="00431967">
        <w:t>FAS</w:t>
      </w:r>
      <w:r w:rsidRPr="000D0B1A">
        <w:t xml:space="preserve"> that the said personnel is either:</w:t>
      </w:r>
      <w:bookmarkEnd w:id="263"/>
      <w:bookmarkEnd w:id="264"/>
      <w:bookmarkEnd w:id="265"/>
      <w:bookmarkEnd w:id="266"/>
      <w:bookmarkEnd w:id="267"/>
    </w:p>
    <w:p w14:paraId="667F1CA6" w14:textId="77777777" w:rsidR="00B863C9" w:rsidRPr="000D0B1A" w:rsidRDefault="00B863C9" w:rsidP="000D0B1A"/>
    <w:p w14:paraId="357B0C0F" w14:textId="77777777" w:rsidR="00B863C9" w:rsidRPr="000D0B1A" w:rsidRDefault="00B863C9" w:rsidP="00AD2921">
      <w:pPr>
        <w:pStyle w:val="Style2"/>
        <w:numPr>
          <w:ilvl w:val="2"/>
          <w:numId w:val="21"/>
        </w:numPr>
        <w:tabs>
          <w:tab w:val="clear" w:pos="1080"/>
        </w:tabs>
      </w:pPr>
      <w:bookmarkStart w:id="268" w:name="_Toc98928968"/>
      <w:bookmarkStart w:id="269" w:name="_Toc98929137"/>
      <w:bookmarkStart w:id="270" w:name="_Toc111432753"/>
      <w:bookmarkStart w:id="271" w:name="_Toc112224065"/>
      <w:bookmarkStart w:id="272" w:name="_Toc112226103"/>
      <w:r w:rsidRPr="000D0B1A">
        <w:t xml:space="preserve">technically incompetent </w:t>
      </w:r>
      <w:r>
        <w:t xml:space="preserve">or negligent </w:t>
      </w:r>
      <w:r w:rsidRPr="000D0B1A">
        <w:t>in carrying out the Services and all efforts by the Contractor have failed to resolve the issue within the said period; or</w:t>
      </w:r>
      <w:bookmarkEnd w:id="268"/>
      <w:bookmarkEnd w:id="269"/>
      <w:bookmarkEnd w:id="270"/>
      <w:bookmarkEnd w:id="271"/>
      <w:bookmarkEnd w:id="272"/>
    </w:p>
    <w:p w14:paraId="4C8A69AD" w14:textId="77777777" w:rsidR="00B863C9" w:rsidRPr="000D0B1A" w:rsidRDefault="00B863C9" w:rsidP="000D0B1A"/>
    <w:p w14:paraId="7504DD99" w14:textId="77777777" w:rsidR="00B863C9" w:rsidRPr="000D0B1A" w:rsidRDefault="00B863C9" w:rsidP="00AD2921">
      <w:pPr>
        <w:pStyle w:val="Style2"/>
        <w:numPr>
          <w:ilvl w:val="2"/>
          <w:numId w:val="21"/>
        </w:numPr>
        <w:tabs>
          <w:tab w:val="clear" w:pos="1080"/>
        </w:tabs>
      </w:pPr>
      <w:bookmarkStart w:id="273" w:name="_Toc98928969"/>
      <w:bookmarkStart w:id="274" w:name="_Toc98929138"/>
      <w:bookmarkStart w:id="275" w:name="_Toc111432754"/>
      <w:bookmarkStart w:id="276" w:name="_Toc112224066"/>
      <w:bookmarkStart w:id="277" w:name="_Toc112226104"/>
      <w:r w:rsidRPr="000D0B1A">
        <w:t xml:space="preserve">the conduct of the said personnel </w:t>
      </w:r>
      <w:r>
        <w:t xml:space="preserve">deemed by the </w:t>
      </w:r>
      <w:r w:rsidR="00431967">
        <w:t>FAS</w:t>
      </w:r>
      <w:r>
        <w:t>, acting reasonably, to be undesirable or unacceptable</w:t>
      </w:r>
      <w:r w:rsidRPr="000D0B1A">
        <w:t>.</w:t>
      </w:r>
      <w:bookmarkEnd w:id="273"/>
      <w:bookmarkEnd w:id="274"/>
      <w:bookmarkEnd w:id="275"/>
      <w:bookmarkEnd w:id="276"/>
      <w:bookmarkEnd w:id="277"/>
    </w:p>
    <w:p w14:paraId="56B628EC" w14:textId="77777777" w:rsidR="00B863C9" w:rsidRDefault="00B863C9" w:rsidP="00E005E2">
      <w:pPr>
        <w:pStyle w:val="spacer"/>
      </w:pPr>
    </w:p>
    <w:p w14:paraId="254CC6C5" w14:textId="77777777" w:rsidR="00B863C9" w:rsidRPr="00AD2921" w:rsidRDefault="00B863C9" w:rsidP="00AD2921">
      <w:pPr>
        <w:pStyle w:val="Style2"/>
        <w:numPr>
          <w:ilvl w:val="0"/>
          <w:numId w:val="21"/>
        </w:numPr>
        <w:tabs>
          <w:tab w:val="clear" w:pos="1080"/>
        </w:tabs>
        <w:rPr>
          <w:b/>
          <w:bCs/>
        </w:rPr>
      </w:pPr>
      <w:bookmarkStart w:id="278" w:name="_Toc112226105"/>
      <w:r w:rsidRPr="00AD2921">
        <w:rPr>
          <w:b/>
          <w:bCs/>
        </w:rPr>
        <w:t>CONFIDENTIALITY AND SECURITY</w:t>
      </w:r>
      <w:bookmarkEnd w:id="278"/>
    </w:p>
    <w:p w14:paraId="0D722FAA" w14:textId="77777777" w:rsidR="00B863C9" w:rsidRPr="000D0B1A" w:rsidRDefault="00B863C9" w:rsidP="000D0B1A"/>
    <w:p w14:paraId="709B33CB" w14:textId="77777777" w:rsidR="00B863C9" w:rsidRPr="000D0B1A" w:rsidRDefault="00B863C9" w:rsidP="00AD2921">
      <w:pPr>
        <w:pStyle w:val="Style2"/>
        <w:numPr>
          <w:ilvl w:val="1"/>
          <w:numId w:val="21"/>
        </w:numPr>
        <w:tabs>
          <w:tab w:val="clear" w:pos="1080"/>
        </w:tabs>
      </w:pPr>
      <w:bookmarkStart w:id="279" w:name="_Toc98928971"/>
      <w:bookmarkStart w:id="280" w:name="_Toc98929140"/>
      <w:bookmarkStart w:id="281" w:name="_Toc111432756"/>
      <w:bookmarkStart w:id="282" w:name="_Toc112224068"/>
      <w:bookmarkStart w:id="283" w:name="_Toc112226106"/>
      <w:r w:rsidRPr="000D0B1A">
        <w:t xml:space="preserve">Except with the </w:t>
      </w:r>
      <w:r>
        <w:t xml:space="preserve">prior </w:t>
      </w:r>
      <w:r w:rsidRPr="000D0B1A">
        <w:t xml:space="preserve">written consent of the </w:t>
      </w:r>
      <w:r w:rsidR="00431967">
        <w:t>FAS</w:t>
      </w:r>
      <w:r w:rsidRPr="000D0B1A">
        <w:t xml:space="preserve">, the Contractor shall not disclose the Contract or any purchases </w:t>
      </w:r>
      <w:r>
        <w:t xml:space="preserve">pursuant to </w:t>
      </w:r>
      <w:r w:rsidRPr="000D0B1A">
        <w:t xml:space="preserve">this Contract or any provisions thereof or any information issued or furnished by or on behalf of the </w:t>
      </w:r>
      <w:r w:rsidR="00431967">
        <w:t>FAS</w:t>
      </w:r>
      <w:r w:rsidRPr="000D0B1A">
        <w:t xml:space="preserve"> in connection therewith</w:t>
      </w:r>
      <w:r>
        <w:t>, directly or indirectly,</w:t>
      </w:r>
      <w:r w:rsidRPr="000D0B1A">
        <w:t xml:space="preserve"> to any person.</w:t>
      </w:r>
      <w:bookmarkEnd w:id="279"/>
      <w:bookmarkEnd w:id="280"/>
      <w:bookmarkEnd w:id="281"/>
      <w:bookmarkEnd w:id="282"/>
      <w:bookmarkEnd w:id="283"/>
      <w:r w:rsidRPr="000D0B1A">
        <w:t xml:space="preserve"> </w:t>
      </w:r>
    </w:p>
    <w:p w14:paraId="0D1EE4F1" w14:textId="77777777" w:rsidR="00B863C9" w:rsidRPr="000D0B1A" w:rsidRDefault="00B863C9" w:rsidP="00AD2921">
      <w:pPr>
        <w:pStyle w:val="Style2"/>
        <w:numPr>
          <w:ilvl w:val="0"/>
          <w:numId w:val="0"/>
        </w:numPr>
        <w:tabs>
          <w:tab w:val="clear" w:pos="1080"/>
        </w:tabs>
      </w:pPr>
    </w:p>
    <w:p w14:paraId="75419E21" w14:textId="77777777" w:rsidR="00B863C9" w:rsidRDefault="00B863C9" w:rsidP="00AD2921">
      <w:pPr>
        <w:pStyle w:val="Style2"/>
        <w:numPr>
          <w:ilvl w:val="1"/>
          <w:numId w:val="21"/>
        </w:numPr>
        <w:tabs>
          <w:tab w:val="clear" w:pos="1080"/>
        </w:tabs>
      </w:pPr>
      <w:bookmarkStart w:id="284" w:name="_Toc98928972"/>
      <w:bookmarkStart w:id="285" w:name="_Toc98929141"/>
      <w:bookmarkStart w:id="286" w:name="_Toc111432757"/>
      <w:bookmarkStart w:id="287" w:name="_Toc112224069"/>
      <w:bookmarkStart w:id="288" w:name="_Toc112226107"/>
      <w:r w:rsidRPr="000D0B1A">
        <w:t xml:space="preserve">In addition to the foregoing, the Contractor shall not make use of any information obtained directly or indirectly from the </w:t>
      </w:r>
      <w:r w:rsidR="00431967">
        <w:t>FAS</w:t>
      </w:r>
      <w:r w:rsidRPr="000D0B1A">
        <w:t xml:space="preserve"> or compiled or generated by the Contractor in the course of this Contract which pertains to or is derived from such information, other than use for the purposes of this Contract, without the prior written consent of the </w:t>
      </w:r>
      <w:r w:rsidR="00431967">
        <w:t>FAS</w:t>
      </w:r>
      <w:r w:rsidRPr="000D0B1A">
        <w:t>.</w:t>
      </w:r>
      <w:bookmarkEnd w:id="284"/>
      <w:bookmarkEnd w:id="285"/>
      <w:bookmarkEnd w:id="286"/>
      <w:bookmarkEnd w:id="287"/>
      <w:bookmarkEnd w:id="288"/>
    </w:p>
    <w:p w14:paraId="715C5B1C" w14:textId="77777777" w:rsidR="00D47B08" w:rsidRDefault="00D47B08">
      <w:pPr>
        <w:rPr>
          <w:sz w:val="20"/>
          <w:szCs w:val="20"/>
        </w:rPr>
      </w:pPr>
      <w:r>
        <w:br w:type="page"/>
      </w:r>
    </w:p>
    <w:p w14:paraId="7F203C93" w14:textId="77777777" w:rsidR="00B863C9" w:rsidRPr="000D0B1A" w:rsidRDefault="00B863C9" w:rsidP="00B663ED">
      <w:pPr>
        <w:pStyle w:val="Style2"/>
        <w:numPr>
          <w:ilvl w:val="0"/>
          <w:numId w:val="0"/>
        </w:numPr>
        <w:tabs>
          <w:tab w:val="clear" w:pos="1080"/>
        </w:tabs>
      </w:pPr>
    </w:p>
    <w:p w14:paraId="12C0D9E7" w14:textId="77777777" w:rsidR="00B863C9" w:rsidRPr="000D0B1A" w:rsidRDefault="00B863C9" w:rsidP="00AD2921">
      <w:pPr>
        <w:pStyle w:val="Style2"/>
        <w:numPr>
          <w:ilvl w:val="1"/>
          <w:numId w:val="21"/>
        </w:numPr>
        <w:tabs>
          <w:tab w:val="clear" w:pos="1080"/>
        </w:tabs>
      </w:pPr>
      <w:bookmarkStart w:id="289" w:name="_Toc98928973"/>
      <w:bookmarkStart w:id="290" w:name="_Toc98929142"/>
      <w:bookmarkStart w:id="291" w:name="_Toc111432758"/>
      <w:bookmarkStart w:id="292" w:name="_Toc112224070"/>
      <w:bookmarkStart w:id="293" w:name="_Toc112226108"/>
      <w:r w:rsidRPr="000D0B1A">
        <w:t xml:space="preserve">The Contractor shall not publish or release, nor shall it allow or suffer the publication or release of, any news item, article, publication, advertisement, prepared speech or any other information or material pertaining to any part of the obligations to be performed under the Contract in any media without the prior written consent of the </w:t>
      </w:r>
      <w:r w:rsidR="00431967">
        <w:t>FAS</w:t>
      </w:r>
      <w:r w:rsidRPr="000D0B1A">
        <w:t>.</w:t>
      </w:r>
      <w:bookmarkEnd w:id="289"/>
      <w:bookmarkEnd w:id="290"/>
      <w:bookmarkEnd w:id="291"/>
      <w:bookmarkEnd w:id="292"/>
      <w:bookmarkEnd w:id="293"/>
    </w:p>
    <w:p w14:paraId="0B742832" w14:textId="77777777" w:rsidR="00B863C9" w:rsidRPr="000D0B1A" w:rsidRDefault="00B863C9" w:rsidP="00E005E2">
      <w:pPr>
        <w:pStyle w:val="spacer"/>
      </w:pPr>
    </w:p>
    <w:p w14:paraId="0236BF43" w14:textId="77777777" w:rsidR="00B863C9" w:rsidRPr="00D71B36" w:rsidRDefault="00B863C9" w:rsidP="00D71B36">
      <w:pPr>
        <w:pStyle w:val="Style2"/>
        <w:numPr>
          <w:ilvl w:val="0"/>
          <w:numId w:val="21"/>
        </w:numPr>
        <w:tabs>
          <w:tab w:val="clear" w:pos="1080"/>
        </w:tabs>
        <w:rPr>
          <w:b/>
          <w:bCs/>
        </w:rPr>
      </w:pPr>
      <w:bookmarkStart w:id="294" w:name="_Toc112226109"/>
      <w:r w:rsidRPr="00D71B36">
        <w:rPr>
          <w:b/>
          <w:bCs/>
        </w:rPr>
        <w:t>JOINT &amp; SEVERAL LIABILITY</w:t>
      </w:r>
      <w:bookmarkEnd w:id="294"/>
      <w:r w:rsidRPr="00D71B36">
        <w:rPr>
          <w:b/>
          <w:bCs/>
        </w:rPr>
        <w:t xml:space="preserve"> </w:t>
      </w:r>
    </w:p>
    <w:p w14:paraId="0954308E" w14:textId="77777777" w:rsidR="00B863C9" w:rsidRPr="000D0B1A" w:rsidRDefault="00B863C9" w:rsidP="00D71B36">
      <w:pPr>
        <w:pStyle w:val="Style2"/>
        <w:numPr>
          <w:ilvl w:val="0"/>
          <w:numId w:val="0"/>
        </w:numPr>
        <w:tabs>
          <w:tab w:val="clear" w:pos="1080"/>
        </w:tabs>
      </w:pPr>
    </w:p>
    <w:p w14:paraId="7DD76870" w14:textId="77777777" w:rsidR="00B863C9" w:rsidRPr="000D0B1A" w:rsidRDefault="00B863C9" w:rsidP="00AD2921">
      <w:pPr>
        <w:pStyle w:val="Style2"/>
        <w:numPr>
          <w:ilvl w:val="1"/>
          <w:numId w:val="21"/>
        </w:numPr>
        <w:tabs>
          <w:tab w:val="clear" w:pos="1080"/>
        </w:tabs>
      </w:pPr>
      <w:bookmarkStart w:id="295" w:name="_Toc98928975"/>
      <w:bookmarkStart w:id="296" w:name="_Toc98929144"/>
      <w:bookmarkStart w:id="297" w:name="_Toc111432760"/>
      <w:bookmarkStart w:id="298" w:name="_Toc112224072"/>
      <w:bookmarkStart w:id="299" w:name="_Toc112226110"/>
      <w:r w:rsidRPr="000D0B1A">
        <w:t xml:space="preserve">If the Contractor is a joint venture or partnership, the individual companies or partners comprising the Contractor shall be deemed jointly and severally liable to the </w:t>
      </w:r>
      <w:r w:rsidR="00431967">
        <w:t>FAS</w:t>
      </w:r>
      <w:r w:rsidRPr="000D0B1A">
        <w:t xml:space="preserve"> under this Contract.</w:t>
      </w:r>
      <w:bookmarkEnd w:id="295"/>
      <w:bookmarkEnd w:id="296"/>
      <w:bookmarkEnd w:id="297"/>
      <w:bookmarkEnd w:id="298"/>
      <w:bookmarkEnd w:id="299"/>
    </w:p>
    <w:p w14:paraId="4BCE9201" w14:textId="77777777" w:rsidR="00EB39EC" w:rsidRDefault="00EB39EC" w:rsidP="00E005E2">
      <w:pPr>
        <w:pStyle w:val="spacer"/>
      </w:pPr>
    </w:p>
    <w:p w14:paraId="4EC40EB3" w14:textId="77777777" w:rsidR="00B863C9" w:rsidRPr="00226E93" w:rsidRDefault="00B863C9" w:rsidP="00FB698B">
      <w:pPr>
        <w:pStyle w:val="Style2"/>
        <w:numPr>
          <w:ilvl w:val="0"/>
          <w:numId w:val="21"/>
        </w:numPr>
        <w:tabs>
          <w:tab w:val="clear" w:pos="1080"/>
          <w:tab w:val="num" w:pos="792"/>
        </w:tabs>
        <w:rPr>
          <w:b/>
          <w:bCs/>
        </w:rPr>
      </w:pPr>
      <w:bookmarkStart w:id="300" w:name="_Toc108932751"/>
      <w:bookmarkStart w:id="301" w:name="_Toc110330440"/>
      <w:bookmarkStart w:id="302" w:name="_Toc112226114"/>
      <w:r w:rsidRPr="00226E93">
        <w:rPr>
          <w:b/>
          <w:bCs/>
        </w:rPr>
        <w:t xml:space="preserve">COMPLIANCE WITH THE </w:t>
      </w:r>
      <w:r w:rsidR="00431967">
        <w:rPr>
          <w:b/>
          <w:bCs/>
        </w:rPr>
        <w:t>FAS</w:t>
      </w:r>
      <w:r w:rsidRPr="00226E93">
        <w:rPr>
          <w:b/>
          <w:bCs/>
        </w:rPr>
        <w:t xml:space="preserve"> REGULATIONS</w:t>
      </w:r>
      <w:bookmarkStart w:id="303" w:name="_Toc108932752"/>
      <w:bookmarkStart w:id="304" w:name="_Toc110330441"/>
      <w:bookmarkEnd w:id="300"/>
      <w:bookmarkEnd w:id="301"/>
      <w:bookmarkEnd w:id="302"/>
    </w:p>
    <w:p w14:paraId="5274B6CD" w14:textId="77777777" w:rsidR="00B863C9" w:rsidRPr="00FB698B" w:rsidRDefault="00B863C9" w:rsidP="00FB698B">
      <w:pPr>
        <w:pStyle w:val="Style2"/>
        <w:numPr>
          <w:ilvl w:val="0"/>
          <w:numId w:val="0"/>
        </w:numPr>
        <w:tabs>
          <w:tab w:val="clear" w:pos="1080"/>
          <w:tab w:val="num" w:pos="792"/>
        </w:tabs>
      </w:pPr>
    </w:p>
    <w:p w14:paraId="6295C524" w14:textId="77777777" w:rsidR="00B863C9" w:rsidRDefault="00B863C9" w:rsidP="00FB698B">
      <w:pPr>
        <w:pStyle w:val="Style2"/>
        <w:numPr>
          <w:ilvl w:val="1"/>
          <w:numId w:val="21"/>
        </w:numPr>
        <w:tabs>
          <w:tab w:val="clear" w:pos="1080"/>
        </w:tabs>
      </w:pPr>
      <w:bookmarkStart w:id="305" w:name="_Toc111432765"/>
      <w:bookmarkStart w:id="306" w:name="_Toc112224077"/>
      <w:bookmarkStart w:id="307" w:name="_Toc112226115"/>
      <w:r w:rsidRPr="00572EE3">
        <w:t xml:space="preserve">Where works are required to be carried out or goods are required to be delivered on </w:t>
      </w:r>
      <w:r>
        <w:t xml:space="preserve">the </w:t>
      </w:r>
      <w:r w:rsidR="00431967">
        <w:t>FAS</w:t>
      </w:r>
      <w:r w:rsidRPr="00572EE3">
        <w:t xml:space="preserve"> sites, the Contractor shall abide by, and shall ensure that all his employees, consultants, sub-contractors, suppliers and agents abide by, all applicable regulations, rules, procedures, policies, directions, guidelines, and codes of conduct of the </w:t>
      </w:r>
      <w:r w:rsidR="00431967">
        <w:t>FAS</w:t>
      </w:r>
      <w:r w:rsidRPr="00572EE3">
        <w:t xml:space="preserve"> relating to the management of </w:t>
      </w:r>
      <w:r w:rsidR="00431967">
        <w:t>FAS</w:t>
      </w:r>
      <w:r w:rsidRPr="00572EE3">
        <w:t xml:space="preserve"> sites and premises, including (without limitation) site administration, safety and security, as may be amended from time to time</w:t>
      </w:r>
      <w:r>
        <w:t>.</w:t>
      </w:r>
      <w:bookmarkEnd w:id="303"/>
      <w:bookmarkEnd w:id="304"/>
      <w:bookmarkEnd w:id="305"/>
      <w:bookmarkEnd w:id="306"/>
      <w:bookmarkEnd w:id="307"/>
    </w:p>
    <w:p w14:paraId="26B8DAC9" w14:textId="77777777" w:rsidR="00505862" w:rsidRDefault="00505862" w:rsidP="00505862">
      <w:pPr>
        <w:pStyle w:val="Style2"/>
        <w:numPr>
          <w:ilvl w:val="0"/>
          <w:numId w:val="0"/>
        </w:numPr>
        <w:tabs>
          <w:tab w:val="clear" w:pos="1080"/>
        </w:tabs>
        <w:ind w:left="720" w:hanging="720"/>
      </w:pPr>
    </w:p>
    <w:p w14:paraId="1CAE094B" w14:textId="77777777" w:rsidR="00505862" w:rsidRDefault="00505862" w:rsidP="00505862">
      <w:pPr>
        <w:pStyle w:val="Style1"/>
        <w:numPr>
          <w:ilvl w:val="0"/>
          <w:numId w:val="0"/>
        </w:numPr>
        <w:tabs>
          <w:tab w:val="left" w:pos="720"/>
        </w:tabs>
        <w:jc w:val="left"/>
        <w:rPr>
          <w:b/>
          <w:bCs/>
        </w:rPr>
      </w:pPr>
      <w:r>
        <w:rPr>
          <w:b/>
          <w:bCs/>
        </w:rPr>
        <w:t>A.1</w:t>
      </w:r>
      <w:r w:rsidR="00D47B08">
        <w:rPr>
          <w:b/>
          <w:bCs/>
        </w:rPr>
        <w:t>1</w:t>
      </w:r>
      <w:r>
        <w:rPr>
          <w:b/>
          <w:bCs/>
        </w:rPr>
        <w:tab/>
        <w:t>INSURANCE</w:t>
      </w:r>
    </w:p>
    <w:p w14:paraId="5BA74588" w14:textId="77777777" w:rsidR="00505862" w:rsidRDefault="00505862" w:rsidP="00505862">
      <w:pPr>
        <w:pStyle w:val="Style1"/>
        <w:numPr>
          <w:ilvl w:val="0"/>
          <w:numId w:val="0"/>
        </w:numPr>
        <w:tabs>
          <w:tab w:val="left" w:pos="720"/>
        </w:tabs>
        <w:jc w:val="left"/>
        <w:rPr>
          <w:b/>
          <w:bCs/>
        </w:rPr>
      </w:pPr>
    </w:p>
    <w:p w14:paraId="3B235097" w14:textId="77777777" w:rsidR="00505862" w:rsidRDefault="00505862" w:rsidP="00505862">
      <w:pPr>
        <w:pStyle w:val="Style1"/>
        <w:numPr>
          <w:ilvl w:val="0"/>
          <w:numId w:val="0"/>
        </w:numPr>
        <w:tabs>
          <w:tab w:val="left" w:pos="720"/>
        </w:tabs>
        <w:ind w:left="720" w:hanging="720"/>
      </w:pPr>
      <w:r>
        <w:t>A.</w:t>
      </w:r>
      <w:r w:rsidR="00D47B08">
        <w:t>11</w:t>
      </w:r>
      <w:r>
        <w:t>.1</w:t>
      </w:r>
      <w:r>
        <w:tab/>
        <w:t xml:space="preserve">Without prejudice to his liabilities to indemnify the </w:t>
      </w:r>
      <w:r w:rsidR="00431967">
        <w:t>FAS</w:t>
      </w:r>
      <w:r>
        <w:t xml:space="preserve">, the Contractor shall, at his own cost and expense, before commencing any work under this Contract, take out and maintain the following insurance policies for the duration of the Contract: </w:t>
      </w:r>
    </w:p>
    <w:p w14:paraId="54D7970F" w14:textId="77777777" w:rsidR="00505862" w:rsidRDefault="00505862" w:rsidP="00505862">
      <w:pPr>
        <w:pStyle w:val="Style1"/>
        <w:numPr>
          <w:ilvl w:val="0"/>
          <w:numId w:val="0"/>
        </w:numPr>
        <w:tabs>
          <w:tab w:val="left" w:pos="720"/>
        </w:tabs>
        <w:ind w:left="720" w:hanging="720"/>
      </w:pPr>
    </w:p>
    <w:p w14:paraId="6DCAEAFF" w14:textId="77777777" w:rsidR="00505862" w:rsidRDefault="00505862" w:rsidP="00505862">
      <w:pPr>
        <w:pStyle w:val="Style1"/>
        <w:numPr>
          <w:ilvl w:val="0"/>
          <w:numId w:val="23"/>
        </w:numPr>
        <w:tabs>
          <w:tab w:val="left" w:pos="720"/>
        </w:tabs>
        <w:rPr>
          <w:b/>
          <w:bCs/>
        </w:rPr>
      </w:pPr>
      <w:r>
        <w:t>a Public Liability insurance policy for the risk set out in this Contract</w:t>
      </w:r>
      <w:r w:rsidR="00A90910">
        <w:t>;</w:t>
      </w:r>
    </w:p>
    <w:p w14:paraId="1CA61C98" w14:textId="77777777" w:rsidR="00505862" w:rsidRDefault="00505862" w:rsidP="00505862">
      <w:pPr>
        <w:pStyle w:val="Style1"/>
        <w:numPr>
          <w:ilvl w:val="0"/>
          <w:numId w:val="0"/>
        </w:numPr>
        <w:tabs>
          <w:tab w:val="left" w:pos="720"/>
        </w:tabs>
        <w:jc w:val="left"/>
        <w:rPr>
          <w:b/>
          <w:bCs/>
        </w:rPr>
      </w:pPr>
      <w:r>
        <w:rPr>
          <w:b/>
          <w:bCs/>
        </w:rPr>
        <w:tab/>
      </w:r>
    </w:p>
    <w:p w14:paraId="2BA3B2AF" w14:textId="77777777" w:rsidR="00EF011F" w:rsidRDefault="00505862" w:rsidP="00505862">
      <w:pPr>
        <w:pStyle w:val="Style1"/>
        <w:numPr>
          <w:ilvl w:val="0"/>
          <w:numId w:val="23"/>
        </w:numPr>
        <w:tabs>
          <w:tab w:val="left" w:pos="720"/>
        </w:tabs>
      </w:pPr>
      <w:r>
        <w:t xml:space="preserve">such insurances in respect of personal injuries or death to any person, including employees of the </w:t>
      </w:r>
      <w:r w:rsidR="00431967">
        <w:t>FAS</w:t>
      </w:r>
      <w:r>
        <w:t xml:space="preserve"> arising out of or in the course of or by reason of the carrying out of the Services including any liability of the Contractor under the Work Injury Compensation Act (Cap. 354) or any subsequent modification or re-enactment thereof;</w:t>
      </w:r>
      <w:r w:rsidR="00C13C67">
        <w:t xml:space="preserve"> </w:t>
      </w:r>
      <w:r>
        <w:t>and</w:t>
      </w:r>
      <w:r w:rsidR="00C13C67">
        <w:t xml:space="preserve"> </w:t>
      </w:r>
    </w:p>
    <w:p w14:paraId="420AB7A5" w14:textId="77777777" w:rsidR="00EF011F" w:rsidRDefault="00EF011F" w:rsidP="005C451F">
      <w:pPr>
        <w:pStyle w:val="ListParagraph"/>
      </w:pPr>
    </w:p>
    <w:p w14:paraId="30340724" w14:textId="77777777" w:rsidR="00505862" w:rsidRDefault="00505862" w:rsidP="00505862">
      <w:pPr>
        <w:pStyle w:val="Style1"/>
        <w:numPr>
          <w:ilvl w:val="0"/>
          <w:numId w:val="23"/>
        </w:numPr>
        <w:tabs>
          <w:tab w:val="left" w:pos="720"/>
        </w:tabs>
      </w:pPr>
      <w:r>
        <w:t>s</w:t>
      </w:r>
      <w:r w:rsidRPr="00C13C67">
        <w:rPr>
          <w:spacing w:val="-3"/>
        </w:rPr>
        <w:t>uch insurances in respect of any damage to or loss of property real or personal arising out of or in the course of or by reason of the carrying out of the Services.</w:t>
      </w:r>
    </w:p>
    <w:p w14:paraId="5702AD85" w14:textId="77777777" w:rsidR="00DB153D" w:rsidRDefault="00DB153D" w:rsidP="00505862">
      <w:pPr>
        <w:pStyle w:val="Style1"/>
        <w:numPr>
          <w:ilvl w:val="0"/>
          <w:numId w:val="0"/>
        </w:numPr>
        <w:tabs>
          <w:tab w:val="left" w:pos="720"/>
        </w:tabs>
        <w:ind w:left="720" w:hanging="720"/>
        <w:jc w:val="left"/>
      </w:pPr>
    </w:p>
    <w:p w14:paraId="1CC79F0F" w14:textId="77777777" w:rsidR="00505862" w:rsidRDefault="00DB153D" w:rsidP="00505862">
      <w:pPr>
        <w:pStyle w:val="Style1"/>
        <w:numPr>
          <w:ilvl w:val="0"/>
          <w:numId w:val="0"/>
        </w:numPr>
        <w:tabs>
          <w:tab w:val="left" w:pos="720"/>
        </w:tabs>
        <w:ind w:left="720" w:hanging="720"/>
        <w:jc w:val="left"/>
      </w:pPr>
      <w:r>
        <w:tab/>
      </w:r>
      <w:r w:rsidRPr="00DB153D">
        <w:t>The required coverage of these insurance</w:t>
      </w:r>
      <w:r>
        <w:t xml:space="preserve"> policies is set out in Clause </w:t>
      </w:r>
      <w:r w:rsidR="00D47B08">
        <w:t>8</w:t>
      </w:r>
      <w:r w:rsidRPr="00DB153D">
        <w:t xml:space="preserve"> of Annex A,</w:t>
      </w:r>
    </w:p>
    <w:p w14:paraId="312DD0D3" w14:textId="77777777" w:rsidR="00DB153D" w:rsidRDefault="00DB153D" w:rsidP="00505862">
      <w:pPr>
        <w:pStyle w:val="Style1"/>
        <w:numPr>
          <w:ilvl w:val="0"/>
          <w:numId w:val="0"/>
        </w:numPr>
        <w:tabs>
          <w:tab w:val="left" w:pos="720"/>
        </w:tabs>
        <w:ind w:left="720" w:hanging="720"/>
        <w:jc w:val="left"/>
      </w:pPr>
    </w:p>
    <w:p w14:paraId="45B10857" w14:textId="77777777" w:rsidR="00505862" w:rsidRDefault="00505862" w:rsidP="00505862">
      <w:pPr>
        <w:pStyle w:val="Style1"/>
        <w:numPr>
          <w:ilvl w:val="0"/>
          <w:numId w:val="0"/>
        </w:numPr>
        <w:tabs>
          <w:tab w:val="left" w:pos="720"/>
        </w:tabs>
        <w:ind w:left="720" w:hanging="720"/>
      </w:pPr>
      <w:r>
        <w:t>A.</w:t>
      </w:r>
      <w:r w:rsidR="00D47B08">
        <w:t>11</w:t>
      </w:r>
      <w:r>
        <w:t>.2</w:t>
      </w:r>
      <w:r>
        <w:tab/>
        <w:t>The Contractor shall, at his own cost and expense, take out and maintain any additional insurance (including insurance to reduce any excess), which he considers necessary to cover any risks not covered or not sufficiently covered in the abovementioned policies.</w:t>
      </w:r>
    </w:p>
    <w:p w14:paraId="3399DBB4" w14:textId="77777777" w:rsidR="00505862" w:rsidRDefault="00505862" w:rsidP="00505862">
      <w:pPr>
        <w:pStyle w:val="Style1"/>
        <w:numPr>
          <w:ilvl w:val="0"/>
          <w:numId w:val="0"/>
        </w:numPr>
        <w:tabs>
          <w:tab w:val="left" w:pos="720"/>
        </w:tabs>
        <w:ind w:left="720" w:hanging="720"/>
      </w:pPr>
    </w:p>
    <w:p w14:paraId="308E6A06" w14:textId="77777777" w:rsidR="00505862" w:rsidRDefault="00505862" w:rsidP="00505862">
      <w:pPr>
        <w:pStyle w:val="Style1"/>
        <w:numPr>
          <w:ilvl w:val="0"/>
          <w:numId w:val="0"/>
        </w:numPr>
        <w:tabs>
          <w:tab w:val="left" w:pos="720"/>
        </w:tabs>
        <w:ind w:left="720" w:hanging="720"/>
      </w:pPr>
      <w:r>
        <w:t>A.</w:t>
      </w:r>
      <w:r w:rsidR="00D47B08">
        <w:t>11</w:t>
      </w:r>
      <w:r>
        <w:t>.3</w:t>
      </w:r>
      <w:r>
        <w:tab/>
        <w:t>For the avoidance of doubt, the Contractor shall ensure that all insurance policies purchased shall be extended to include any Warranty Period and shall pay all necessary premiums in respect thereof.</w:t>
      </w:r>
    </w:p>
    <w:p w14:paraId="628635A7" w14:textId="77777777" w:rsidR="00505862" w:rsidRDefault="00505862" w:rsidP="00505862">
      <w:pPr>
        <w:pStyle w:val="Style1"/>
        <w:numPr>
          <w:ilvl w:val="0"/>
          <w:numId w:val="0"/>
        </w:numPr>
        <w:tabs>
          <w:tab w:val="left" w:pos="720"/>
        </w:tabs>
        <w:ind w:left="720" w:hanging="720"/>
      </w:pPr>
    </w:p>
    <w:p w14:paraId="51C540D4" w14:textId="77777777" w:rsidR="00505862" w:rsidRDefault="00505862" w:rsidP="00DF17D5">
      <w:pPr>
        <w:pStyle w:val="Style1"/>
        <w:numPr>
          <w:ilvl w:val="0"/>
          <w:numId w:val="0"/>
        </w:numPr>
        <w:tabs>
          <w:tab w:val="left" w:pos="720"/>
        </w:tabs>
        <w:ind w:left="720" w:hanging="720"/>
      </w:pPr>
      <w:r>
        <w:t>A.</w:t>
      </w:r>
      <w:r w:rsidR="00D47B08">
        <w:t>11</w:t>
      </w:r>
      <w:r>
        <w:t>.4</w:t>
      </w:r>
      <w:r>
        <w:tab/>
        <w:t xml:space="preserve">In the event that the duration of the Contract is extended for any reason, the Contractor shall ensure that the validity period of all insurance policies purchased shall be correspondingly extended, as may be required by the </w:t>
      </w:r>
      <w:r w:rsidR="00431967">
        <w:t>FAS</w:t>
      </w:r>
      <w:r>
        <w:t>, and shall pay all necessary premiums in respect thereof.</w:t>
      </w:r>
      <w:r w:rsidR="00AC6FE9">
        <w:t xml:space="preserve"> </w:t>
      </w:r>
      <w:r w:rsidR="00AC6FE9" w:rsidRPr="00AC6FE9">
        <w:t xml:space="preserve">In addition, the </w:t>
      </w:r>
      <w:r w:rsidR="00431967">
        <w:t>FAS</w:t>
      </w:r>
      <w:r w:rsidR="00AC6FE9" w:rsidRPr="00AC6FE9">
        <w:t xml:space="preserve"> shall have the right to require the coverage to be varied at any time, provided always that such variation is fair and reasonable in the circumstances.  </w:t>
      </w:r>
    </w:p>
    <w:p w14:paraId="1754D3D8" w14:textId="77777777" w:rsidR="00AC6FE9" w:rsidRDefault="00AC6FE9" w:rsidP="00DF2469">
      <w:pPr>
        <w:pStyle w:val="Style1"/>
        <w:numPr>
          <w:ilvl w:val="0"/>
          <w:numId w:val="0"/>
        </w:numPr>
        <w:tabs>
          <w:tab w:val="left" w:pos="720"/>
        </w:tabs>
        <w:ind w:left="720" w:hanging="720"/>
      </w:pPr>
    </w:p>
    <w:p w14:paraId="2C4FBC3E" w14:textId="77777777" w:rsidR="00505862" w:rsidRDefault="00505862" w:rsidP="00505862">
      <w:pPr>
        <w:pStyle w:val="Style1"/>
        <w:numPr>
          <w:ilvl w:val="0"/>
          <w:numId w:val="0"/>
        </w:numPr>
        <w:tabs>
          <w:tab w:val="left" w:pos="720"/>
        </w:tabs>
        <w:ind w:left="720" w:hanging="720"/>
      </w:pPr>
      <w:r>
        <w:t>A.</w:t>
      </w:r>
      <w:r w:rsidR="00D47B08">
        <w:t>11</w:t>
      </w:r>
      <w:r>
        <w:t>.5</w:t>
      </w:r>
      <w:r>
        <w:tab/>
        <w:t xml:space="preserve">All insurance policies shall be underwritten by an insurance company registered with the Monetary Authority of Singapore and shall name the </w:t>
      </w:r>
      <w:r w:rsidR="00431967">
        <w:t>FAS</w:t>
      </w:r>
      <w:r>
        <w:t xml:space="preserve"> as one of the insured.  </w:t>
      </w:r>
    </w:p>
    <w:p w14:paraId="09F567E6" w14:textId="77777777" w:rsidR="00D47B08" w:rsidRDefault="00D47B08">
      <w:pPr>
        <w:rPr>
          <w:sz w:val="20"/>
          <w:szCs w:val="20"/>
        </w:rPr>
      </w:pPr>
      <w:r>
        <w:br w:type="page"/>
      </w:r>
    </w:p>
    <w:p w14:paraId="269FA013" w14:textId="77777777" w:rsidR="00157928" w:rsidRDefault="00157928" w:rsidP="00505862">
      <w:pPr>
        <w:pStyle w:val="Style1"/>
        <w:numPr>
          <w:ilvl w:val="0"/>
          <w:numId w:val="0"/>
        </w:numPr>
        <w:tabs>
          <w:tab w:val="left" w:pos="720"/>
        </w:tabs>
        <w:ind w:left="720" w:hanging="720"/>
      </w:pPr>
    </w:p>
    <w:p w14:paraId="54CCB13F" w14:textId="77777777" w:rsidR="00E66514" w:rsidRDefault="00505862" w:rsidP="00505862">
      <w:pPr>
        <w:pStyle w:val="Style1"/>
        <w:numPr>
          <w:ilvl w:val="0"/>
          <w:numId w:val="0"/>
        </w:numPr>
        <w:tabs>
          <w:tab w:val="left" w:pos="720"/>
        </w:tabs>
        <w:ind w:left="720" w:hanging="720"/>
      </w:pPr>
      <w:r>
        <w:t>A.</w:t>
      </w:r>
      <w:r w:rsidR="00D47B08">
        <w:t>11</w:t>
      </w:r>
      <w:r>
        <w:t>.6</w:t>
      </w:r>
      <w:r>
        <w:tab/>
        <w:t xml:space="preserve">All insurance policies shall also be endorsed to the effect that all monies payable under each policy shall in all cases be paid to the </w:t>
      </w:r>
      <w:r w:rsidR="00431967">
        <w:t>FAS</w:t>
      </w:r>
      <w:r>
        <w:t xml:space="preserve"> and receipt by the </w:t>
      </w:r>
      <w:r w:rsidR="00431967">
        <w:t>FAS</w:t>
      </w:r>
      <w:r>
        <w:t xml:space="preserve"> of the same </w:t>
      </w:r>
    </w:p>
    <w:p w14:paraId="4BB8AE81" w14:textId="77777777" w:rsidR="00505862" w:rsidRDefault="00505862" w:rsidP="00DD7CEB">
      <w:pPr>
        <w:pStyle w:val="Style1"/>
        <w:numPr>
          <w:ilvl w:val="0"/>
          <w:numId w:val="0"/>
        </w:numPr>
        <w:tabs>
          <w:tab w:val="left" w:pos="720"/>
        </w:tabs>
        <w:ind w:left="720"/>
      </w:pPr>
      <w:r>
        <w:t xml:space="preserve">shall be a full and final discharge to the insurers in each case. Such monies when received by the </w:t>
      </w:r>
      <w:r w:rsidR="00431967">
        <w:t>FAS</w:t>
      </w:r>
      <w:r>
        <w:t xml:space="preserve"> may be applied for any purpose that the </w:t>
      </w:r>
      <w:r w:rsidR="00431967">
        <w:t>FAS</w:t>
      </w:r>
      <w:r>
        <w:t xml:space="preserve"> deems fit in relation to the incident and in case the same shall not be sufficient for that purpose, the Contractor shall make up the deficiency with his own monies. The </w:t>
      </w:r>
      <w:r w:rsidR="00431967">
        <w:t>FAS</w:t>
      </w:r>
      <w:r>
        <w:t xml:space="preserve"> shall be deemed to have all necessary and irrevocable authority from the Contractor to deal with the insurers in all matters and for all purposes in connection with the recovery of all monies payable under each insurance policy.</w:t>
      </w:r>
    </w:p>
    <w:p w14:paraId="070B64EE" w14:textId="77777777" w:rsidR="00505862" w:rsidRDefault="00505862" w:rsidP="00505862">
      <w:pPr>
        <w:pStyle w:val="Style1"/>
        <w:numPr>
          <w:ilvl w:val="0"/>
          <w:numId w:val="0"/>
        </w:numPr>
        <w:tabs>
          <w:tab w:val="left" w:pos="720"/>
        </w:tabs>
        <w:ind w:left="720" w:hanging="720"/>
        <w:jc w:val="left"/>
      </w:pPr>
    </w:p>
    <w:p w14:paraId="5B2BBEAC" w14:textId="77777777" w:rsidR="00505862" w:rsidRPr="000435E0" w:rsidRDefault="00505862" w:rsidP="00505862">
      <w:pPr>
        <w:pStyle w:val="Style1"/>
        <w:numPr>
          <w:ilvl w:val="0"/>
          <w:numId w:val="0"/>
        </w:numPr>
        <w:tabs>
          <w:tab w:val="left" w:pos="720"/>
        </w:tabs>
        <w:ind w:left="720" w:hanging="720"/>
      </w:pPr>
      <w:r>
        <w:t>A.</w:t>
      </w:r>
      <w:r w:rsidR="00D47B08">
        <w:t>11</w:t>
      </w:r>
      <w:r>
        <w:t>.7</w:t>
      </w:r>
      <w:r>
        <w:tab/>
      </w:r>
      <w:r w:rsidRPr="000435E0">
        <w:t xml:space="preserve">The Contractor shall deposit with the </w:t>
      </w:r>
      <w:r w:rsidR="00431967">
        <w:t>FAS</w:t>
      </w:r>
      <w:r w:rsidRPr="000435E0">
        <w:t xml:space="preserve"> the policies and the receipts in respect of the premiums paid before commencement of the Contract.</w:t>
      </w:r>
    </w:p>
    <w:p w14:paraId="383EBFE0" w14:textId="77777777" w:rsidR="00505862" w:rsidRPr="000435E0" w:rsidRDefault="00505862" w:rsidP="00505862">
      <w:pPr>
        <w:pStyle w:val="Style1"/>
        <w:numPr>
          <w:ilvl w:val="0"/>
          <w:numId w:val="0"/>
        </w:numPr>
        <w:tabs>
          <w:tab w:val="left" w:pos="720"/>
        </w:tabs>
        <w:ind w:left="720" w:hanging="720"/>
      </w:pPr>
    </w:p>
    <w:p w14:paraId="5A53C3B9" w14:textId="77777777" w:rsidR="00505862" w:rsidRPr="000435E0" w:rsidRDefault="00505862" w:rsidP="00505862">
      <w:pPr>
        <w:ind w:left="720" w:hanging="720"/>
        <w:jc w:val="both"/>
        <w:rPr>
          <w:sz w:val="20"/>
          <w:szCs w:val="20"/>
        </w:rPr>
      </w:pPr>
      <w:r w:rsidRPr="000435E0">
        <w:rPr>
          <w:sz w:val="20"/>
          <w:szCs w:val="20"/>
        </w:rPr>
        <w:t>A.</w:t>
      </w:r>
      <w:r w:rsidR="00306D44" w:rsidRPr="000435E0">
        <w:rPr>
          <w:sz w:val="20"/>
          <w:szCs w:val="20"/>
        </w:rPr>
        <w:t>1</w:t>
      </w:r>
      <w:r w:rsidR="00D47B08">
        <w:rPr>
          <w:sz w:val="20"/>
          <w:szCs w:val="20"/>
        </w:rPr>
        <w:t>1</w:t>
      </w:r>
      <w:r w:rsidRPr="000435E0">
        <w:rPr>
          <w:sz w:val="20"/>
          <w:szCs w:val="20"/>
        </w:rPr>
        <w:t>.8</w:t>
      </w:r>
      <w:r w:rsidRPr="000435E0">
        <w:rPr>
          <w:sz w:val="20"/>
          <w:szCs w:val="20"/>
        </w:rPr>
        <w:tab/>
        <w:t xml:space="preserve">In the event that the Contractor </w:t>
      </w:r>
      <w:r w:rsidRPr="000435E0">
        <w:rPr>
          <w:spacing w:val="-3"/>
          <w:sz w:val="20"/>
          <w:szCs w:val="20"/>
        </w:rPr>
        <w:t>or any sub-contractor, direct or indirect,</w:t>
      </w:r>
      <w:r w:rsidRPr="000435E0">
        <w:rPr>
          <w:sz w:val="20"/>
          <w:szCs w:val="20"/>
        </w:rPr>
        <w:t xml:space="preserve"> defaults in insuring (including any deficiency of any insurance amount) or continuing to insure as provided in this Contract hereof, </w:t>
      </w:r>
      <w:r w:rsidRPr="000435E0">
        <w:rPr>
          <w:spacing w:val="-3"/>
          <w:sz w:val="20"/>
          <w:szCs w:val="20"/>
        </w:rPr>
        <w:t xml:space="preserve">the </w:t>
      </w:r>
      <w:r w:rsidR="00431967">
        <w:rPr>
          <w:spacing w:val="-3"/>
          <w:sz w:val="20"/>
          <w:szCs w:val="20"/>
        </w:rPr>
        <w:t>FAS</w:t>
      </w:r>
      <w:r w:rsidRPr="000435E0">
        <w:rPr>
          <w:spacing w:val="-3"/>
          <w:sz w:val="20"/>
          <w:szCs w:val="20"/>
        </w:rPr>
        <w:t xml:space="preserve"> shall not be under any liability to the Contractor for any loss or damage to the Contractor that may arise there from and </w:t>
      </w:r>
      <w:r w:rsidRPr="000435E0">
        <w:rPr>
          <w:sz w:val="20"/>
          <w:szCs w:val="20"/>
        </w:rPr>
        <w:t xml:space="preserve">the </w:t>
      </w:r>
      <w:r w:rsidR="00431967">
        <w:rPr>
          <w:sz w:val="20"/>
          <w:szCs w:val="20"/>
        </w:rPr>
        <w:t>FAS</w:t>
      </w:r>
      <w:r w:rsidRPr="000435E0">
        <w:rPr>
          <w:sz w:val="20"/>
          <w:szCs w:val="20"/>
        </w:rPr>
        <w:t xml:space="preserve"> shall have the right to insure itself against any risk with respect to which the default shall have occurred and all costs and expenses thereof shall be recoverable from the Contractor in accordance with this Contract</w:t>
      </w:r>
      <w:r>
        <w:rPr>
          <w:sz w:val="20"/>
          <w:szCs w:val="20"/>
        </w:rPr>
        <w:t>.</w:t>
      </w:r>
    </w:p>
    <w:p w14:paraId="5A8877C2" w14:textId="77777777" w:rsidR="00505862" w:rsidRPr="000A2A6F" w:rsidRDefault="00505862" w:rsidP="00505862">
      <w:pPr>
        <w:pStyle w:val="Style2"/>
        <w:numPr>
          <w:ilvl w:val="0"/>
          <w:numId w:val="0"/>
        </w:numPr>
        <w:tabs>
          <w:tab w:val="clear" w:pos="1080"/>
        </w:tabs>
        <w:ind w:left="720" w:hanging="720"/>
      </w:pPr>
    </w:p>
    <w:p w14:paraId="4067285D" w14:textId="77777777" w:rsidR="00B863C9" w:rsidRDefault="00B863C9" w:rsidP="00D46305">
      <w:pPr>
        <w:pStyle w:val="Style2"/>
        <w:numPr>
          <w:ilvl w:val="0"/>
          <w:numId w:val="0"/>
        </w:numPr>
        <w:tabs>
          <w:tab w:val="clear" w:pos="1080"/>
        </w:tabs>
        <w:jc w:val="right"/>
        <w:rPr>
          <w:b/>
          <w:bCs/>
        </w:rPr>
      </w:pPr>
      <w:bookmarkStart w:id="308" w:name="_Toc112226116"/>
    </w:p>
    <w:p w14:paraId="50845E49" w14:textId="77777777" w:rsidR="00B863C9" w:rsidRDefault="00B863C9" w:rsidP="00D46305">
      <w:pPr>
        <w:pStyle w:val="Style2"/>
        <w:numPr>
          <w:ilvl w:val="0"/>
          <w:numId w:val="0"/>
        </w:numPr>
        <w:tabs>
          <w:tab w:val="clear" w:pos="1080"/>
        </w:tabs>
        <w:jc w:val="right"/>
        <w:rPr>
          <w:b/>
          <w:bCs/>
        </w:rPr>
      </w:pPr>
    </w:p>
    <w:p w14:paraId="012202F2" w14:textId="77777777" w:rsidR="00B863C9" w:rsidRDefault="00B863C9" w:rsidP="00D46305">
      <w:pPr>
        <w:pStyle w:val="Style2"/>
        <w:numPr>
          <w:ilvl w:val="0"/>
          <w:numId w:val="0"/>
        </w:numPr>
        <w:tabs>
          <w:tab w:val="clear" w:pos="1080"/>
        </w:tabs>
        <w:jc w:val="right"/>
        <w:rPr>
          <w:b/>
          <w:bCs/>
        </w:rPr>
        <w:sectPr w:rsidR="00B863C9" w:rsidSect="00C13C67">
          <w:footerReference w:type="first" r:id="rId15"/>
          <w:pgSz w:w="11909" w:h="16834" w:code="9"/>
          <w:pgMar w:top="1276" w:right="1411" w:bottom="1411" w:left="1411" w:header="432" w:footer="576" w:gutter="0"/>
          <w:pgNumType w:start="17"/>
          <w:cols w:space="720"/>
          <w:noEndnote/>
          <w:titlePg/>
        </w:sectPr>
      </w:pPr>
    </w:p>
    <w:p w14:paraId="10D7AB06" w14:textId="77777777" w:rsidR="00B863C9" w:rsidRPr="00D46305" w:rsidRDefault="00B863C9" w:rsidP="00D46305">
      <w:pPr>
        <w:pStyle w:val="Style2"/>
        <w:numPr>
          <w:ilvl w:val="0"/>
          <w:numId w:val="0"/>
        </w:numPr>
        <w:tabs>
          <w:tab w:val="clear" w:pos="1080"/>
        </w:tabs>
        <w:jc w:val="right"/>
        <w:rPr>
          <w:b/>
          <w:bCs/>
        </w:rPr>
      </w:pPr>
      <w:r w:rsidRPr="00D46305">
        <w:rPr>
          <w:b/>
          <w:bCs/>
        </w:rPr>
        <w:lastRenderedPageBreak/>
        <w:t>A</w:t>
      </w:r>
      <w:r>
        <w:rPr>
          <w:b/>
          <w:bCs/>
        </w:rPr>
        <w:t>NNEX</w:t>
      </w:r>
      <w:r w:rsidRPr="00D46305">
        <w:rPr>
          <w:b/>
          <w:bCs/>
        </w:rPr>
        <w:t xml:space="preserve"> </w:t>
      </w:r>
      <w:r>
        <w:rPr>
          <w:b/>
          <w:bCs/>
        </w:rPr>
        <w:t>A</w:t>
      </w:r>
      <w:bookmarkEnd w:id="308"/>
    </w:p>
    <w:p w14:paraId="3CC8C5FF" w14:textId="77777777" w:rsidR="00B863C9" w:rsidRPr="000D0B1A" w:rsidRDefault="00B863C9" w:rsidP="00D46305"/>
    <w:tbl>
      <w:tblPr>
        <w:tblW w:w="0" w:type="auto"/>
        <w:tblLook w:val="01E0" w:firstRow="1" w:lastRow="1" w:firstColumn="1" w:lastColumn="1" w:noHBand="0" w:noVBand="0"/>
      </w:tblPr>
      <w:tblGrid>
        <w:gridCol w:w="648"/>
        <w:gridCol w:w="2443"/>
        <w:gridCol w:w="2808"/>
        <w:gridCol w:w="2957"/>
      </w:tblGrid>
      <w:tr w:rsidR="00B863C9" w:rsidRPr="00916DB3" w14:paraId="4A790988" w14:textId="77777777" w:rsidTr="00D47B08">
        <w:tc>
          <w:tcPr>
            <w:tcW w:w="8856" w:type="dxa"/>
            <w:gridSpan w:val="4"/>
          </w:tcPr>
          <w:p w14:paraId="7D608B2E" w14:textId="77777777" w:rsidR="00B863C9" w:rsidRPr="00423AD8" w:rsidRDefault="00B863C9" w:rsidP="00423AD8">
            <w:pPr>
              <w:pStyle w:val="Text"/>
              <w:jc w:val="center"/>
              <w:rPr>
                <w:b/>
                <w:bCs/>
                <w:sz w:val="20"/>
                <w:szCs w:val="20"/>
              </w:rPr>
            </w:pPr>
          </w:p>
          <w:p w14:paraId="7BC86D6D" w14:textId="77777777" w:rsidR="00B863C9" w:rsidRPr="00423AD8" w:rsidRDefault="00B863C9" w:rsidP="00423AD8">
            <w:pPr>
              <w:pStyle w:val="Text"/>
              <w:jc w:val="center"/>
              <w:rPr>
                <w:b/>
                <w:bCs/>
                <w:sz w:val="20"/>
                <w:szCs w:val="20"/>
              </w:rPr>
            </w:pPr>
            <w:r w:rsidRPr="00423AD8">
              <w:rPr>
                <w:b/>
                <w:bCs/>
              </w:rPr>
              <w:t>CLAUSES</w:t>
            </w:r>
          </w:p>
          <w:p w14:paraId="531AE967" w14:textId="77777777" w:rsidR="00B863C9" w:rsidRPr="00423AD8" w:rsidRDefault="00B863C9" w:rsidP="00423AD8">
            <w:pPr>
              <w:pStyle w:val="Text"/>
              <w:jc w:val="right"/>
              <w:rPr>
                <w:b/>
                <w:bCs/>
                <w:sz w:val="20"/>
                <w:szCs w:val="20"/>
              </w:rPr>
            </w:pPr>
          </w:p>
        </w:tc>
      </w:tr>
      <w:tr w:rsidR="00B863C9" w:rsidRPr="00916DB3" w14:paraId="22F260B9" w14:textId="77777777" w:rsidTr="00D47B08">
        <w:tc>
          <w:tcPr>
            <w:tcW w:w="648" w:type="dxa"/>
          </w:tcPr>
          <w:p w14:paraId="206F7C93" w14:textId="77777777" w:rsidR="00B863C9" w:rsidRPr="00423AD8" w:rsidRDefault="00B863C9" w:rsidP="00423AD8">
            <w:pPr>
              <w:pStyle w:val="Text"/>
              <w:jc w:val="center"/>
              <w:rPr>
                <w:sz w:val="20"/>
                <w:szCs w:val="20"/>
              </w:rPr>
            </w:pPr>
            <w:r w:rsidRPr="00423AD8">
              <w:t>1.</w:t>
            </w:r>
          </w:p>
        </w:tc>
        <w:tc>
          <w:tcPr>
            <w:tcW w:w="2443" w:type="dxa"/>
          </w:tcPr>
          <w:p w14:paraId="700AE8E5" w14:textId="77777777" w:rsidR="00B863C9" w:rsidRPr="00423AD8" w:rsidRDefault="00B863C9" w:rsidP="00BE45EE">
            <w:pPr>
              <w:pStyle w:val="Text"/>
              <w:rPr>
                <w:sz w:val="20"/>
                <w:szCs w:val="20"/>
              </w:rPr>
            </w:pPr>
            <w:r w:rsidRPr="00423AD8">
              <w:t>Commencement Date</w:t>
            </w:r>
          </w:p>
        </w:tc>
        <w:bookmarkStart w:id="309" w:name="OLE_LINK1"/>
        <w:bookmarkStart w:id="310" w:name="OLE_LINK2"/>
        <w:tc>
          <w:tcPr>
            <w:tcW w:w="2808" w:type="dxa"/>
          </w:tcPr>
          <w:p w14:paraId="6D957CB2" w14:textId="77777777" w:rsidR="00B863C9" w:rsidRPr="00423AD8" w:rsidRDefault="00B863C9" w:rsidP="00322F4D">
            <w:pPr>
              <w:pStyle w:val="Text"/>
              <w:rPr>
                <w:rStyle w:val="Hyperlink"/>
                <w:sz w:val="20"/>
                <w:szCs w:val="20"/>
              </w:rPr>
            </w:pPr>
            <w:r w:rsidRPr="00423AD8">
              <w:fldChar w:fldCharType="begin"/>
            </w:r>
            <w:r w:rsidRPr="00423AD8">
              <w:instrText xml:space="preserve"> HYPERLINK  \l "AnnexA_1" </w:instrText>
            </w:r>
            <w:r w:rsidRPr="00423AD8">
              <w:fldChar w:fldCharType="separate"/>
            </w:r>
            <w:r w:rsidRPr="00423AD8">
              <w:rPr>
                <w:rStyle w:val="Hyperlink"/>
              </w:rPr>
              <w:t>Clause 3 of the</w:t>
            </w:r>
          </w:p>
          <w:p w14:paraId="1ADD9AE6" w14:textId="77777777" w:rsidR="00B863C9" w:rsidRPr="00423AD8" w:rsidRDefault="00B863C9" w:rsidP="00322F4D">
            <w:pPr>
              <w:pStyle w:val="Text"/>
              <w:rPr>
                <w:sz w:val="20"/>
                <w:szCs w:val="20"/>
              </w:rPr>
            </w:pPr>
            <w:r w:rsidRPr="00423AD8">
              <w:rPr>
                <w:rStyle w:val="Hyperlink"/>
              </w:rPr>
              <w:t>Conditions of Contract</w:t>
            </w:r>
            <w:r w:rsidRPr="00423AD8">
              <w:fldChar w:fldCharType="end"/>
            </w:r>
          </w:p>
          <w:bookmarkEnd w:id="309"/>
          <w:bookmarkEnd w:id="310"/>
          <w:p w14:paraId="428C2220" w14:textId="77777777" w:rsidR="00B863C9" w:rsidRPr="00423AD8" w:rsidRDefault="00B863C9" w:rsidP="002F4688">
            <w:pPr>
              <w:pStyle w:val="Text"/>
              <w:rPr>
                <w:sz w:val="20"/>
                <w:szCs w:val="20"/>
              </w:rPr>
            </w:pPr>
          </w:p>
        </w:tc>
        <w:tc>
          <w:tcPr>
            <w:tcW w:w="2957" w:type="dxa"/>
          </w:tcPr>
          <w:p w14:paraId="150604C9" w14:textId="2C5F3473" w:rsidR="00B863C9" w:rsidRPr="00BF000A" w:rsidRDefault="00857E65" w:rsidP="00074898">
            <w:pPr>
              <w:pStyle w:val="Text"/>
            </w:pPr>
            <w:r>
              <w:t>18/4/2018</w:t>
            </w:r>
          </w:p>
        </w:tc>
      </w:tr>
      <w:tr w:rsidR="00B863C9" w:rsidRPr="00916DB3" w14:paraId="134F1E47" w14:textId="77777777" w:rsidTr="00D47B08">
        <w:tc>
          <w:tcPr>
            <w:tcW w:w="648" w:type="dxa"/>
          </w:tcPr>
          <w:p w14:paraId="47755A8B" w14:textId="77777777" w:rsidR="00B863C9" w:rsidRPr="00423AD8" w:rsidRDefault="00B863C9" w:rsidP="00423AD8">
            <w:pPr>
              <w:pStyle w:val="Text"/>
              <w:jc w:val="center"/>
              <w:rPr>
                <w:sz w:val="20"/>
                <w:szCs w:val="20"/>
              </w:rPr>
            </w:pPr>
            <w:r w:rsidRPr="00423AD8">
              <w:t>2.</w:t>
            </w:r>
          </w:p>
        </w:tc>
        <w:tc>
          <w:tcPr>
            <w:tcW w:w="2443" w:type="dxa"/>
          </w:tcPr>
          <w:p w14:paraId="7C1F6F51" w14:textId="77777777" w:rsidR="00B863C9" w:rsidRPr="00423AD8" w:rsidRDefault="00B863C9" w:rsidP="002F4688">
            <w:pPr>
              <w:pStyle w:val="Text"/>
              <w:rPr>
                <w:sz w:val="20"/>
                <w:szCs w:val="20"/>
              </w:rPr>
            </w:pPr>
            <w:r w:rsidRPr="00423AD8">
              <w:t>Liquidated Damages</w:t>
            </w:r>
            <w:r w:rsidR="00EB39EC">
              <w:t xml:space="preserve"> for delay of work only</w:t>
            </w:r>
          </w:p>
        </w:tc>
        <w:tc>
          <w:tcPr>
            <w:tcW w:w="2808" w:type="dxa"/>
          </w:tcPr>
          <w:p w14:paraId="5CFE7B0C" w14:textId="77777777" w:rsidR="00B863C9" w:rsidRPr="00423AD8" w:rsidRDefault="00B863C9" w:rsidP="00322F4D">
            <w:pPr>
              <w:pStyle w:val="Text"/>
              <w:rPr>
                <w:rStyle w:val="Hyperlink"/>
                <w:sz w:val="20"/>
                <w:szCs w:val="20"/>
              </w:rPr>
            </w:pPr>
            <w:r w:rsidRPr="00423AD8">
              <w:fldChar w:fldCharType="begin"/>
            </w:r>
            <w:r w:rsidRPr="00423AD8">
              <w:instrText xml:space="preserve"> HYPERLINK  \l "AnnexA_2" </w:instrText>
            </w:r>
            <w:r w:rsidRPr="00423AD8">
              <w:fldChar w:fldCharType="separate"/>
            </w:r>
            <w:r w:rsidRPr="00423AD8">
              <w:rPr>
                <w:rStyle w:val="Hyperlink"/>
              </w:rPr>
              <w:t>Clause 7.</w:t>
            </w:r>
            <w:r w:rsidR="006D5A63">
              <w:rPr>
                <w:rStyle w:val="Hyperlink"/>
              </w:rPr>
              <w:t>1</w:t>
            </w:r>
            <w:r w:rsidRPr="00423AD8">
              <w:rPr>
                <w:rStyle w:val="Hyperlink"/>
              </w:rPr>
              <w:t>b of the</w:t>
            </w:r>
          </w:p>
          <w:p w14:paraId="29C368AE" w14:textId="77777777" w:rsidR="00B863C9" w:rsidRPr="00423AD8" w:rsidRDefault="00B863C9" w:rsidP="00322F4D">
            <w:pPr>
              <w:pStyle w:val="Text"/>
              <w:rPr>
                <w:sz w:val="20"/>
                <w:szCs w:val="20"/>
              </w:rPr>
            </w:pPr>
            <w:r w:rsidRPr="00423AD8">
              <w:rPr>
                <w:rStyle w:val="Hyperlink"/>
              </w:rPr>
              <w:t>Conditions of Contract</w:t>
            </w:r>
            <w:r w:rsidRPr="00423AD8">
              <w:fldChar w:fldCharType="end"/>
            </w:r>
          </w:p>
          <w:p w14:paraId="4893B593" w14:textId="77777777" w:rsidR="00B863C9" w:rsidRPr="00423AD8" w:rsidRDefault="00B863C9" w:rsidP="00322F4D">
            <w:pPr>
              <w:pStyle w:val="Text"/>
              <w:rPr>
                <w:sz w:val="20"/>
                <w:szCs w:val="20"/>
              </w:rPr>
            </w:pPr>
          </w:p>
        </w:tc>
        <w:tc>
          <w:tcPr>
            <w:tcW w:w="2957" w:type="dxa"/>
          </w:tcPr>
          <w:p w14:paraId="65A9A47D" w14:textId="77777777" w:rsidR="00B863C9" w:rsidRDefault="001E63CB" w:rsidP="00FE361B">
            <w:pPr>
              <w:pStyle w:val="Text"/>
            </w:pPr>
            <w:r>
              <w:t>Refer to Clause 11.2 of Requirement Specifications</w:t>
            </w:r>
            <w:r w:rsidR="00B863C9" w:rsidRPr="00423AD8">
              <w:t xml:space="preserve">  </w:t>
            </w:r>
          </w:p>
          <w:p w14:paraId="38183251" w14:textId="77777777" w:rsidR="00C24DF3" w:rsidRPr="00423AD8" w:rsidRDefault="00C24DF3" w:rsidP="00FE361B">
            <w:pPr>
              <w:pStyle w:val="Text"/>
              <w:rPr>
                <w:sz w:val="20"/>
                <w:szCs w:val="20"/>
              </w:rPr>
            </w:pPr>
          </w:p>
        </w:tc>
      </w:tr>
      <w:tr w:rsidR="00B863C9" w:rsidRPr="00916DB3" w14:paraId="430F0B5A" w14:textId="77777777" w:rsidTr="00D47B08">
        <w:tc>
          <w:tcPr>
            <w:tcW w:w="648" w:type="dxa"/>
          </w:tcPr>
          <w:p w14:paraId="5D493CE5" w14:textId="77777777" w:rsidR="00B863C9" w:rsidRPr="00423AD8" w:rsidRDefault="00B863C9" w:rsidP="00423AD8">
            <w:pPr>
              <w:pStyle w:val="Text"/>
              <w:jc w:val="center"/>
              <w:rPr>
                <w:sz w:val="20"/>
                <w:szCs w:val="20"/>
              </w:rPr>
            </w:pPr>
            <w:r w:rsidRPr="00423AD8">
              <w:t>3*.</w:t>
            </w:r>
          </w:p>
        </w:tc>
        <w:tc>
          <w:tcPr>
            <w:tcW w:w="2443" w:type="dxa"/>
          </w:tcPr>
          <w:p w14:paraId="5DB1F262" w14:textId="77777777" w:rsidR="00B863C9" w:rsidRPr="00423AD8" w:rsidRDefault="00B863C9" w:rsidP="002F4688">
            <w:pPr>
              <w:pStyle w:val="Text"/>
              <w:rPr>
                <w:sz w:val="20"/>
                <w:szCs w:val="20"/>
              </w:rPr>
            </w:pPr>
            <w:r w:rsidRPr="00423AD8">
              <w:t>Works Orders</w:t>
            </w:r>
          </w:p>
        </w:tc>
        <w:tc>
          <w:tcPr>
            <w:tcW w:w="2808" w:type="dxa"/>
          </w:tcPr>
          <w:p w14:paraId="0EAC879A" w14:textId="77777777" w:rsidR="00B863C9" w:rsidRPr="00423AD8" w:rsidRDefault="0086098E" w:rsidP="002F4688">
            <w:pPr>
              <w:pStyle w:val="Text"/>
              <w:rPr>
                <w:sz w:val="20"/>
                <w:szCs w:val="20"/>
              </w:rPr>
            </w:pPr>
            <w:hyperlink w:anchor="AnnexA_3" w:history="1">
              <w:r w:rsidR="00B863C9" w:rsidRPr="00423AD8">
                <w:rPr>
                  <w:rStyle w:val="Hyperlink"/>
                </w:rPr>
                <w:t>Clause A.1 of the Compendium of Additional Clauses</w:t>
              </w:r>
            </w:hyperlink>
          </w:p>
          <w:p w14:paraId="0BDAC4F0" w14:textId="77777777" w:rsidR="00B863C9" w:rsidRPr="00423AD8" w:rsidRDefault="00B863C9" w:rsidP="002F4688">
            <w:pPr>
              <w:pStyle w:val="Text"/>
              <w:rPr>
                <w:sz w:val="20"/>
                <w:szCs w:val="20"/>
              </w:rPr>
            </w:pPr>
          </w:p>
        </w:tc>
        <w:tc>
          <w:tcPr>
            <w:tcW w:w="2957" w:type="dxa"/>
          </w:tcPr>
          <w:p w14:paraId="62C1E22F" w14:textId="77777777" w:rsidR="00B863C9" w:rsidRPr="001E63CB" w:rsidRDefault="00EB39EC" w:rsidP="00EB39EC">
            <w:pPr>
              <w:pStyle w:val="Text"/>
            </w:pPr>
            <w:r w:rsidRPr="001E63CB">
              <w:t>Refer to Schedule of Rates</w:t>
            </w:r>
            <w:r w:rsidR="001E63CB">
              <w:t xml:space="preserve"> (see table in Schedule to Form of Tender)</w:t>
            </w:r>
          </w:p>
        </w:tc>
      </w:tr>
      <w:tr w:rsidR="00B863C9" w:rsidRPr="00916DB3" w14:paraId="1E6EA6BD" w14:textId="77777777" w:rsidTr="00D47B08">
        <w:tc>
          <w:tcPr>
            <w:tcW w:w="648" w:type="dxa"/>
          </w:tcPr>
          <w:p w14:paraId="33335336" w14:textId="77777777" w:rsidR="00B863C9" w:rsidRPr="00423AD8" w:rsidRDefault="00B863C9" w:rsidP="00423AD8">
            <w:pPr>
              <w:pStyle w:val="Text"/>
              <w:jc w:val="center"/>
              <w:rPr>
                <w:sz w:val="20"/>
                <w:szCs w:val="20"/>
              </w:rPr>
            </w:pPr>
            <w:r w:rsidRPr="00423AD8">
              <w:t>4*.</w:t>
            </w:r>
          </w:p>
        </w:tc>
        <w:tc>
          <w:tcPr>
            <w:tcW w:w="2443" w:type="dxa"/>
          </w:tcPr>
          <w:p w14:paraId="530C1E73" w14:textId="77777777" w:rsidR="00B863C9" w:rsidRPr="00423AD8" w:rsidRDefault="00B863C9" w:rsidP="002F4688">
            <w:pPr>
              <w:pStyle w:val="Text"/>
              <w:rPr>
                <w:sz w:val="20"/>
                <w:szCs w:val="20"/>
              </w:rPr>
            </w:pPr>
            <w:r w:rsidRPr="00423AD8">
              <w:t xml:space="preserve">Supply of Services as and When Required by the </w:t>
            </w:r>
            <w:r w:rsidR="00431967">
              <w:t>FAS</w:t>
            </w:r>
          </w:p>
        </w:tc>
        <w:tc>
          <w:tcPr>
            <w:tcW w:w="2808" w:type="dxa"/>
          </w:tcPr>
          <w:p w14:paraId="12F907D5" w14:textId="77777777" w:rsidR="00B863C9" w:rsidRPr="00423AD8" w:rsidRDefault="0086098E" w:rsidP="002F4688">
            <w:pPr>
              <w:pStyle w:val="Text"/>
              <w:rPr>
                <w:sz w:val="20"/>
                <w:szCs w:val="20"/>
              </w:rPr>
            </w:pPr>
            <w:hyperlink w:anchor="AnnexA_4" w:history="1">
              <w:r w:rsidR="00B863C9" w:rsidRPr="00423AD8">
                <w:rPr>
                  <w:rStyle w:val="Hyperlink"/>
                </w:rPr>
                <w:t>Clause A.2 of the Compendium of Additional Clauses</w:t>
              </w:r>
            </w:hyperlink>
          </w:p>
          <w:p w14:paraId="76AE38FD" w14:textId="77777777" w:rsidR="00B863C9" w:rsidRPr="00423AD8" w:rsidRDefault="00B863C9" w:rsidP="002F4688">
            <w:pPr>
              <w:pStyle w:val="Text"/>
              <w:rPr>
                <w:sz w:val="20"/>
                <w:szCs w:val="20"/>
              </w:rPr>
            </w:pPr>
          </w:p>
        </w:tc>
        <w:tc>
          <w:tcPr>
            <w:tcW w:w="2957" w:type="dxa"/>
          </w:tcPr>
          <w:p w14:paraId="14CD2E1C" w14:textId="77777777" w:rsidR="00B863C9" w:rsidRPr="001E63CB" w:rsidRDefault="001E63CB" w:rsidP="00FE361B">
            <w:pPr>
              <w:pStyle w:val="Text"/>
            </w:pPr>
            <w:r w:rsidRPr="001E63CB">
              <w:t>Refer to Schedule of Rates (see table in Schedule to Form of Tender)</w:t>
            </w:r>
          </w:p>
        </w:tc>
      </w:tr>
      <w:tr w:rsidR="00B863C9" w:rsidRPr="004A1764" w14:paraId="4B537853" w14:textId="77777777" w:rsidTr="00D47B08">
        <w:tc>
          <w:tcPr>
            <w:tcW w:w="648" w:type="dxa"/>
          </w:tcPr>
          <w:p w14:paraId="4ADFB888" w14:textId="18CDDCE2" w:rsidR="00B863C9" w:rsidRPr="00423AD8" w:rsidRDefault="00084CF7" w:rsidP="00423AD8">
            <w:pPr>
              <w:pStyle w:val="Text"/>
              <w:jc w:val="center"/>
              <w:rPr>
                <w:sz w:val="20"/>
                <w:szCs w:val="20"/>
              </w:rPr>
            </w:pPr>
            <w:r>
              <w:t>6</w:t>
            </w:r>
            <w:r w:rsidR="00B863C9" w:rsidRPr="00423AD8">
              <w:t>*.</w:t>
            </w:r>
          </w:p>
        </w:tc>
        <w:tc>
          <w:tcPr>
            <w:tcW w:w="2443" w:type="dxa"/>
          </w:tcPr>
          <w:p w14:paraId="03B71F2A" w14:textId="77777777" w:rsidR="00B863C9" w:rsidRPr="00423AD8" w:rsidRDefault="00B863C9" w:rsidP="002F4688">
            <w:pPr>
              <w:pStyle w:val="Text"/>
              <w:rPr>
                <w:sz w:val="20"/>
                <w:szCs w:val="20"/>
              </w:rPr>
            </w:pPr>
            <w:r w:rsidRPr="00423AD8">
              <w:t>Contract Period</w:t>
            </w:r>
          </w:p>
        </w:tc>
        <w:tc>
          <w:tcPr>
            <w:tcW w:w="2808" w:type="dxa"/>
          </w:tcPr>
          <w:p w14:paraId="233334FF" w14:textId="77777777" w:rsidR="00B863C9" w:rsidRPr="00423AD8" w:rsidRDefault="00B863C9" w:rsidP="002F4688">
            <w:pPr>
              <w:pStyle w:val="Text"/>
              <w:rPr>
                <w:rStyle w:val="Hyperlink"/>
                <w:sz w:val="20"/>
                <w:szCs w:val="20"/>
              </w:rPr>
            </w:pPr>
            <w:r w:rsidRPr="00423AD8">
              <w:fldChar w:fldCharType="begin"/>
            </w:r>
            <w:r w:rsidRPr="00423AD8">
              <w:instrText xml:space="preserve"> HYPERLINK  \l "AnnexA_7" </w:instrText>
            </w:r>
            <w:r w:rsidRPr="00423AD8">
              <w:fldChar w:fldCharType="separate"/>
            </w:r>
            <w:r w:rsidRPr="00423AD8">
              <w:rPr>
                <w:rStyle w:val="Hyperlink"/>
              </w:rPr>
              <w:t>Clause A.5.1 of the</w:t>
            </w:r>
          </w:p>
          <w:p w14:paraId="7E84F0F3" w14:textId="77777777" w:rsidR="00B863C9" w:rsidRPr="00423AD8" w:rsidRDefault="00B863C9" w:rsidP="002F4688">
            <w:pPr>
              <w:pStyle w:val="Text"/>
              <w:rPr>
                <w:sz w:val="20"/>
                <w:szCs w:val="20"/>
              </w:rPr>
            </w:pPr>
            <w:r w:rsidRPr="00423AD8">
              <w:rPr>
                <w:rStyle w:val="Hyperlink"/>
              </w:rPr>
              <w:t>Compendium of Additional Clauses</w:t>
            </w:r>
            <w:r w:rsidRPr="00423AD8">
              <w:fldChar w:fldCharType="end"/>
            </w:r>
          </w:p>
          <w:p w14:paraId="4D1CA412" w14:textId="77777777" w:rsidR="00B863C9" w:rsidRPr="00423AD8" w:rsidRDefault="00B863C9" w:rsidP="002F4688">
            <w:pPr>
              <w:pStyle w:val="Text"/>
              <w:rPr>
                <w:sz w:val="20"/>
                <w:szCs w:val="20"/>
              </w:rPr>
            </w:pPr>
          </w:p>
        </w:tc>
        <w:tc>
          <w:tcPr>
            <w:tcW w:w="2957" w:type="dxa"/>
          </w:tcPr>
          <w:p w14:paraId="5ECF21E0" w14:textId="0CF1D14B" w:rsidR="00B863C9" w:rsidRPr="004A1764" w:rsidRDefault="002B05D5" w:rsidP="00074898">
            <w:pPr>
              <w:pStyle w:val="Text"/>
            </w:pPr>
            <w:r>
              <w:t>18/4/2018 to 28/10/2018</w:t>
            </w:r>
          </w:p>
        </w:tc>
      </w:tr>
      <w:tr w:rsidR="00B863C9" w:rsidRPr="00916DB3" w14:paraId="7462E4AD" w14:textId="77777777" w:rsidTr="00D47B08">
        <w:tc>
          <w:tcPr>
            <w:tcW w:w="648" w:type="dxa"/>
          </w:tcPr>
          <w:p w14:paraId="5C3BDBD9" w14:textId="77777777" w:rsidR="00B863C9" w:rsidRPr="00423AD8" w:rsidRDefault="00B863C9" w:rsidP="00423AD8">
            <w:pPr>
              <w:pStyle w:val="Text"/>
              <w:jc w:val="center"/>
              <w:rPr>
                <w:sz w:val="20"/>
                <w:szCs w:val="20"/>
              </w:rPr>
            </w:pPr>
          </w:p>
        </w:tc>
        <w:tc>
          <w:tcPr>
            <w:tcW w:w="2443" w:type="dxa"/>
          </w:tcPr>
          <w:p w14:paraId="7F6DE98C" w14:textId="77777777" w:rsidR="00B863C9" w:rsidRPr="00423AD8" w:rsidRDefault="00B863C9" w:rsidP="002F4688">
            <w:pPr>
              <w:pStyle w:val="Text"/>
              <w:rPr>
                <w:sz w:val="20"/>
                <w:szCs w:val="20"/>
              </w:rPr>
            </w:pPr>
          </w:p>
        </w:tc>
        <w:tc>
          <w:tcPr>
            <w:tcW w:w="2808" w:type="dxa"/>
          </w:tcPr>
          <w:p w14:paraId="36A59845" w14:textId="77777777" w:rsidR="00B863C9" w:rsidRPr="00423AD8" w:rsidRDefault="00B863C9" w:rsidP="002F4688">
            <w:pPr>
              <w:pStyle w:val="Text"/>
              <w:rPr>
                <w:sz w:val="20"/>
                <w:szCs w:val="20"/>
              </w:rPr>
            </w:pPr>
          </w:p>
        </w:tc>
        <w:tc>
          <w:tcPr>
            <w:tcW w:w="2957" w:type="dxa"/>
          </w:tcPr>
          <w:p w14:paraId="09CF6503" w14:textId="77777777" w:rsidR="00B863C9" w:rsidRPr="00423AD8" w:rsidRDefault="00B863C9" w:rsidP="00FE361B">
            <w:pPr>
              <w:pStyle w:val="Text"/>
              <w:rPr>
                <w:sz w:val="20"/>
                <w:szCs w:val="20"/>
              </w:rPr>
            </w:pPr>
          </w:p>
        </w:tc>
      </w:tr>
      <w:tr w:rsidR="00FC52E0" w:rsidRPr="00916DB3" w14:paraId="29158564" w14:textId="77777777" w:rsidTr="00D47B08">
        <w:trPr>
          <w:trHeight w:val="210"/>
        </w:trPr>
        <w:tc>
          <w:tcPr>
            <w:tcW w:w="648" w:type="dxa"/>
          </w:tcPr>
          <w:p w14:paraId="10EBB0B8" w14:textId="7CD271BF" w:rsidR="00FC52E0" w:rsidRPr="00423AD8" w:rsidRDefault="00084CF7" w:rsidP="00423AD8">
            <w:pPr>
              <w:pStyle w:val="Text"/>
              <w:jc w:val="center"/>
            </w:pPr>
            <w:r>
              <w:t>7</w:t>
            </w:r>
            <w:r w:rsidR="00FC52E0">
              <w:t>.</w:t>
            </w:r>
          </w:p>
        </w:tc>
        <w:tc>
          <w:tcPr>
            <w:tcW w:w="2443" w:type="dxa"/>
          </w:tcPr>
          <w:p w14:paraId="3CE73DAA" w14:textId="77777777" w:rsidR="00FC52E0" w:rsidRPr="00423AD8" w:rsidRDefault="00FC52E0" w:rsidP="002F4688">
            <w:pPr>
              <w:pStyle w:val="Text"/>
            </w:pPr>
            <w:r>
              <w:t>Insurance</w:t>
            </w:r>
          </w:p>
        </w:tc>
        <w:tc>
          <w:tcPr>
            <w:tcW w:w="2808" w:type="dxa"/>
          </w:tcPr>
          <w:p w14:paraId="0E356CCA" w14:textId="77777777" w:rsidR="00FC52E0" w:rsidRPr="00AB51B7" w:rsidRDefault="00FC52E0" w:rsidP="00FC52E0">
            <w:pPr>
              <w:pStyle w:val="Text"/>
              <w:rPr>
                <w:color w:val="0000FF"/>
                <w:sz w:val="20"/>
                <w:szCs w:val="20"/>
                <w:u w:val="single"/>
              </w:rPr>
            </w:pPr>
            <w:r w:rsidRPr="00AB51B7">
              <w:rPr>
                <w:color w:val="0000FF"/>
                <w:u w:val="single"/>
              </w:rPr>
              <w:t>Clause A.1</w:t>
            </w:r>
            <w:r w:rsidR="00D47B08">
              <w:rPr>
                <w:color w:val="0000FF"/>
                <w:u w:val="single"/>
              </w:rPr>
              <w:t>1</w:t>
            </w:r>
            <w:r w:rsidRPr="00AB51B7">
              <w:rPr>
                <w:color w:val="0000FF"/>
                <w:u w:val="single"/>
              </w:rPr>
              <w:t xml:space="preserve"> of the</w:t>
            </w:r>
          </w:p>
          <w:p w14:paraId="329B468B" w14:textId="77777777" w:rsidR="00FC52E0" w:rsidRPr="00AB51B7" w:rsidRDefault="00FC52E0" w:rsidP="00FC52E0">
            <w:pPr>
              <w:pStyle w:val="Text"/>
              <w:rPr>
                <w:color w:val="0000FF"/>
                <w:sz w:val="20"/>
                <w:szCs w:val="20"/>
                <w:u w:val="single"/>
              </w:rPr>
            </w:pPr>
            <w:r w:rsidRPr="00AB51B7">
              <w:rPr>
                <w:color w:val="0000FF"/>
                <w:u w:val="single"/>
              </w:rPr>
              <w:t>Compendium of Additional Clauses</w:t>
            </w:r>
          </w:p>
          <w:p w14:paraId="09EE0F14" w14:textId="77777777" w:rsidR="00FC52E0" w:rsidRPr="00423AD8" w:rsidRDefault="00FC52E0" w:rsidP="002F4688">
            <w:pPr>
              <w:pStyle w:val="Text"/>
            </w:pPr>
          </w:p>
        </w:tc>
        <w:tc>
          <w:tcPr>
            <w:tcW w:w="2957" w:type="dxa"/>
          </w:tcPr>
          <w:p w14:paraId="0CC517CF" w14:textId="77777777" w:rsidR="000C627F" w:rsidRPr="008D5F94" w:rsidRDefault="000C627F" w:rsidP="00727463">
            <w:pPr>
              <w:pStyle w:val="Text"/>
            </w:pPr>
          </w:p>
          <w:p w14:paraId="002F13C1" w14:textId="77777777" w:rsidR="00F63B7D" w:rsidRPr="008D5F94" w:rsidRDefault="00FD48AA" w:rsidP="00074898">
            <w:pPr>
              <w:pStyle w:val="Text"/>
            </w:pPr>
            <w:r w:rsidRPr="008D5F94">
              <w:rPr>
                <w:lang w:val="en-GB"/>
              </w:rPr>
              <w:t>S$</w:t>
            </w:r>
            <w:r w:rsidR="00074898" w:rsidRPr="008D5F94">
              <w:rPr>
                <w:lang w:val="en-GB"/>
              </w:rPr>
              <w:t>3</w:t>
            </w:r>
            <w:r w:rsidRPr="008D5F94">
              <w:rPr>
                <w:lang w:val="en-GB"/>
              </w:rPr>
              <w:t>,0</w:t>
            </w:r>
            <w:r w:rsidR="00291405" w:rsidRPr="008D5F94">
              <w:rPr>
                <w:lang w:val="en-GB"/>
              </w:rPr>
              <w:t>00,000.00 for any one accident. Unlimited no of accidents for the period of indemnity</w:t>
            </w:r>
          </w:p>
        </w:tc>
      </w:tr>
    </w:tbl>
    <w:p w14:paraId="39AB2299" w14:textId="77777777" w:rsidR="00B863C9" w:rsidRDefault="00B863C9" w:rsidP="0058439F"/>
    <w:sectPr w:rsidR="00B863C9" w:rsidSect="00B863C9">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4954" w14:textId="77777777" w:rsidR="0086098E" w:rsidRDefault="0086098E">
      <w:r>
        <w:separator/>
      </w:r>
    </w:p>
  </w:endnote>
  <w:endnote w:type="continuationSeparator" w:id="0">
    <w:p w14:paraId="6FFC24DC" w14:textId="77777777" w:rsidR="0086098E" w:rsidRDefault="008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8B53" w14:textId="77777777" w:rsidR="00C13C67" w:rsidRDefault="00C13C67">
    <w:pPr>
      <w:pStyle w:val="Footer"/>
      <w:jc w:val="right"/>
    </w:pPr>
    <w:r>
      <w:rPr>
        <w:lang w:val="en-US"/>
      </w:rPr>
      <w:t>1-</w:t>
    </w:r>
    <w:r>
      <w:fldChar w:fldCharType="begin"/>
    </w:r>
    <w:r>
      <w:instrText xml:space="preserve"> PAGE   \* MERGEFORMAT </w:instrText>
    </w:r>
    <w:r>
      <w:fldChar w:fldCharType="separate"/>
    </w:r>
    <w:r w:rsidR="00775BD4">
      <w:rPr>
        <w:noProof/>
      </w:rPr>
      <w:t>10</w:t>
    </w:r>
    <w:r>
      <w:rPr>
        <w:noProof/>
      </w:rPr>
      <w:fldChar w:fldCharType="end"/>
    </w:r>
  </w:p>
  <w:p w14:paraId="5FC7EE74" w14:textId="77777777" w:rsidR="000C627F" w:rsidRDefault="000C627F" w:rsidP="00BA0BAB">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8C34" w14:textId="77777777" w:rsidR="00C13C67" w:rsidRDefault="00C13C67">
    <w:pPr>
      <w:pStyle w:val="Footer"/>
      <w:jc w:val="right"/>
    </w:pPr>
    <w:r>
      <w:rPr>
        <w:lang w:val="en-US"/>
      </w:rPr>
      <w:t>1-</w:t>
    </w:r>
    <w:r>
      <w:fldChar w:fldCharType="begin"/>
    </w:r>
    <w:r>
      <w:instrText xml:space="preserve"> PAGE   \* MERGEFORMAT </w:instrText>
    </w:r>
    <w:r>
      <w:fldChar w:fldCharType="separate"/>
    </w:r>
    <w:r w:rsidR="00775BD4">
      <w:rPr>
        <w:noProof/>
      </w:rPr>
      <w:t>14</w:t>
    </w:r>
    <w:r>
      <w:rPr>
        <w:noProof/>
      </w:rPr>
      <w:fldChar w:fldCharType="end"/>
    </w:r>
  </w:p>
  <w:p w14:paraId="6653788F" w14:textId="77777777" w:rsidR="000C627F" w:rsidRDefault="000C627F" w:rsidP="00BA0BA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989E" w14:textId="77777777" w:rsidR="000C627F" w:rsidRPr="00DA4CC7" w:rsidRDefault="003C2AFD" w:rsidP="00DA4CC7">
    <w:pPr>
      <w:pStyle w:val="Footer"/>
      <w:jc w:val="right"/>
    </w:pPr>
    <w:r>
      <w:t>1</w:t>
    </w:r>
    <w:r w:rsidR="000C627F">
      <w:t>-</w:t>
    </w:r>
    <w:r w:rsidR="00F37F1E">
      <w:t>11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F125" w14:textId="77777777" w:rsidR="000C627F" w:rsidRPr="00DA4CC7" w:rsidRDefault="003C2AFD" w:rsidP="00DA4CC7">
    <w:pPr>
      <w:pStyle w:val="Footer"/>
      <w:jc w:val="right"/>
    </w:pPr>
    <w:r>
      <w:t>1</w:t>
    </w:r>
    <w:r w:rsidR="000C627F">
      <w:t>-</w:t>
    </w:r>
    <w:r w:rsidR="00F37F1E">
      <w:t>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B9BE" w14:textId="77777777" w:rsidR="000C627F" w:rsidRPr="00C13C67" w:rsidRDefault="00E161CC" w:rsidP="00DA4CC7">
    <w:pPr>
      <w:pStyle w:val="Footer"/>
      <w:jc w:val="right"/>
      <w:rPr>
        <w:lang w:val="en-US"/>
      </w:rPr>
    </w:pPr>
    <w:r>
      <w:t>1</w:t>
    </w:r>
    <w:r w:rsidR="000C627F">
      <w:t>-</w:t>
    </w:r>
    <w:r w:rsidR="00C13C67">
      <w:rPr>
        <w:lang w:val="en-US"/>
      </w:rPr>
      <w:t>13</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13F5" w14:textId="77777777" w:rsidR="00746047" w:rsidRPr="00C13C67" w:rsidRDefault="00746047" w:rsidP="00DA4CC7">
    <w:pPr>
      <w:pStyle w:val="Footer"/>
      <w:jc w:val="right"/>
      <w:rPr>
        <w:lang w:val="en-US"/>
      </w:rPr>
    </w:pPr>
    <w:r>
      <w:t>1</w:t>
    </w:r>
    <w:r w:rsidR="00C13C67">
      <w:t>-1</w:t>
    </w:r>
    <w:r w:rsidR="00C13C67">
      <w:rPr>
        <w:lang w:val="en-US"/>
      </w:rPr>
      <w:t>7</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A3D" w14:textId="77777777" w:rsidR="000C627F" w:rsidRPr="00C13C67" w:rsidRDefault="004B1C32" w:rsidP="00BA0BAB">
    <w:pPr>
      <w:pStyle w:val="Footer"/>
      <w:jc w:val="right"/>
      <w:rPr>
        <w:lang w:val="en-US"/>
      </w:rPr>
    </w:pPr>
    <w:r>
      <w:t>1</w:t>
    </w:r>
    <w:r w:rsidR="000C627F" w:rsidRPr="00BA0BAB">
      <w:t>-</w:t>
    </w:r>
    <w:r>
      <w:t>2</w:t>
    </w:r>
    <w:r w:rsidR="00C13C67">
      <w:rPr>
        <w:lang w:val="en-US"/>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3A172" w14:textId="77777777" w:rsidR="0086098E" w:rsidRDefault="0086098E">
      <w:r>
        <w:separator/>
      </w:r>
    </w:p>
  </w:footnote>
  <w:footnote w:type="continuationSeparator" w:id="0">
    <w:p w14:paraId="72F82082" w14:textId="77777777" w:rsidR="0086098E" w:rsidRDefault="00860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6" w:type="dxa"/>
      <w:tblBorders>
        <w:top w:val="single" w:sz="4" w:space="0" w:color="auto"/>
        <w:bottom w:val="single" w:sz="4" w:space="0" w:color="auto"/>
      </w:tblBorders>
      <w:tblLook w:val="01E0" w:firstRow="1" w:lastRow="1" w:firstColumn="1" w:lastColumn="1" w:noHBand="0" w:noVBand="0"/>
    </w:tblPr>
    <w:tblGrid>
      <w:gridCol w:w="2524"/>
      <w:gridCol w:w="4407"/>
      <w:gridCol w:w="2925"/>
    </w:tblGrid>
    <w:tr w:rsidR="000C627F" w:rsidRPr="0054408D" w14:paraId="006C4FEF" w14:textId="77777777">
      <w:trPr>
        <w:trHeight w:val="435"/>
      </w:trPr>
      <w:tc>
        <w:tcPr>
          <w:tcW w:w="2524" w:type="dxa"/>
          <w:tcBorders>
            <w:top w:val="single" w:sz="4" w:space="0" w:color="auto"/>
            <w:bottom w:val="single" w:sz="4" w:space="0" w:color="auto"/>
          </w:tcBorders>
          <w:vAlign w:val="center"/>
        </w:tcPr>
        <w:p w14:paraId="55A3ED0F" w14:textId="77777777" w:rsidR="000C627F" w:rsidRPr="00423AD8" w:rsidRDefault="000C627F" w:rsidP="00872A45">
          <w:pPr>
            <w:spacing w:line="360" w:lineRule="auto"/>
          </w:pPr>
          <w:r w:rsidRPr="00423AD8">
            <w:t xml:space="preserve">Part </w:t>
          </w:r>
          <w:r w:rsidR="00872A45">
            <w:t>1</w:t>
          </w:r>
        </w:p>
      </w:tc>
      <w:tc>
        <w:tcPr>
          <w:tcW w:w="4407" w:type="dxa"/>
          <w:tcBorders>
            <w:top w:val="single" w:sz="4" w:space="0" w:color="auto"/>
            <w:bottom w:val="single" w:sz="4" w:space="0" w:color="auto"/>
          </w:tcBorders>
          <w:vAlign w:val="center"/>
        </w:tcPr>
        <w:p w14:paraId="0CCA29C0" w14:textId="77777777" w:rsidR="000C627F" w:rsidRDefault="000C627F" w:rsidP="00423AD8">
          <w:pPr>
            <w:spacing w:line="360" w:lineRule="auto"/>
            <w:jc w:val="center"/>
          </w:pPr>
          <w:r w:rsidRPr="00423AD8">
            <w:t>Conditions of Contract</w:t>
          </w:r>
        </w:p>
        <w:p w14:paraId="42B0614C" w14:textId="2B10C684" w:rsidR="003E56C6" w:rsidRPr="003E56C6" w:rsidRDefault="007A65A0" w:rsidP="004A1764">
          <w:pPr>
            <w:spacing w:line="360" w:lineRule="auto"/>
            <w:jc w:val="center"/>
          </w:pPr>
          <w:r>
            <w:rPr>
              <w:sz w:val="20"/>
              <w:szCs w:val="36"/>
            </w:rPr>
            <w:t>FAS/1/2018</w:t>
          </w:r>
          <w:r w:rsidR="00431967">
            <w:rPr>
              <w:sz w:val="20"/>
              <w:szCs w:val="36"/>
            </w:rPr>
            <w:t xml:space="preserve"> </w:t>
          </w:r>
        </w:p>
      </w:tc>
      <w:tc>
        <w:tcPr>
          <w:tcW w:w="2925" w:type="dxa"/>
          <w:tcBorders>
            <w:top w:val="single" w:sz="4" w:space="0" w:color="auto"/>
            <w:bottom w:val="single" w:sz="4" w:space="0" w:color="auto"/>
          </w:tcBorders>
          <w:vAlign w:val="center"/>
        </w:tcPr>
        <w:p w14:paraId="03918372" w14:textId="77777777" w:rsidR="000C627F" w:rsidRPr="00423AD8" w:rsidRDefault="00431967" w:rsidP="00423AD8">
          <w:pPr>
            <w:spacing w:line="360" w:lineRule="auto"/>
            <w:jc w:val="right"/>
          </w:pPr>
          <w:r>
            <w:t>FAS</w:t>
          </w:r>
        </w:p>
      </w:tc>
    </w:tr>
  </w:tbl>
  <w:p w14:paraId="56433B0C" w14:textId="77777777" w:rsidR="000C627F" w:rsidRPr="00D46305" w:rsidRDefault="000C627F" w:rsidP="009015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6" w:type="dxa"/>
      <w:tblBorders>
        <w:top w:val="single" w:sz="4" w:space="0" w:color="auto"/>
        <w:bottom w:val="single" w:sz="4" w:space="0" w:color="auto"/>
      </w:tblBorders>
      <w:tblLook w:val="01E0" w:firstRow="1" w:lastRow="1" w:firstColumn="1" w:lastColumn="1" w:noHBand="0" w:noVBand="0"/>
    </w:tblPr>
    <w:tblGrid>
      <w:gridCol w:w="2524"/>
      <w:gridCol w:w="4407"/>
      <w:gridCol w:w="2925"/>
    </w:tblGrid>
    <w:tr w:rsidR="00746047" w:rsidRPr="0054408D" w14:paraId="5A87992F" w14:textId="77777777" w:rsidTr="005E1CEB">
      <w:trPr>
        <w:trHeight w:val="435"/>
      </w:trPr>
      <w:tc>
        <w:tcPr>
          <w:tcW w:w="2524" w:type="dxa"/>
          <w:tcBorders>
            <w:top w:val="single" w:sz="4" w:space="0" w:color="auto"/>
            <w:bottom w:val="single" w:sz="4" w:space="0" w:color="auto"/>
          </w:tcBorders>
          <w:vAlign w:val="center"/>
        </w:tcPr>
        <w:p w14:paraId="56209381" w14:textId="77777777" w:rsidR="00746047" w:rsidRPr="00423AD8" w:rsidRDefault="00746047" w:rsidP="005E1CEB">
          <w:pPr>
            <w:spacing w:line="360" w:lineRule="auto"/>
          </w:pPr>
          <w:r w:rsidRPr="00423AD8">
            <w:t xml:space="preserve">Part </w:t>
          </w:r>
          <w:r>
            <w:t>1</w:t>
          </w:r>
        </w:p>
      </w:tc>
      <w:tc>
        <w:tcPr>
          <w:tcW w:w="4407" w:type="dxa"/>
          <w:tcBorders>
            <w:top w:val="single" w:sz="4" w:space="0" w:color="auto"/>
            <w:bottom w:val="single" w:sz="4" w:space="0" w:color="auto"/>
          </w:tcBorders>
          <w:vAlign w:val="center"/>
        </w:tcPr>
        <w:p w14:paraId="3AC7A7D6" w14:textId="77777777" w:rsidR="00746047" w:rsidRDefault="00746047" w:rsidP="005E1CEB">
          <w:pPr>
            <w:spacing w:line="360" w:lineRule="auto"/>
            <w:jc w:val="center"/>
          </w:pPr>
          <w:r w:rsidRPr="00423AD8">
            <w:t>Conditions of Contract</w:t>
          </w:r>
        </w:p>
        <w:p w14:paraId="187E8CC5" w14:textId="488A4EEF" w:rsidR="003E56C6" w:rsidRPr="00423AD8" w:rsidRDefault="005C1DF7" w:rsidP="005E1CEB">
          <w:pPr>
            <w:spacing w:line="360" w:lineRule="auto"/>
            <w:jc w:val="center"/>
          </w:pPr>
          <w:r>
            <w:rPr>
              <w:sz w:val="20"/>
              <w:szCs w:val="36"/>
            </w:rPr>
            <w:t>FAS/1</w:t>
          </w:r>
          <w:r w:rsidR="00431967" w:rsidRPr="007F3A64">
            <w:rPr>
              <w:sz w:val="20"/>
              <w:szCs w:val="36"/>
            </w:rPr>
            <w:t>/201</w:t>
          </w:r>
          <w:r>
            <w:rPr>
              <w:sz w:val="20"/>
              <w:szCs w:val="36"/>
            </w:rPr>
            <w:t>8</w:t>
          </w:r>
        </w:p>
      </w:tc>
      <w:tc>
        <w:tcPr>
          <w:tcW w:w="2925" w:type="dxa"/>
          <w:tcBorders>
            <w:top w:val="single" w:sz="4" w:space="0" w:color="auto"/>
            <w:bottom w:val="single" w:sz="4" w:space="0" w:color="auto"/>
          </w:tcBorders>
          <w:vAlign w:val="center"/>
        </w:tcPr>
        <w:p w14:paraId="49EB14BE" w14:textId="77777777" w:rsidR="00746047" w:rsidRPr="00423AD8" w:rsidRDefault="00431967" w:rsidP="005E1CEB">
          <w:pPr>
            <w:spacing w:line="360" w:lineRule="auto"/>
            <w:jc w:val="right"/>
          </w:pPr>
          <w:r>
            <w:t>FAS</w:t>
          </w:r>
        </w:p>
      </w:tc>
    </w:tr>
  </w:tbl>
  <w:p w14:paraId="1F0C89F3" w14:textId="77777777" w:rsidR="00746047" w:rsidRDefault="007460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368B746"/>
    <w:lvl w:ilvl="0">
      <w:start w:val="1"/>
      <w:numFmt w:val="decimal"/>
      <w:lvlText w:val="%1."/>
      <w:lvlJc w:val="left"/>
      <w:pPr>
        <w:tabs>
          <w:tab w:val="num" w:pos="1080"/>
        </w:tabs>
        <w:ind w:left="1080" w:hanging="360"/>
      </w:pPr>
    </w:lvl>
  </w:abstractNum>
  <w:abstractNum w:abstractNumId="1">
    <w:nsid w:val="FFFFFF7F"/>
    <w:multiLevelType w:val="singleLevel"/>
    <w:tmpl w:val="068C937E"/>
    <w:lvl w:ilvl="0">
      <w:start w:val="1"/>
      <w:numFmt w:val="decimal"/>
      <w:lvlText w:val="%1."/>
      <w:lvlJc w:val="left"/>
      <w:pPr>
        <w:tabs>
          <w:tab w:val="num" w:pos="720"/>
        </w:tabs>
        <w:ind w:left="720" w:hanging="360"/>
      </w:pPr>
    </w:lvl>
  </w:abstractNum>
  <w:abstractNum w:abstractNumId="2">
    <w:nsid w:val="FFFFFF88"/>
    <w:multiLevelType w:val="singleLevel"/>
    <w:tmpl w:val="4FE6831A"/>
    <w:lvl w:ilvl="0">
      <w:start w:val="1"/>
      <w:numFmt w:val="decimal"/>
      <w:pStyle w:val="Style2"/>
      <w:lvlText w:val="%1."/>
      <w:lvlJc w:val="left"/>
      <w:pPr>
        <w:tabs>
          <w:tab w:val="num" w:pos="360"/>
        </w:tabs>
        <w:ind w:left="360" w:hanging="360"/>
      </w:pPr>
    </w:lvl>
  </w:abstractNum>
  <w:abstractNum w:abstractNumId="3">
    <w:nsid w:val="167C3A11"/>
    <w:multiLevelType w:val="hybridMultilevel"/>
    <w:tmpl w:val="CE180C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CDE1D87"/>
    <w:multiLevelType w:val="multilevel"/>
    <w:tmpl w:val="7D0A4A3C"/>
    <w:lvl w:ilvl="0">
      <w:start w:val="1"/>
      <w:numFmt w:val="decimal"/>
      <w:lvlText w:val="A.%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lowerLetter"/>
      <w:lvlText w:val="(%3)"/>
      <w:lvlJc w:val="left"/>
      <w:pPr>
        <w:tabs>
          <w:tab w:val="num" w:pos="1152"/>
        </w:tabs>
        <w:ind w:left="1152" w:hanging="432"/>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nsid w:val="2ED44065"/>
    <w:multiLevelType w:val="hybridMultilevel"/>
    <w:tmpl w:val="B6D6A2FA"/>
    <w:lvl w:ilvl="0" w:tplc="FDF0A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9234C8"/>
    <w:multiLevelType w:val="hybridMultilevel"/>
    <w:tmpl w:val="AF40CBFA"/>
    <w:lvl w:ilvl="0" w:tplc="156088E8">
      <w:start w:val="1"/>
      <w:numFmt w:val="lowerRoman"/>
      <w:lvlText w:val="(%1)"/>
      <w:lvlJc w:val="left"/>
      <w:pPr>
        <w:ind w:left="1440" w:hanging="72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612AEC"/>
    <w:multiLevelType w:val="hybridMultilevel"/>
    <w:tmpl w:val="462699EA"/>
    <w:lvl w:ilvl="0" w:tplc="E842C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9363FA"/>
    <w:multiLevelType w:val="multilevel"/>
    <w:tmpl w:val="3EA82DF6"/>
    <w:lvl w:ilvl="0">
      <w:start w:val="1"/>
      <w:numFmt w:val="decimal"/>
      <w:pStyle w:val="Style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152"/>
        </w:tabs>
        <w:ind w:left="1152" w:hanging="432"/>
      </w:pPr>
      <w:rPr>
        <w:rFonts w:hint="default"/>
      </w:rPr>
    </w:lvl>
    <w:lvl w:ilvl="4">
      <w:start w:val="1"/>
      <w:numFmt w:val="lowerRoman"/>
      <w:lvlText w:val="(%5)"/>
      <w:lvlJc w:val="left"/>
      <w:pPr>
        <w:tabs>
          <w:tab w:val="num" w:pos="1152"/>
        </w:tabs>
        <w:ind w:left="1152" w:hanging="432"/>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A3D7F4D"/>
    <w:multiLevelType w:val="hybridMultilevel"/>
    <w:tmpl w:val="824C063E"/>
    <w:lvl w:ilvl="0" w:tplc="DD0CADD8">
      <w:start w:val="5"/>
      <w:numFmt w:val="bullet"/>
      <w:lvlText w:val="-"/>
      <w:lvlJc w:val="left"/>
      <w:pPr>
        <w:tabs>
          <w:tab w:val="num" w:pos="720"/>
        </w:tabs>
        <w:ind w:left="720" w:hanging="360"/>
      </w:pPr>
      <w:rPr>
        <w:rFonts w:ascii="Arial" w:eastAsia="Times New Roman" w:hAnsi="Arial" w:hint="default"/>
      </w:rPr>
    </w:lvl>
    <w:lvl w:ilvl="1" w:tplc="DD9C405C" w:tentative="1">
      <w:start w:val="1"/>
      <w:numFmt w:val="bullet"/>
      <w:lvlText w:val="o"/>
      <w:lvlJc w:val="left"/>
      <w:pPr>
        <w:tabs>
          <w:tab w:val="num" w:pos="1440"/>
        </w:tabs>
        <w:ind w:left="1440" w:hanging="360"/>
      </w:pPr>
      <w:rPr>
        <w:rFonts w:ascii="Courier New" w:hAnsi="Courier New" w:cs="Courier New" w:hint="default"/>
      </w:rPr>
    </w:lvl>
    <w:lvl w:ilvl="2" w:tplc="6160FC16" w:tentative="1">
      <w:start w:val="1"/>
      <w:numFmt w:val="bullet"/>
      <w:lvlText w:val=""/>
      <w:lvlJc w:val="left"/>
      <w:pPr>
        <w:tabs>
          <w:tab w:val="num" w:pos="2160"/>
        </w:tabs>
        <w:ind w:left="2160" w:hanging="360"/>
      </w:pPr>
      <w:rPr>
        <w:rFonts w:ascii="Wingdings" w:hAnsi="Wingdings" w:cs="Wingdings" w:hint="default"/>
      </w:rPr>
    </w:lvl>
    <w:lvl w:ilvl="3" w:tplc="5C2C8CA6" w:tentative="1">
      <w:start w:val="1"/>
      <w:numFmt w:val="bullet"/>
      <w:lvlText w:val=""/>
      <w:lvlJc w:val="left"/>
      <w:pPr>
        <w:tabs>
          <w:tab w:val="num" w:pos="2880"/>
        </w:tabs>
        <w:ind w:left="2880" w:hanging="360"/>
      </w:pPr>
      <w:rPr>
        <w:rFonts w:ascii="Symbol" w:hAnsi="Symbol" w:cs="Symbol" w:hint="default"/>
      </w:rPr>
    </w:lvl>
    <w:lvl w:ilvl="4" w:tplc="381C0B2C" w:tentative="1">
      <w:start w:val="1"/>
      <w:numFmt w:val="bullet"/>
      <w:lvlText w:val="o"/>
      <w:lvlJc w:val="left"/>
      <w:pPr>
        <w:tabs>
          <w:tab w:val="num" w:pos="3600"/>
        </w:tabs>
        <w:ind w:left="3600" w:hanging="360"/>
      </w:pPr>
      <w:rPr>
        <w:rFonts w:ascii="Courier New" w:hAnsi="Courier New" w:cs="Courier New" w:hint="default"/>
      </w:rPr>
    </w:lvl>
    <w:lvl w:ilvl="5" w:tplc="F15873F4" w:tentative="1">
      <w:start w:val="1"/>
      <w:numFmt w:val="bullet"/>
      <w:lvlText w:val=""/>
      <w:lvlJc w:val="left"/>
      <w:pPr>
        <w:tabs>
          <w:tab w:val="num" w:pos="4320"/>
        </w:tabs>
        <w:ind w:left="4320" w:hanging="360"/>
      </w:pPr>
      <w:rPr>
        <w:rFonts w:ascii="Wingdings" w:hAnsi="Wingdings" w:cs="Wingdings" w:hint="default"/>
      </w:rPr>
    </w:lvl>
    <w:lvl w:ilvl="6" w:tplc="DA0446CC" w:tentative="1">
      <w:start w:val="1"/>
      <w:numFmt w:val="bullet"/>
      <w:lvlText w:val=""/>
      <w:lvlJc w:val="left"/>
      <w:pPr>
        <w:tabs>
          <w:tab w:val="num" w:pos="5040"/>
        </w:tabs>
        <w:ind w:left="5040" w:hanging="360"/>
      </w:pPr>
      <w:rPr>
        <w:rFonts w:ascii="Symbol" w:hAnsi="Symbol" w:cs="Symbol" w:hint="default"/>
      </w:rPr>
    </w:lvl>
    <w:lvl w:ilvl="7" w:tplc="55E2574E" w:tentative="1">
      <w:start w:val="1"/>
      <w:numFmt w:val="bullet"/>
      <w:lvlText w:val="o"/>
      <w:lvlJc w:val="left"/>
      <w:pPr>
        <w:tabs>
          <w:tab w:val="num" w:pos="5760"/>
        </w:tabs>
        <w:ind w:left="5760" w:hanging="360"/>
      </w:pPr>
      <w:rPr>
        <w:rFonts w:ascii="Courier New" w:hAnsi="Courier New" w:cs="Courier New" w:hint="default"/>
      </w:rPr>
    </w:lvl>
    <w:lvl w:ilvl="8" w:tplc="DF185C80"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0"/>
  </w:num>
  <w:num w:numId="20">
    <w:abstractNumId w:val="8"/>
  </w:num>
  <w:num w:numId="21">
    <w:abstractNumId w:val="4"/>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2"/>
    <w:rsid w:val="00015E5F"/>
    <w:rsid w:val="0001622C"/>
    <w:rsid w:val="00023852"/>
    <w:rsid w:val="00030BC8"/>
    <w:rsid w:val="00032157"/>
    <w:rsid w:val="0003291C"/>
    <w:rsid w:val="000413B6"/>
    <w:rsid w:val="000435E0"/>
    <w:rsid w:val="00045B6D"/>
    <w:rsid w:val="00050F72"/>
    <w:rsid w:val="00051023"/>
    <w:rsid w:val="00053174"/>
    <w:rsid w:val="00053607"/>
    <w:rsid w:val="000543F7"/>
    <w:rsid w:val="00055A64"/>
    <w:rsid w:val="00064605"/>
    <w:rsid w:val="00064DF2"/>
    <w:rsid w:val="00065BBF"/>
    <w:rsid w:val="00065C04"/>
    <w:rsid w:val="0007247E"/>
    <w:rsid w:val="000742C2"/>
    <w:rsid w:val="00074898"/>
    <w:rsid w:val="00076B0E"/>
    <w:rsid w:val="000846DB"/>
    <w:rsid w:val="00084CF7"/>
    <w:rsid w:val="0008723F"/>
    <w:rsid w:val="00092554"/>
    <w:rsid w:val="00094A68"/>
    <w:rsid w:val="00094EE2"/>
    <w:rsid w:val="000A0791"/>
    <w:rsid w:val="000A2A6F"/>
    <w:rsid w:val="000A3F15"/>
    <w:rsid w:val="000A69E2"/>
    <w:rsid w:val="000B1CE7"/>
    <w:rsid w:val="000B25A7"/>
    <w:rsid w:val="000C11B3"/>
    <w:rsid w:val="000C627F"/>
    <w:rsid w:val="000D0B1A"/>
    <w:rsid w:val="000D2C25"/>
    <w:rsid w:val="000D3455"/>
    <w:rsid w:val="000D35D0"/>
    <w:rsid w:val="000D4822"/>
    <w:rsid w:val="000D6EE3"/>
    <w:rsid w:val="000E76CA"/>
    <w:rsid w:val="000F0AAA"/>
    <w:rsid w:val="001010B3"/>
    <w:rsid w:val="001023D9"/>
    <w:rsid w:val="001028E8"/>
    <w:rsid w:val="0010341B"/>
    <w:rsid w:val="00104985"/>
    <w:rsid w:val="001063C2"/>
    <w:rsid w:val="00111943"/>
    <w:rsid w:val="00112E56"/>
    <w:rsid w:val="00114D17"/>
    <w:rsid w:val="00115735"/>
    <w:rsid w:val="00115E60"/>
    <w:rsid w:val="00115F99"/>
    <w:rsid w:val="00132FDD"/>
    <w:rsid w:val="00137BC3"/>
    <w:rsid w:val="00152084"/>
    <w:rsid w:val="00157928"/>
    <w:rsid w:val="0017593E"/>
    <w:rsid w:val="00175B05"/>
    <w:rsid w:val="00185CBF"/>
    <w:rsid w:val="0019598D"/>
    <w:rsid w:val="00196615"/>
    <w:rsid w:val="001966B1"/>
    <w:rsid w:val="001A3468"/>
    <w:rsid w:val="001A6772"/>
    <w:rsid w:val="001A77CF"/>
    <w:rsid w:val="001A7C10"/>
    <w:rsid w:val="001B1762"/>
    <w:rsid w:val="001B5952"/>
    <w:rsid w:val="001B6D35"/>
    <w:rsid w:val="001C1385"/>
    <w:rsid w:val="001C16BE"/>
    <w:rsid w:val="001C51E2"/>
    <w:rsid w:val="001C68EC"/>
    <w:rsid w:val="001D174B"/>
    <w:rsid w:val="001D6554"/>
    <w:rsid w:val="001D71C8"/>
    <w:rsid w:val="001E1671"/>
    <w:rsid w:val="001E59F5"/>
    <w:rsid w:val="001E63CB"/>
    <w:rsid w:val="001E75DE"/>
    <w:rsid w:val="00202D67"/>
    <w:rsid w:val="00202E0C"/>
    <w:rsid w:val="00212506"/>
    <w:rsid w:val="00225A75"/>
    <w:rsid w:val="00226E93"/>
    <w:rsid w:val="0023109E"/>
    <w:rsid w:val="002350D0"/>
    <w:rsid w:val="00235525"/>
    <w:rsid w:val="00237EF4"/>
    <w:rsid w:val="00237F28"/>
    <w:rsid w:val="00244324"/>
    <w:rsid w:val="00246DB9"/>
    <w:rsid w:val="00253BA6"/>
    <w:rsid w:val="0025734B"/>
    <w:rsid w:val="00263AA5"/>
    <w:rsid w:val="00267FAA"/>
    <w:rsid w:val="002737E0"/>
    <w:rsid w:val="002748D8"/>
    <w:rsid w:val="00284EC4"/>
    <w:rsid w:val="00287E9B"/>
    <w:rsid w:val="00291405"/>
    <w:rsid w:val="00291CF9"/>
    <w:rsid w:val="002924A7"/>
    <w:rsid w:val="002A23C7"/>
    <w:rsid w:val="002A2D84"/>
    <w:rsid w:val="002A55A9"/>
    <w:rsid w:val="002A66A5"/>
    <w:rsid w:val="002B05D5"/>
    <w:rsid w:val="002B7A0D"/>
    <w:rsid w:val="002D35BA"/>
    <w:rsid w:val="002D432A"/>
    <w:rsid w:val="002D6D29"/>
    <w:rsid w:val="002E483C"/>
    <w:rsid w:val="002F3CC5"/>
    <w:rsid w:val="002F4688"/>
    <w:rsid w:val="002F4926"/>
    <w:rsid w:val="002F4B2D"/>
    <w:rsid w:val="002F710F"/>
    <w:rsid w:val="0030199B"/>
    <w:rsid w:val="00303658"/>
    <w:rsid w:val="00304363"/>
    <w:rsid w:val="00306D44"/>
    <w:rsid w:val="003110C6"/>
    <w:rsid w:val="00312316"/>
    <w:rsid w:val="00312DF4"/>
    <w:rsid w:val="00313129"/>
    <w:rsid w:val="00322F4D"/>
    <w:rsid w:val="003314E7"/>
    <w:rsid w:val="003315D9"/>
    <w:rsid w:val="00337F49"/>
    <w:rsid w:val="0034129D"/>
    <w:rsid w:val="00343E07"/>
    <w:rsid w:val="00346261"/>
    <w:rsid w:val="003464A4"/>
    <w:rsid w:val="003548B8"/>
    <w:rsid w:val="00355544"/>
    <w:rsid w:val="00355AE1"/>
    <w:rsid w:val="00356473"/>
    <w:rsid w:val="00365981"/>
    <w:rsid w:val="00366F58"/>
    <w:rsid w:val="0036758D"/>
    <w:rsid w:val="003722CC"/>
    <w:rsid w:val="0038473C"/>
    <w:rsid w:val="0038768A"/>
    <w:rsid w:val="0039326F"/>
    <w:rsid w:val="00393740"/>
    <w:rsid w:val="003947D5"/>
    <w:rsid w:val="003A40E5"/>
    <w:rsid w:val="003A778A"/>
    <w:rsid w:val="003B7379"/>
    <w:rsid w:val="003C09F3"/>
    <w:rsid w:val="003C2AFD"/>
    <w:rsid w:val="003D12B0"/>
    <w:rsid w:val="003D1397"/>
    <w:rsid w:val="003D4895"/>
    <w:rsid w:val="003D6A2A"/>
    <w:rsid w:val="003D748F"/>
    <w:rsid w:val="003D7A7B"/>
    <w:rsid w:val="003E08B0"/>
    <w:rsid w:val="003E56C6"/>
    <w:rsid w:val="004002FD"/>
    <w:rsid w:val="0040252E"/>
    <w:rsid w:val="00407C5A"/>
    <w:rsid w:val="0041064C"/>
    <w:rsid w:val="0041217C"/>
    <w:rsid w:val="00412B5C"/>
    <w:rsid w:val="004203A3"/>
    <w:rsid w:val="00420EC9"/>
    <w:rsid w:val="00423AD8"/>
    <w:rsid w:val="00431216"/>
    <w:rsid w:val="00431967"/>
    <w:rsid w:val="00435DA8"/>
    <w:rsid w:val="0044493B"/>
    <w:rsid w:val="0045216C"/>
    <w:rsid w:val="00453CA4"/>
    <w:rsid w:val="00454A56"/>
    <w:rsid w:val="0045546F"/>
    <w:rsid w:val="004563D1"/>
    <w:rsid w:val="00456EDF"/>
    <w:rsid w:val="00463243"/>
    <w:rsid w:val="00463DC0"/>
    <w:rsid w:val="004741E4"/>
    <w:rsid w:val="00474AA8"/>
    <w:rsid w:val="00475F3D"/>
    <w:rsid w:val="00480168"/>
    <w:rsid w:val="00480BF1"/>
    <w:rsid w:val="00496184"/>
    <w:rsid w:val="00496328"/>
    <w:rsid w:val="004A1764"/>
    <w:rsid w:val="004A1C2D"/>
    <w:rsid w:val="004A23E7"/>
    <w:rsid w:val="004A7E2B"/>
    <w:rsid w:val="004B1C32"/>
    <w:rsid w:val="004B1DB5"/>
    <w:rsid w:val="004B49D9"/>
    <w:rsid w:val="004B7B81"/>
    <w:rsid w:val="004C351D"/>
    <w:rsid w:val="004C3CA0"/>
    <w:rsid w:val="004C50D3"/>
    <w:rsid w:val="004D47B5"/>
    <w:rsid w:val="004F04ED"/>
    <w:rsid w:val="004F39F1"/>
    <w:rsid w:val="004F4DCA"/>
    <w:rsid w:val="004F798E"/>
    <w:rsid w:val="005047DF"/>
    <w:rsid w:val="00504A5A"/>
    <w:rsid w:val="005053C9"/>
    <w:rsid w:val="00505862"/>
    <w:rsid w:val="0050779D"/>
    <w:rsid w:val="005153D0"/>
    <w:rsid w:val="005157CC"/>
    <w:rsid w:val="00515F7D"/>
    <w:rsid w:val="005176D4"/>
    <w:rsid w:val="0052279C"/>
    <w:rsid w:val="00527A19"/>
    <w:rsid w:val="005317F7"/>
    <w:rsid w:val="00531CE1"/>
    <w:rsid w:val="00532F6D"/>
    <w:rsid w:val="005341D7"/>
    <w:rsid w:val="00534ABC"/>
    <w:rsid w:val="00543C13"/>
    <w:rsid w:val="0054408D"/>
    <w:rsid w:val="005466CF"/>
    <w:rsid w:val="005474D4"/>
    <w:rsid w:val="005543F5"/>
    <w:rsid w:val="005547B3"/>
    <w:rsid w:val="00572574"/>
    <w:rsid w:val="00572D82"/>
    <w:rsid w:val="00572EE3"/>
    <w:rsid w:val="00577BD7"/>
    <w:rsid w:val="005832DC"/>
    <w:rsid w:val="0058439F"/>
    <w:rsid w:val="00590030"/>
    <w:rsid w:val="0059207E"/>
    <w:rsid w:val="0059334C"/>
    <w:rsid w:val="00593797"/>
    <w:rsid w:val="00596D86"/>
    <w:rsid w:val="005970D1"/>
    <w:rsid w:val="005A20CE"/>
    <w:rsid w:val="005A436F"/>
    <w:rsid w:val="005B57E0"/>
    <w:rsid w:val="005B7D70"/>
    <w:rsid w:val="005C1D97"/>
    <w:rsid w:val="005C1DF7"/>
    <w:rsid w:val="005C3BC7"/>
    <w:rsid w:val="005C451F"/>
    <w:rsid w:val="005C633B"/>
    <w:rsid w:val="005D5686"/>
    <w:rsid w:val="005D7A4F"/>
    <w:rsid w:val="005E1CEB"/>
    <w:rsid w:val="005E5A13"/>
    <w:rsid w:val="005E7858"/>
    <w:rsid w:val="005F755C"/>
    <w:rsid w:val="00623549"/>
    <w:rsid w:val="00623FA5"/>
    <w:rsid w:val="00631F77"/>
    <w:rsid w:val="006343F5"/>
    <w:rsid w:val="00636CD6"/>
    <w:rsid w:val="006379C3"/>
    <w:rsid w:val="00646B56"/>
    <w:rsid w:val="0065555D"/>
    <w:rsid w:val="00656561"/>
    <w:rsid w:val="00657EE3"/>
    <w:rsid w:val="00660BDA"/>
    <w:rsid w:val="00666558"/>
    <w:rsid w:val="00682FE5"/>
    <w:rsid w:val="00683A88"/>
    <w:rsid w:val="00685DDC"/>
    <w:rsid w:val="00691614"/>
    <w:rsid w:val="00697B01"/>
    <w:rsid w:val="006A386A"/>
    <w:rsid w:val="006A639E"/>
    <w:rsid w:val="006B0527"/>
    <w:rsid w:val="006B3B5A"/>
    <w:rsid w:val="006C1147"/>
    <w:rsid w:val="006D33A3"/>
    <w:rsid w:val="006D4F09"/>
    <w:rsid w:val="006D55BD"/>
    <w:rsid w:val="006D5A63"/>
    <w:rsid w:val="006E00A4"/>
    <w:rsid w:val="006E0657"/>
    <w:rsid w:val="006E2F52"/>
    <w:rsid w:val="006E6E1E"/>
    <w:rsid w:val="006E726D"/>
    <w:rsid w:val="006E7980"/>
    <w:rsid w:val="006F4FCB"/>
    <w:rsid w:val="006F4FEE"/>
    <w:rsid w:val="00700CB3"/>
    <w:rsid w:val="007054FC"/>
    <w:rsid w:val="00710A57"/>
    <w:rsid w:val="007135E6"/>
    <w:rsid w:val="00716B81"/>
    <w:rsid w:val="0072095C"/>
    <w:rsid w:val="0072120D"/>
    <w:rsid w:val="00721423"/>
    <w:rsid w:val="00727463"/>
    <w:rsid w:val="00733FA8"/>
    <w:rsid w:val="00741220"/>
    <w:rsid w:val="00746047"/>
    <w:rsid w:val="007479C5"/>
    <w:rsid w:val="007604D4"/>
    <w:rsid w:val="007724CD"/>
    <w:rsid w:val="0077532D"/>
    <w:rsid w:val="00775BD4"/>
    <w:rsid w:val="0077623F"/>
    <w:rsid w:val="00780F9F"/>
    <w:rsid w:val="0078254F"/>
    <w:rsid w:val="00787A42"/>
    <w:rsid w:val="00790ABB"/>
    <w:rsid w:val="007A0752"/>
    <w:rsid w:val="007A65A0"/>
    <w:rsid w:val="007B7AB2"/>
    <w:rsid w:val="007C0BDA"/>
    <w:rsid w:val="007C61A2"/>
    <w:rsid w:val="007C7BBE"/>
    <w:rsid w:val="007E2A23"/>
    <w:rsid w:val="007E4B8B"/>
    <w:rsid w:val="007E76E6"/>
    <w:rsid w:val="007E79D6"/>
    <w:rsid w:val="007F2797"/>
    <w:rsid w:val="007F732A"/>
    <w:rsid w:val="007F7A97"/>
    <w:rsid w:val="008010D3"/>
    <w:rsid w:val="008018DA"/>
    <w:rsid w:val="008135C2"/>
    <w:rsid w:val="00830790"/>
    <w:rsid w:val="0083232D"/>
    <w:rsid w:val="008339C8"/>
    <w:rsid w:val="00837D51"/>
    <w:rsid w:val="00841BEF"/>
    <w:rsid w:val="00844307"/>
    <w:rsid w:val="00851AEB"/>
    <w:rsid w:val="008566C6"/>
    <w:rsid w:val="00857B27"/>
    <w:rsid w:val="00857E65"/>
    <w:rsid w:val="0086098E"/>
    <w:rsid w:val="008616CB"/>
    <w:rsid w:val="00872A45"/>
    <w:rsid w:val="00874D5D"/>
    <w:rsid w:val="00880C28"/>
    <w:rsid w:val="00883876"/>
    <w:rsid w:val="00892886"/>
    <w:rsid w:val="008952B4"/>
    <w:rsid w:val="00896CE3"/>
    <w:rsid w:val="008977ED"/>
    <w:rsid w:val="008A0175"/>
    <w:rsid w:val="008A0C7D"/>
    <w:rsid w:val="008A50A0"/>
    <w:rsid w:val="008A5654"/>
    <w:rsid w:val="008B10C7"/>
    <w:rsid w:val="008B65E1"/>
    <w:rsid w:val="008B7E02"/>
    <w:rsid w:val="008C136B"/>
    <w:rsid w:val="008C3C9F"/>
    <w:rsid w:val="008C54AA"/>
    <w:rsid w:val="008D5F94"/>
    <w:rsid w:val="008E3AD6"/>
    <w:rsid w:val="008E43D2"/>
    <w:rsid w:val="008E6019"/>
    <w:rsid w:val="008F2587"/>
    <w:rsid w:val="008F3A52"/>
    <w:rsid w:val="00900817"/>
    <w:rsid w:val="0090159E"/>
    <w:rsid w:val="00912901"/>
    <w:rsid w:val="00913EAF"/>
    <w:rsid w:val="00915C3D"/>
    <w:rsid w:val="00916DB3"/>
    <w:rsid w:val="00924F35"/>
    <w:rsid w:val="00930B0E"/>
    <w:rsid w:val="009367B8"/>
    <w:rsid w:val="009403FC"/>
    <w:rsid w:val="00941624"/>
    <w:rsid w:val="00944C6E"/>
    <w:rsid w:val="00952F0E"/>
    <w:rsid w:val="009624EF"/>
    <w:rsid w:val="00962DD0"/>
    <w:rsid w:val="00965B1C"/>
    <w:rsid w:val="009769DB"/>
    <w:rsid w:val="00977961"/>
    <w:rsid w:val="0098015F"/>
    <w:rsid w:val="00992167"/>
    <w:rsid w:val="00994429"/>
    <w:rsid w:val="00995F18"/>
    <w:rsid w:val="009960AF"/>
    <w:rsid w:val="00996E6B"/>
    <w:rsid w:val="009A1BC3"/>
    <w:rsid w:val="009A3985"/>
    <w:rsid w:val="009A705F"/>
    <w:rsid w:val="009D0167"/>
    <w:rsid w:val="009D01A7"/>
    <w:rsid w:val="009D3E0A"/>
    <w:rsid w:val="009E6E20"/>
    <w:rsid w:val="009F36ED"/>
    <w:rsid w:val="009F42A5"/>
    <w:rsid w:val="009F4EF9"/>
    <w:rsid w:val="009F686B"/>
    <w:rsid w:val="00A05AEC"/>
    <w:rsid w:val="00A105C9"/>
    <w:rsid w:val="00A135A6"/>
    <w:rsid w:val="00A211B2"/>
    <w:rsid w:val="00A23158"/>
    <w:rsid w:val="00A24BD8"/>
    <w:rsid w:val="00A259D5"/>
    <w:rsid w:val="00A26393"/>
    <w:rsid w:val="00A27DCA"/>
    <w:rsid w:val="00A30B03"/>
    <w:rsid w:val="00A43F54"/>
    <w:rsid w:val="00A46EDB"/>
    <w:rsid w:val="00A53E2D"/>
    <w:rsid w:val="00A573F6"/>
    <w:rsid w:val="00A6474E"/>
    <w:rsid w:val="00A647EC"/>
    <w:rsid w:val="00A65337"/>
    <w:rsid w:val="00A669E3"/>
    <w:rsid w:val="00A72505"/>
    <w:rsid w:val="00A7486E"/>
    <w:rsid w:val="00A74F2D"/>
    <w:rsid w:val="00A75A1A"/>
    <w:rsid w:val="00A75A1B"/>
    <w:rsid w:val="00A82F3B"/>
    <w:rsid w:val="00A861A0"/>
    <w:rsid w:val="00A86458"/>
    <w:rsid w:val="00A90910"/>
    <w:rsid w:val="00A93686"/>
    <w:rsid w:val="00A93F3D"/>
    <w:rsid w:val="00AA52A4"/>
    <w:rsid w:val="00AB19D8"/>
    <w:rsid w:val="00AB51B7"/>
    <w:rsid w:val="00AC42D0"/>
    <w:rsid w:val="00AC6FE9"/>
    <w:rsid w:val="00AD1468"/>
    <w:rsid w:val="00AD1F73"/>
    <w:rsid w:val="00AD2921"/>
    <w:rsid w:val="00AD653B"/>
    <w:rsid w:val="00AD77F7"/>
    <w:rsid w:val="00AE2E89"/>
    <w:rsid w:val="00B05F08"/>
    <w:rsid w:val="00B070D3"/>
    <w:rsid w:val="00B144FF"/>
    <w:rsid w:val="00B14AA6"/>
    <w:rsid w:val="00B15ADD"/>
    <w:rsid w:val="00B214CE"/>
    <w:rsid w:val="00B230BE"/>
    <w:rsid w:val="00B2442B"/>
    <w:rsid w:val="00B266C8"/>
    <w:rsid w:val="00B41A53"/>
    <w:rsid w:val="00B42740"/>
    <w:rsid w:val="00B434B3"/>
    <w:rsid w:val="00B50B32"/>
    <w:rsid w:val="00B50EA8"/>
    <w:rsid w:val="00B56FBE"/>
    <w:rsid w:val="00B663ED"/>
    <w:rsid w:val="00B66CE8"/>
    <w:rsid w:val="00B71534"/>
    <w:rsid w:val="00B770D1"/>
    <w:rsid w:val="00B77A55"/>
    <w:rsid w:val="00B8229E"/>
    <w:rsid w:val="00B82A87"/>
    <w:rsid w:val="00B863C9"/>
    <w:rsid w:val="00B906AC"/>
    <w:rsid w:val="00B95735"/>
    <w:rsid w:val="00B97410"/>
    <w:rsid w:val="00BA0BAB"/>
    <w:rsid w:val="00BA1204"/>
    <w:rsid w:val="00BA381F"/>
    <w:rsid w:val="00BA634D"/>
    <w:rsid w:val="00BB49A7"/>
    <w:rsid w:val="00BC0A30"/>
    <w:rsid w:val="00BC1504"/>
    <w:rsid w:val="00BC184D"/>
    <w:rsid w:val="00BC2F1C"/>
    <w:rsid w:val="00BC5A46"/>
    <w:rsid w:val="00BC5F25"/>
    <w:rsid w:val="00BD2F61"/>
    <w:rsid w:val="00BE2F75"/>
    <w:rsid w:val="00BE45EE"/>
    <w:rsid w:val="00BE5DC9"/>
    <w:rsid w:val="00BF000A"/>
    <w:rsid w:val="00BF09FA"/>
    <w:rsid w:val="00BF2674"/>
    <w:rsid w:val="00BF4769"/>
    <w:rsid w:val="00BF58B1"/>
    <w:rsid w:val="00BF5B33"/>
    <w:rsid w:val="00C0736F"/>
    <w:rsid w:val="00C1170D"/>
    <w:rsid w:val="00C13C67"/>
    <w:rsid w:val="00C156DB"/>
    <w:rsid w:val="00C1655F"/>
    <w:rsid w:val="00C222AE"/>
    <w:rsid w:val="00C239A0"/>
    <w:rsid w:val="00C24DF3"/>
    <w:rsid w:val="00C25AF8"/>
    <w:rsid w:val="00C26ECB"/>
    <w:rsid w:val="00C27F33"/>
    <w:rsid w:val="00C32AEB"/>
    <w:rsid w:val="00C40153"/>
    <w:rsid w:val="00C427FD"/>
    <w:rsid w:val="00C42BB5"/>
    <w:rsid w:val="00C44F37"/>
    <w:rsid w:val="00C47D65"/>
    <w:rsid w:val="00C5172D"/>
    <w:rsid w:val="00C525F4"/>
    <w:rsid w:val="00C52BBF"/>
    <w:rsid w:val="00C60848"/>
    <w:rsid w:val="00C62036"/>
    <w:rsid w:val="00C640D7"/>
    <w:rsid w:val="00C773AE"/>
    <w:rsid w:val="00C81FD6"/>
    <w:rsid w:val="00C950C1"/>
    <w:rsid w:val="00C95E43"/>
    <w:rsid w:val="00C970AD"/>
    <w:rsid w:val="00CA1EE1"/>
    <w:rsid w:val="00CB146F"/>
    <w:rsid w:val="00CB2228"/>
    <w:rsid w:val="00CB2870"/>
    <w:rsid w:val="00CB3986"/>
    <w:rsid w:val="00CB4BBA"/>
    <w:rsid w:val="00CB71E0"/>
    <w:rsid w:val="00CC0476"/>
    <w:rsid w:val="00CC0B16"/>
    <w:rsid w:val="00CC32CE"/>
    <w:rsid w:val="00CC427E"/>
    <w:rsid w:val="00CC7FB5"/>
    <w:rsid w:val="00CD02E1"/>
    <w:rsid w:val="00CD4F7F"/>
    <w:rsid w:val="00CD54C2"/>
    <w:rsid w:val="00CE0066"/>
    <w:rsid w:val="00CE15C2"/>
    <w:rsid w:val="00CF113E"/>
    <w:rsid w:val="00CF3FA0"/>
    <w:rsid w:val="00CF4455"/>
    <w:rsid w:val="00CF50D4"/>
    <w:rsid w:val="00CF5C4A"/>
    <w:rsid w:val="00D007A1"/>
    <w:rsid w:val="00D019D5"/>
    <w:rsid w:val="00D05042"/>
    <w:rsid w:val="00D07C7B"/>
    <w:rsid w:val="00D10949"/>
    <w:rsid w:val="00D10A5A"/>
    <w:rsid w:val="00D14300"/>
    <w:rsid w:val="00D16805"/>
    <w:rsid w:val="00D21A3D"/>
    <w:rsid w:val="00D21ACD"/>
    <w:rsid w:val="00D22F2E"/>
    <w:rsid w:val="00D36FFA"/>
    <w:rsid w:val="00D435D9"/>
    <w:rsid w:val="00D4466C"/>
    <w:rsid w:val="00D46305"/>
    <w:rsid w:val="00D4719A"/>
    <w:rsid w:val="00D47B08"/>
    <w:rsid w:val="00D5107F"/>
    <w:rsid w:val="00D53258"/>
    <w:rsid w:val="00D547F7"/>
    <w:rsid w:val="00D552C6"/>
    <w:rsid w:val="00D565AE"/>
    <w:rsid w:val="00D605C8"/>
    <w:rsid w:val="00D6730D"/>
    <w:rsid w:val="00D67788"/>
    <w:rsid w:val="00D70F85"/>
    <w:rsid w:val="00D719F8"/>
    <w:rsid w:val="00D71B36"/>
    <w:rsid w:val="00D755F7"/>
    <w:rsid w:val="00D75BBB"/>
    <w:rsid w:val="00D84841"/>
    <w:rsid w:val="00D87D9A"/>
    <w:rsid w:val="00D90E05"/>
    <w:rsid w:val="00DA07D5"/>
    <w:rsid w:val="00DA1B61"/>
    <w:rsid w:val="00DA3A52"/>
    <w:rsid w:val="00DA4CC7"/>
    <w:rsid w:val="00DA65EC"/>
    <w:rsid w:val="00DB153D"/>
    <w:rsid w:val="00DB1C25"/>
    <w:rsid w:val="00DB1DF9"/>
    <w:rsid w:val="00DC097F"/>
    <w:rsid w:val="00DC4354"/>
    <w:rsid w:val="00DD7510"/>
    <w:rsid w:val="00DD7CEB"/>
    <w:rsid w:val="00DE0418"/>
    <w:rsid w:val="00DE627F"/>
    <w:rsid w:val="00DF05F0"/>
    <w:rsid w:val="00DF17D5"/>
    <w:rsid w:val="00DF2469"/>
    <w:rsid w:val="00DF43A0"/>
    <w:rsid w:val="00DF5CD4"/>
    <w:rsid w:val="00DF6F70"/>
    <w:rsid w:val="00E00327"/>
    <w:rsid w:val="00E005E2"/>
    <w:rsid w:val="00E01E42"/>
    <w:rsid w:val="00E066EA"/>
    <w:rsid w:val="00E112B7"/>
    <w:rsid w:val="00E161CC"/>
    <w:rsid w:val="00E161FB"/>
    <w:rsid w:val="00E17B2D"/>
    <w:rsid w:val="00E27D03"/>
    <w:rsid w:val="00E33E2B"/>
    <w:rsid w:val="00E35A82"/>
    <w:rsid w:val="00E42F6A"/>
    <w:rsid w:val="00E532F4"/>
    <w:rsid w:val="00E544C8"/>
    <w:rsid w:val="00E609F8"/>
    <w:rsid w:val="00E61844"/>
    <w:rsid w:val="00E63591"/>
    <w:rsid w:val="00E6489B"/>
    <w:rsid w:val="00E66514"/>
    <w:rsid w:val="00E737B0"/>
    <w:rsid w:val="00E73A86"/>
    <w:rsid w:val="00E74B7C"/>
    <w:rsid w:val="00E76CC1"/>
    <w:rsid w:val="00E877D4"/>
    <w:rsid w:val="00E91ECD"/>
    <w:rsid w:val="00E9278F"/>
    <w:rsid w:val="00E94624"/>
    <w:rsid w:val="00E96B4A"/>
    <w:rsid w:val="00EA43E3"/>
    <w:rsid w:val="00EB077E"/>
    <w:rsid w:val="00EB39EC"/>
    <w:rsid w:val="00EC0349"/>
    <w:rsid w:val="00EC1220"/>
    <w:rsid w:val="00ED3B14"/>
    <w:rsid w:val="00ED6AE3"/>
    <w:rsid w:val="00EE34D3"/>
    <w:rsid w:val="00EF011F"/>
    <w:rsid w:val="00EF261E"/>
    <w:rsid w:val="00EF580F"/>
    <w:rsid w:val="00F02785"/>
    <w:rsid w:val="00F03553"/>
    <w:rsid w:val="00F07301"/>
    <w:rsid w:val="00F079DA"/>
    <w:rsid w:val="00F07C7D"/>
    <w:rsid w:val="00F1037D"/>
    <w:rsid w:val="00F11533"/>
    <w:rsid w:val="00F1188A"/>
    <w:rsid w:val="00F12B31"/>
    <w:rsid w:val="00F210E7"/>
    <w:rsid w:val="00F26B0F"/>
    <w:rsid w:val="00F2791A"/>
    <w:rsid w:val="00F27F9D"/>
    <w:rsid w:val="00F314E2"/>
    <w:rsid w:val="00F37F1E"/>
    <w:rsid w:val="00F40C36"/>
    <w:rsid w:val="00F43FAB"/>
    <w:rsid w:val="00F47FCC"/>
    <w:rsid w:val="00F55DA8"/>
    <w:rsid w:val="00F6189C"/>
    <w:rsid w:val="00F63B7D"/>
    <w:rsid w:val="00F644BF"/>
    <w:rsid w:val="00F65096"/>
    <w:rsid w:val="00F65EA5"/>
    <w:rsid w:val="00F66E49"/>
    <w:rsid w:val="00F71327"/>
    <w:rsid w:val="00F72252"/>
    <w:rsid w:val="00F749DE"/>
    <w:rsid w:val="00F75A5E"/>
    <w:rsid w:val="00F81004"/>
    <w:rsid w:val="00F8141C"/>
    <w:rsid w:val="00F96480"/>
    <w:rsid w:val="00FA3B86"/>
    <w:rsid w:val="00FB57A9"/>
    <w:rsid w:val="00FB698B"/>
    <w:rsid w:val="00FC52E0"/>
    <w:rsid w:val="00FC7D7C"/>
    <w:rsid w:val="00FD0870"/>
    <w:rsid w:val="00FD48AA"/>
    <w:rsid w:val="00FE2E60"/>
    <w:rsid w:val="00FE361B"/>
    <w:rsid w:val="00FE4CB9"/>
    <w:rsid w:val="00FE76B5"/>
    <w:rsid w:val="00FF533F"/>
    <w:rsid w:val="00FF5E2D"/>
    <w:rsid w:val="00FF6E3D"/>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35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328"/>
    <w:rPr>
      <w:rFonts w:ascii="Arial" w:hAnsi="Arial" w:cs="Arial"/>
      <w:sz w:val="22"/>
      <w:szCs w:val="22"/>
      <w:lang w:eastAsia="en-US"/>
    </w:rPr>
  </w:style>
  <w:style w:type="paragraph" w:styleId="Heading1">
    <w:name w:val="heading 1"/>
    <w:basedOn w:val="Normal"/>
    <w:next w:val="Normal"/>
    <w:link w:val="Heading1Char"/>
    <w:uiPriority w:val="99"/>
    <w:qFormat/>
    <w:rsid w:val="007A0752"/>
    <w:pPr>
      <w:keepNext/>
      <w:jc w:val="cente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7A0752"/>
    <w:pPr>
      <w:keepNext/>
      <w:jc w:val="both"/>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A0752"/>
    <w:pPr>
      <w:keepNext/>
      <w:widowControl w:val="0"/>
      <w:ind w:left="180"/>
      <w:outlineLvl w:val="2"/>
    </w:pPr>
    <w:rPr>
      <w:rFonts w:ascii="Cambria" w:hAnsi="Cambria" w:cs="Times New Roman"/>
      <w:b/>
      <w:bCs/>
      <w:sz w:val="26"/>
      <w:szCs w:val="26"/>
      <w:lang w:val="x-none" w:eastAsia="x-none"/>
    </w:rPr>
  </w:style>
  <w:style w:type="paragraph" w:styleId="Heading6">
    <w:name w:val="heading 6"/>
    <w:basedOn w:val="Normal"/>
    <w:next w:val="Normal"/>
    <w:link w:val="Heading6Char"/>
    <w:uiPriority w:val="99"/>
    <w:qFormat/>
    <w:rsid w:val="000D0B1A"/>
    <w:pPr>
      <w:numPr>
        <w:ilvl w:val="5"/>
        <w:numId w:val="20"/>
      </w:numPr>
      <w:spacing w:before="240" w:after="60"/>
      <w:outlineLvl w:val="5"/>
    </w:pPr>
    <w:rPr>
      <w:rFonts w:cs="Times New Roman"/>
      <w:b/>
      <w:bCs/>
      <w:sz w:val="20"/>
      <w:szCs w:val="20"/>
    </w:rPr>
  </w:style>
  <w:style w:type="paragraph" w:styleId="Heading7">
    <w:name w:val="heading 7"/>
    <w:basedOn w:val="Normal"/>
    <w:next w:val="Normal"/>
    <w:link w:val="Heading7Char"/>
    <w:uiPriority w:val="99"/>
    <w:qFormat/>
    <w:rsid w:val="000D0B1A"/>
    <w:pPr>
      <w:numPr>
        <w:ilvl w:val="6"/>
        <w:numId w:val="20"/>
      </w:num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0D0B1A"/>
    <w:pPr>
      <w:numPr>
        <w:ilvl w:val="7"/>
        <w:numId w:val="20"/>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0D0B1A"/>
    <w:pPr>
      <w:numPr>
        <w:ilvl w:val="8"/>
        <w:numId w:val="20"/>
      </w:num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E0066"/>
    <w:rPr>
      <w:rFonts w:ascii="Cambria" w:hAnsi="Cambria" w:cs="Cambria"/>
      <w:b/>
      <w:bCs/>
      <w:kern w:val="32"/>
      <w:sz w:val="32"/>
      <w:szCs w:val="32"/>
    </w:rPr>
  </w:style>
  <w:style w:type="character" w:customStyle="1" w:styleId="Heading2Char">
    <w:name w:val="Heading 2 Char"/>
    <w:link w:val="Heading2"/>
    <w:uiPriority w:val="99"/>
    <w:semiHidden/>
    <w:rsid w:val="00CE0066"/>
    <w:rPr>
      <w:rFonts w:ascii="Cambria" w:hAnsi="Cambria" w:cs="Cambria"/>
      <w:b/>
      <w:bCs/>
      <w:i/>
      <w:iCs/>
      <w:sz w:val="28"/>
      <w:szCs w:val="28"/>
    </w:rPr>
  </w:style>
  <w:style w:type="character" w:customStyle="1" w:styleId="Heading3Char">
    <w:name w:val="Heading 3 Char"/>
    <w:link w:val="Heading3"/>
    <w:uiPriority w:val="99"/>
    <w:semiHidden/>
    <w:rsid w:val="00CE0066"/>
    <w:rPr>
      <w:rFonts w:ascii="Cambria" w:hAnsi="Cambria" w:cs="Cambria"/>
      <w:b/>
      <w:bCs/>
      <w:sz w:val="26"/>
      <w:szCs w:val="26"/>
    </w:rPr>
  </w:style>
  <w:style w:type="character" w:customStyle="1" w:styleId="Heading6Char">
    <w:name w:val="Heading 6 Char"/>
    <w:link w:val="Heading6"/>
    <w:uiPriority w:val="99"/>
    <w:rsid w:val="00CE0066"/>
    <w:rPr>
      <w:rFonts w:ascii="Arial" w:hAnsi="Arial" w:cs="Arial"/>
      <w:b/>
      <w:bCs/>
      <w:lang w:val="en-US" w:eastAsia="en-US"/>
    </w:rPr>
  </w:style>
  <w:style w:type="character" w:customStyle="1" w:styleId="Heading7Char">
    <w:name w:val="Heading 7 Char"/>
    <w:link w:val="Heading7"/>
    <w:uiPriority w:val="99"/>
    <w:rsid w:val="00CE0066"/>
    <w:rPr>
      <w:rFonts w:ascii="Arial" w:hAnsi="Arial" w:cs="Arial"/>
      <w:sz w:val="24"/>
      <w:szCs w:val="24"/>
      <w:lang w:val="en-US" w:eastAsia="en-US"/>
    </w:rPr>
  </w:style>
  <w:style w:type="character" w:customStyle="1" w:styleId="Heading8Char">
    <w:name w:val="Heading 8 Char"/>
    <w:link w:val="Heading8"/>
    <w:uiPriority w:val="99"/>
    <w:rsid w:val="00CE0066"/>
    <w:rPr>
      <w:rFonts w:ascii="Arial" w:hAnsi="Arial" w:cs="Arial"/>
      <w:i/>
      <w:iCs/>
      <w:sz w:val="24"/>
      <w:szCs w:val="24"/>
      <w:lang w:val="en-US" w:eastAsia="en-US"/>
    </w:rPr>
  </w:style>
  <w:style w:type="character" w:customStyle="1" w:styleId="Heading9Char">
    <w:name w:val="Heading 9 Char"/>
    <w:link w:val="Heading9"/>
    <w:uiPriority w:val="99"/>
    <w:rsid w:val="00CE0066"/>
    <w:rPr>
      <w:rFonts w:ascii="Arial" w:hAnsi="Arial" w:cs="Arial"/>
      <w:lang w:val="en-US" w:eastAsia="en-US"/>
    </w:rPr>
  </w:style>
  <w:style w:type="paragraph" w:styleId="Header">
    <w:name w:val="header"/>
    <w:basedOn w:val="Normal"/>
    <w:link w:val="HeaderChar"/>
    <w:uiPriority w:val="99"/>
    <w:rsid w:val="007A0752"/>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sid w:val="00CE0066"/>
    <w:rPr>
      <w:rFonts w:ascii="Arial" w:hAnsi="Arial" w:cs="Arial"/>
    </w:rPr>
  </w:style>
  <w:style w:type="paragraph" w:styleId="BodyText2">
    <w:name w:val="Body Text 2"/>
    <w:basedOn w:val="Normal"/>
    <w:link w:val="BodyText2Char"/>
    <w:uiPriority w:val="99"/>
    <w:rsid w:val="00B144FF"/>
    <w:pPr>
      <w:spacing w:after="120"/>
      <w:ind w:left="360"/>
    </w:pPr>
    <w:rPr>
      <w:rFonts w:cs="Times New Roman"/>
      <w:sz w:val="20"/>
      <w:szCs w:val="20"/>
      <w:lang w:val="x-none" w:eastAsia="x-none"/>
    </w:rPr>
  </w:style>
  <w:style w:type="character" w:customStyle="1" w:styleId="BodyText2Char">
    <w:name w:val="Body Text 2 Char"/>
    <w:link w:val="BodyText2"/>
    <w:uiPriority w:val="99"/>
    <w:semiHidden/>
    <w:rsid w:val="00CE0066"/>
    <w:rPr>
      <w:rFonts w:ascii="Arial" w:hAnsi="Arial" w:cs="Arial"/>
    </w:rPr>
  </w:style>
  <w:style w:type="paragraph" w:styleId="FootnoteText">
    <w:name w:val="footnote text"/>
    <w:basedOn w:val="Normal"/>
    <w:link w:val="FootnoteTextChar"/>
    <w:uiPriority w:val="99"/>
    <w:semiHidden/>
    <w:rsid w:val="007A0752"/>
    <w:rPr>
      <w:rFonts w:cs="Times New Roman"/>
      <w:sz w:val="20"/>
      <w:szCs w:val="20"/>
      <w:lang w:val="x-none" w:eastAsia="x-none"/>
    </w:rPr>
  </w:style>
  <w:style w:type="character" w:customStyle="1" w:styleId="FootnoteTextChar">
    <w:name w:val="Footnote Text Char"/>
    <w:link w:val="FootnoteText"/>
    <w:uiPriority w:val="99"/>
    <w:semiHidden/>
    <w:rsid w:val="00CE0066"/>
    <w:rPr>
      <w:rFonts w:ascii="Arial" w:hAnsi="Arial" w:cs="Arial"/>
      <w:sz w:val="20"/>
      <w:szCs w:val="20"/>
    </w:rPr>
  </w:style>
  <w:style w:type="character" w:styleId="FootnoteReference">
    <w:name w:val="footnote reference"/>
    <w:uiPriority w:val="99"/>
    <w:semiHidden/>
    <w:rsid w:val="007A0752"/>
    <w:rPr>
      <w:vertAlign w:val="superscript"/>
    </w:rPr>
  </w:style>
  <w:style w:type="paragraph" w:styleId="BalloonText">
    <w:name w:val="Balloon Text"/>
    <w:basedOn w:val="Normal"/>
    <w:link w:val="BalloonTextChar"/>
    <w:uiPriority w:val="99"/>
    <w:rsid w:val="00D36FFA"/>
    <w:rPr>
      <w:rFonts w:ascii="Times New Roman" w:hAnsi="Times New Roman" w:cs="Times New Roman"/>
      <w:sz w:val="18"/>
      <w:szCs w:val="2"/>
      <w:lang w:val="x-none" w:eastAsia="x-none"/>
    </w:rPr>
  </w:style>
  <w:style w:type="character" w:customStyle="1" w:styleId="BalloonTextChar">
    <w:name w:val="Balloon Text Char"/>
    <w:link w:val="BalloonText"/>
    <w:uiPriority w:val="99"/>
    <w:rsid w:val="00D36FFA"/>
    <w:rPr>
      <w:sz w:val="18"/>
      <w:szCs w:val="2"/>
      <w:lang w:val="x-none" w:eastAsia="x-none"/>
    </w:rPr>
  </w:style>
  <w:style w:type="paragraph" w:styleId="Footer">
    <w:name w:val="footer"/>
    <w:basedOn w:val="Normal"/>
    <w:link w:val="FooterChar"/>
    <w:uiPriority w:val="99"/>
    <w:rsid w:val="002F4B2D"/>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rsid w:val="00CE0066"/>
    <w:rPr>
      <w:rFonts w:ascii="Arial" w:hAnsi="Arial" w:cs="Arial"/>
    </w:rPr>
  </w:style>
  <w:style w:type="table" w:styleId="TableGrid">
    <w:name w:val="Table Grid"/>
    <w:basedOn w:val="TableNormal"/>
    <w:uiPriority w:val="99"/>
    <w:rsid w:val="00114D17"/>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74D5D"/>
    <w:pPr>
      <w:spacing w:after="120"/>
    </w:pPr>
    <w:rPr>
      <w:rFonts w:cs="Times New Roman"/>
      <w:sz w:val="20"/>
      <w:szCs w:val="20"/>
      <w:lang w:val="x-none" w:eastAsia="x-none"/>
    </w:rPr>
  </w:style>
  <w:style w:type="character" w:customStyle="1" w:styleId="BodyTextChar">
    <w:name w:val="Body Text Char"/>
    <w:link w:val="BodyText"/>
    <w:uiPriority w:val="99"/>
    <w:semiHidden/>
    <w:rsid w:val="00CE0066"/>
    <w:rPr>
      <w:rFonts w:ascii="Arial" w:hAnsi="Arial" w:cs="Arial"/>
    </w:rPr>
  </w:style>
  <w:style w:type="paragraph" w:customStyle="1" w:styleId="Style1">
    <w:name w:val="Style1"/>
    <w:basedOn w:val="Normal"/>
    <w:uiPriority w:val="99"/>
    <w:rsid w:val="00916DB3"/>
    <w:pPr>
      <w:numPr>
        <w:numId w:val="20"/>
      </w:numPr>
      <w:jc w:val="both"/>
    </w:pPr>
    <w:rPr>
      <w:sz w:val="20"/>
      <w:szCs w:val="20"/>
    </w:rPr>
  </w:style>
  <w:style w:type="paragraph" w:styleId="ListContinue4">
    <w:name w:val="List Continue 4"/>
    <w:basedOn w:val="ListContinue3"/>
    <w:uiPriority w:val="99"/>
    <w:rsid w:val="00874D5D"/>
    <w:pPr>
      <w:numPr>
        <w:ilvl w:val="3"/>
      </w:numPr>
      <w:tabs>
        <w:tab w:val="clear" w:pos="1701"/>
        <w:tab w:val="num" w:pos="1571"/>
        <w:tab w:val="left" w:pos="2552"/>
      </w:tabs>
      <w:spacing w:after="120"/>
      <w:ind w:left="851"/>
    </w:pPr>
  </w:style>
  <w:style w:type="paragraph" w:styleId="ListContinue3">
    <w:name w:val="List Continue 3"/>
    <w:basedOn w:val="ListContinue2"/>
    <w:uiPriority w:val="99"/>
    <w:rsid w:val="00874D5D"/>
    <w:pPr>
      <w:tabs>
        <w:tab w:val="clear" w:pos="720"/>
        <w:tab w:val="clear" w:pos="851"/>
        <w:tab w:val="num" w:pos="1571"/>
        <w:tab w:val="left" w:pos="1701"/>
      </w:tabs>
      <w:ind w:left="851"/>
    </w:pPr>
  </w:style>
  <w:style w:type="paragraph" w:styleId="ListContinue2">
    <w:name w:val="List Continue 2"/>
    <w:basedOn w:val="ListContinue"/>
    <w:uiPriority w:val="99"/>
    <w:rsid w:val="00874D5D"/>
    <w:rPr>
      <w:b w:val="0"/>
      <w:bCs w:val="0"/>
    </w:rPr>
  </w:style>
  <w:style w:type="paragraph" w:styleId="ListContinue">
    <w:name w:val="List Continue"/>
    <w:basedOn w:val="Normal"/>
    <w:uiPriority w:val="99"/>
    <w:rsid w:val="00874D5D"/>
    <w:pPr>
      <w:tabs>
        <w:tab w:val="num" w:pos="720"/>
        <w:tab w:val="left" w:pos="851"/>
      </w:tabs>
      <w:jc w:val="both"/>
    </w:pPr>
    <w:rPr>
      <w:b/>
      <w:bCs/>
      <w:sz w:val="24"/>
      <w:szCs w:val="24"/>
      <w:lang w:val="en-GB"/>
    </w:rPr>
  </w:style>
  <w:style w:type="paragraph" w:styleId="ListNumber">
    <w:name w:val="List Number"/>
    <w:basedOn w:val="Normal"/>
    <w:uiPriority w:val="99"/>
    <w:rsid w:val="00874D5D"/>
    <w:pPr>
      <w:tabs>
        <w:tab w:val="num" w:pos="360"/>
        <w:tab w:val="left" w:pos="851"/>
        <w:tab w:val="left" w:pos="1701"/>
      </w:tabs>
      <w:jc w:val="both"/>
    </w:pPr>
    <w:rPr>
      <w:b/>
      <w:bCs/>
      <w:sz w:val="24"/>
      <w:szCs w:val="24"/>
      <w:lang w:val="en-GB"/>
    </w:rPr>
  </w:style>
  <w:style w:type="paragraph" w:styleId="ListNumber2">
    <w:name w:val="List Number 2"/>
    <w:basedOn w:val="ListNumber"/>
    <w:uiPriority w:val="99"/>
    <w:rsid w:val="00874D5D"/>
    <w:pPr>
      <w:numPr>
        <w:ilvl w:val="1"/>
      </w:numPr>
      <w:tabs>
        <w:tab w:val="clear" w:pos="1701"/>
        <w:tab w:val="num" w:pos="360"/>
      </w:tabs>
    </w:pPr>
    <w:rPr>
      <w:b w:val="0"/>
      <w:bCs w:val="0"/>
    </w:rPr>
  </w:style>
  <w:style w:type="paragraph" w:styleId="ListNumber3">
    <w:name w:val="List Number 3"/>
    <w:basedOn w:val="ListNumber"/>
    <w:uiPriority w:val="99"/>
    <w:rsid w:val="00874D5D"/>
    <w:pPr>
      <w:numPr>
        <w:ilvl w:val="2"/>
      </w:numPr>
      <w:tabs>
        <w:tab w:val="clear" w:pos="851"/>
        <w:tab w:val="num" w:pos="360"/>
      </w:tabs>
    </w:pPr>
    <w:rPr>
      <w:b w:val="0"/>
      <w:bCs w:val="0"/>
    </w:rPr>
  </w:style>
  <w:style w:type="character" w:styleId="PageNumber">
    <w:name w:val="page number"/>
    <w:basedOn w:val="DefaultParagraphFont"/>
    <w:uiPriority w:val="99"/>
    <w:rsid w:val="00094EE2"/>
  </w:style>
  <w:style w:type="paragraph" w:styleId="BodyText3">
    <w:name w:val="Body Text 3"/>
    <w:basedOn w:val="Normal"/>
    <w:link w:val="BodyText3Char"/>
    <w:uiPriority w:val="99"/>
    <w:rsid w:val="00B144FF"/>
    <w:pPr>
      <w:spacing w:after="120"/>
    </w:pPr>
    <w:rPr>
      <w:rFonts w:cs="Times New Roman"/>
      <w:sz w:val="16"/>
      <w:szCs w:val="16"/>
      <w:lang w:val="x-none" w:eastAsia="x-none"/>
    </w:rPr>
  </w:style>
  <w:style w:type="character" w:customStyle="1" w:styleId="BodyText3Char">
    <w:name w:val="Body Text 3 Char"/>
    <w:link w:val="BodyText3"/>
    <w:uiPriority w:val="99"/>
    <w:semiHidden/>
    <w:rsid w:val="00CE0066"/>
    <w:rPr>
      <w:rFonts w:ascii="Arial" w:hAnsi="Arial" w:cs="Arial"/>
      <w:sz w:val="16"/>
      <w:szCs w:val="16"/>
    </w:rPr>
  </w:style>
  <w:style w:type="paragraph" w:styleId="BodyTextIndent2">
    <w:name w:val="Body Text Indent 2"/>
    <w:basedOn w:val="Normal"/>
    <w:link w:val="BodyTextIndent2Char"/>
    <w:uiPriority w:val="99"/>
    <w:rsid w:val="00407C5A"/>
    <w:pPr>
      <w:spacing w:after="120" w:line="480" w:lineRule="auto"/>
      <w:ind w:left="360"/>
    </w:pPr>
    <w:rPr>
      <w:rFonts w:cs="Times New Roman"/>
      <w:sz w:val="20"/>
      <w:szCs w:val="20"/>
      <w:lang w:val="x-none" w:eastAsia="x-none"/>
    </w:rPr>
  </w:style>
  <w:style w:type="character" w:customStyle="1" w:styleId="BodyTextIndent2Char">
    <w:name w:val="Body Text Indent 2 Char"/>
    <w:link w:val="BodyTextIndent2"/>
    <w:uiPriority w:val="99"/>
    <w:semiHidden/>
    <w:rsid w:val="00CE0066"/>
    <w:rPr>
      <w:rFonts w:ascii="Arial" w:hAnsi="Arial" w:cs="Arial"/>
    </w:rPr>
  </w:style>
  <w:style w:type="paragraph" w:customStyle="1" w:styleId="Style2">
    <w:name w:val="Style2"/>
    <w:basedOn w:val="Normal"/>
    <w:rsid w:val="00916DB3"/>
    <w:pPr>
      <w:numPr>
        <w:numId w:val="1"/>
      </w:numPr>
      <w:tabs>
        <w:tab w:val="clear" w:pos="360"/>
        <w:tab w:val="num" w:pos="720"/>
        <w:tab w:val="num" w:pos="1080"/>
      </w:tabs>
      <w:ind w:left="720" w:hanging="720"/>
      <w:jc w:val="both"/>
    </w:pPr>
    <w:rPr>
      <w:sz w:val="20"/>
      <w:szCs w:val="20"/>
    </w:rPr>
  </w:style>
  <w:style w:type="paragraph" w:customStyle="1" w:styleId="Text">
    <w:name w:val="Text"/>
    <w:basedOn w:val="Normal"/>
    <w:uiPriority w:val="99"/>
    <w:rsid w:val="00D46305"/>
  </w:style>
  <w:style w:type="character" w:styleId="Hyperlink">
    <w:name w:val="Hyperlink"/>
    <w:uiPriority w:val="99"/>
    <w:rsid w:val="00D46305"/>
    <w:rPr>
      <w:color w:val="0000FF"/>
      <w:u w:val="single"/>
    </w:rPr>
  </w:style>
  <w:style w:type="paragraph" w:styleId="TOC1">
    <w:name w:val="toc 1"/>
    <w:basedOn w:val="Normal"/>
    <w:next w:val="Normal"/>
    <w:autoRedefine/>
    <w:uiPriority w:val="99"/>
    <w:semiHidden/>
    <w:rsid w:val="00094A68"/>
    <w:pPr>
      <w:tabs>
        <w:tab w:val="left" w:pos="720"/>
        <w:tab w:val="right" w:leader="dot" w:pos="9077"/>
      </w:tabs>
      <w:spacing w:line="280" w:lineRule="atLeast"/>
    </w:pPr>
  </w:style>
  <w:style w:type="paragraph" w:styleId="TOC2">
    <w:name w:val="toc 2"/>
    <w:basedOn w:val="Normal"/>
    <w:next w:val="Normal"/>
    <w:autoRedefine/>
    <w:uiPriority w:val="99"/>
    <w:semiHidden/>
    <w:rsid w:val="00E33E2B"/>
    <w:pPr>
      <w:ind w:left="240"/>
    </w:pPr>
    <w:rPr>
      <w:sz w:val="24"/>
      <w:szCs w:val="24"/>
    </w:rPr>
  </w:style>
  <w:style w:type="paragraph" w:styleId="TOC3">
    <w:name w:val="toc 3"/>
    <w:basedOn w:val="Normal"/>
    <w:next w:val="Normal"/>
    <w:autoRedefine/>
    <w:uiPriority w:val="99"/>
    <w:semiHidden/>
    <w:rsid w:val="00E33E2B"/>
    <w:pPr>
      <w:ind w:left="480"/>
    </w:pPr>
    <w:rPr>
      <w:sz w:val="24"/>
      <w:szCs w:val="24"/>
    </w:rPr>
  </w:style>
  <w:style w:type="paragraph" w:styleId="TOC4">
    <w:name w:val="toc 4"/>
    <w:basedOn w:val="Normal"/>
    <w:next w:val="Normal"/>
    <w:autoRedefine/>
    <w:uiPriority w:val="99"/>
    <w:semiHidden/>
    <w:rsid w:val="00E33E2B"/>
    <w:pPr>
      <w:ind w:left="720"/>
    </w:pPr>
    <w:rPr>
      <w:sz w:val="24"/>
      <w:szCs w:val="24"/>
    </w:rPr>
  </w:style>
  <w:style w:type="paragraph" w:styleId="TOC5">
    <w:name w:val="toc 5"/>
    <w:basedOn w:val="Normal"/>
    <w:next w:val="Normal"/>
    <w:autoRedefine/>
    <w:uiPriority w:val="99"/>
    <w:semiHidden/>
    <w:rsid w:val="00E33E2B"/>
    <w:pPr>
      <w:ind w:left="960"/>
    </w:pPr>
    <w:rPr>
      <w:sz w:val="24"/>
      <w:szCs w:val="24"/>
    </w:rPr>
  </w:style>
  <w:style w:type="paragraph" w:styleId="TOC6">
    <w:name w:val="toc 6"/>
    <w:basedOn w:val="Normal"/>
    <w:next w:val="Normal"/>
    <w:autoRedefine/>
    <w:uiPriority w:val="99"/>
    <w:semiHidden/>
    <w:rsid w:val="00E33E2B"/>
    <w:pPr>
      <w:ind w:left="1200"/>
    </w:pPr>
    <w:rPr>
      <w:sz w:val="24"/>
      <w:szCs w:val="24"/>
    </w:rPr>
  </w:style>
  <w:style w:type="paragraph" w:styleId="TOC7">
    <w:name w:val="toc 7"/>
    <w:basedOn w:val="Normal"/>
    <w:next w:val="Normal"/>
    <w:autoRedefine/>
    <w:uiPriority w:val="99"/>
    <w:semiHidden/>
    <w:rsid w:val="00E33E2B"/>
    <w:pPr>
      <w:ind w:left="1440"/>
    </w:pPr>
    <w:rPr>
      <w:sz w:val="24"/>
      <w:szCs w:val="24"/>
    </w:rPr>
  </w:style>
  <w:style w:type="paragraph" w:styleId="TOC8">
    <w:name w:val="toc 8"/>
    <w:basedOn w:val="Normal"/>
    <w:next w:val="Normal"/>
    <w:autoRedefine/>
    <w:uiPriority w:val="99"/>
    <w:semiHidden/>
    <w:rsid w:val="00E33E2B"/>
    <w:pPr>
      <w:ind w:left="1680"/>
    </w:pPr>
    <w:rPr>
      <w:sz w:val="24"/>
      <w:szCs w:val="24"/>
    </w:rPr>
  </w:style>
  <w:style w:type="paragraph" w:styleId="TOC9">
    <w:name w:val="toc 9"/>
    <w:basedOn w:val="Normal"/>
    <w:next w:val="Normal"/>
    <w:autoRedefine/>
    <w:uiPriority w:val="99"/>
    <w:semiHidden/>
    <w:rsid w:val="00E33E2B"/>
    <w:pPr>
      <w:ind w:left="1920"/>
    </w:pPr>
    <w:rPr>
      <w:sz w:val="24"/>
      <w:szCs w:val="24"/>
    </w:rPr>
  </w:style>
  <w:style w:type="character" w:styleId="FollowedHyperlink">
    <w:name w:val="FollowedHyperlink"/>
    <w:uiPriority w:val="99"/>
    <w:rsid w:val="00A53E2D"/>
    <w:rPr>
      <w:color w:val="800080"/>
      <w:u w:val="single"/>
    </w:rPr>
  </w:style>
  <w:style w:type="paragraph" w:customStyle="1" w:styleId="Style3">
    <w:name w:val="Style3"/>
    <w:basedOn w:val="Normal"/>
    <w:uiPriority w:val="99"/>
    <w:rsid w:val="00263AA5"/>
    <w:rPr>
      <w:sz w:val="30"/>
      <w:szCs w:val="30"/>
    </w:rPr>
  </w:style>
  <w:style w:type="paragraph" w:customStyle="1" w:styleId="spacer">
    <w:name w:val="spacer"/>
    <w:basedOn w:val="TOC1"/>
    <w:uiPriority w:val="99"/>
    <w:rsid w:val="00094A68"/>
    <w:rPr>
      <w:noProof/>
      <w:sz w:val="30"/>
      <w:szCs w:val="30"/>
    </w:rPr>
  </w:style>
  <w:style w:type="character" w:styleId="CommentReference">
    <w:name w:val="annotation reference"/>
    <w:uiPriority w:val="99"/>
    <w:semiHidden/>
    <w:rsid w:val="001C68EC"/>
    <w:rPr>
      <w:sz w:val="16"/>
      <w:szCs w:val="16"/>
    </w:rPr>
  </w:style>
  <w:style w:type="paragraph" w:styleId="CommentText">
    <w:name w:val="annotation text"/>
    <w:basedOn w:val="Normal"/>
    <w:link w:val="CommentTextChar"/>
    <w:uiPriority w:val="99"/>
    <w:semiHidden/>
    <w:rsid w:val="00496328"/>
    <w:rPr>
      <w:rFonts w:cs="Times New Roman"/>
      <w:sz w:val="28"/>
      <w:szCs w:val="20"/>
      <w:lang w:val="x-none" w:eastAsia="x-none"/>
    </w:rPr>
  </w:style>
  <w:style w:type="character" w:customStyle="1" w:styleId="CommentTextChar">
    <w:name w:val="Comment Text Char"/>
    <w:link w:val="CommentText"/>
    <w:uiPriority w:val="99"/>
    <w:semiHidden/>
    <w:rsid w:val="00496328"/>
    <w:rPr>
      <w:rFonts w:ascii="Arial" w:hAnsi="Arial"/>
      <w:sz w:val="28"/>
      <w:lang w:val="x-none" w:eastAsia="x-none"/>
    </w:rPr>
  </w:style>
  <w:style w:type="paragraph" w:styleId="CommentSubject">
    <w:name w:val="annotation subject"/>
    <w:basedOn w:val="CommentText"/>
    <w:next w:val="CommentText"/>
    <w:link w:val="CommentSubjectChar"/>
    <w:uiPriority w:val="99"/>
    <w:semiHidden/>
    <w:rsid w:val="001C68EC"/>
    <w:rPr>
      <w:b/>
      <w:bCs/>
    </w:rPr>
  </w:style>
  <w:style w:type="character" w:customStyle="1" w:styleId="CommentSubjectChar">
    <w:name w:val="Comment Subject Char"/>
    <w:link w:val="CommentSubject"/>
    <w:uiPriority w:val="99"/>
    <w:rsid w:val="001C68EC"/>
    <w:rPr>
      <w:rFonts w:ascii="Arial" w:hAnsi="Arial" w:cs="Arial"/>
      <w:b/>
      <w:bCs/>
    </w:rPr>
  </w:style>
  <w:style w:type="paragraph" w:styleId="NoSpacing">
    <w:name w:val="No Spacing"/>
    <w:uiPriority w:val="1"/>
    <w:qFormat/>
    <w:rsid w:val="00D87D9A"/>
    <w:rPr>
      <w:rFonts w:ascii="Arial" w:hAnsi="Arial" w:cs="Arial"/>
      <w:sz w:val="22"/>
      <w:szCs w:val="22"/>
      <w:lang w:eastAsia="en-US"/>
    </w:rPr>
  </w:style>
  <w:style w:type="paragraph" w:styleId="ListParagraph">
    <w:name w:val="List Paragraph"/>
    <w:basedOn w:val="Normal"/>
    <w:uiPriority w:val="34"/>
    <w:qFormat/>
    <w:rsid w:val="001D17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59CD-1274-904E-93BB-95E00C23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4001</Words>
  <Characters>22810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FINANCE CIRCULAR MINUTE NO M__/2003</vt:lpstr>
    </vt:vector>
  </TitlesOfParts>
  <Company/>
  <LinksUpToDate>false</LinksUpToDate>
  <CharactersWithSpaces>26758</CharactersWithSpaces>
  <SharedDoc>false</SharedDoc>
  <HLinks>
    <vt:vector size="252" baseType="variant">
      <vt:variant>
        <vt:i4>5439528</vt:i4>
      </vt:variant>
      <vt:variant>
        <vt:i4>126</vt:i4>
      </vt:variant>
      <vt:variant>
        <vt:i4>0</vt:i4>
      </vt:variant>
      <vt:variant>
        <vt:i4>5</vt:i4>
      </vt:variant>
      <vt:variant>
        <vt:lpwstr/>
      </vt:variant>
      <vt:variant>
        <vt:lpwstr>AnnexA_9</vt:lpwstr>
      </vt:variant>
      <vt:variant>
        <vt:i4>6094888</vt:i4>
      </vt:variant>
      <vt:variant>
        <vt:i4>123</vt:i4>
      </vt:variant>
      <vt:variant>
        <vt:i4>0</vt:i4>
      </vt:variant>
      <vt:variant>
        <vt:i4>5</vt:i4>
      </vt:variant>
      <vt:variant>
        <vt:lpwstr/>
      </vt:variant>
      <vt:variant>
        <vt:lpwstr>AnnexA_7</vt:lpwstr>
      </vt:variant>
      <vt:variant>
        <vt:i4>6029352</vt:i4>
      </vt:variant>
      <vt:variant>
        <vt:i4>120</vt:i4>
      </vt:variant>
      <vt:variant>
        <vt:i4>0</vt:i4>
      </vt:variant>
      <vt:variant>
        <vt:i4>5</vt:i4>
      </vt:variant>
      <vt:variant>
        <vt:lpwstr/>
      </vt:variant>
      <vt:variant>
        <vt:lpwstr>AnnexA_6</vt:lpwstr>
      </vt:variant>
      <vt:variant>
        <vt:i4>6225960</vt:i4>
      </vt:variant>
      <vt:variant>
        <vt:i4>117</vt:i4>
      </vt:variant>
      <vt:variant>
        <vt:i4>0</vt:i4>
      </vt:variant>
      <vt:variant>
        <vt:i4>5</vt:i4>
      </vt:variant>
      <vt:variant>
        <vt:lpwstr/>
      </vt:variant>
      <vt:variant>
        <vt:lpwstr>AnnexA_5</vt:lpwstr>
      </vt:variant>
      <vt:variant>
        <vt:i4>6160424</vt:i4>
      </vt:variant>
      <vt:variant>
        <vt:i4>114</vt:i4>
      </vt:variant>
      <vt:variant>
        <vt:i4>0</vt:i4>
      </vt:variant>
      <vt:variant>
        <vt:i4>5</vt:i4>
      </vt:variant>
      <vt:variant>
        <vt:lpwstr/>
      </vt:variant>
      <vt:variant>
        <vt:lpwstr>AnnexA_4</vt:lpwstr>
      </vt:variant>
      <vt:variant>
        <vt:i4>5832744</vt:i4>
      </vt:variant>
      <vt:variant>
        <vt:i4>111</vt:i4>
      </vt:variant>
      <vt:variant>
        <vt:i4>0</vt:i4>
      </vt:variant>
      <vt:variant>
        <vt:i4>5</vt:i4>
      </vt:variant>
      <vt:variant>
        <vt:lpwstr/>
      </vt:variant>
      <vt:variant>
        <vt:lpwstr>AnnexA_3</vt:lpwstr>
      </vt:variant>
      <vt:variant>
        <vt:i4>5767208</vt:i4>
      </vt:variant>
      <vt:variant>
        <vt:i4>108</vt:i4>
      </vt:variant>
      <vt:variant>
        <vt:i4>0</vt:i4>
      </vt:variant>
      <vt:variant>
        <vt:i4>5</vt:i4>
      </vt:variant>
      <vt:variant>
        <vt:lpwstr/>
      </vt:variant>
      <vt:variant>
        <vt:lpwstr>AnnexA_2</vt:lpwstr>
      </vt:variant>
      <vt:variant>
        <vt:i4>5963816</vt:i4>
      </vt:variant>
      <vt:variant>
        <vt:i4>105</vt:i4>
      </vt:variant>
      <vt:variant>
        <vt:i4>0</vt:i4>
      </vt:variant>
      <vt:variant>
        <vt:i4>5</vt:i4>
      </vt:variant>
      <vt:variant>
        <vt:lpwstr/>
      </vt:variant>
      <vt:variant>
        <vt:lpwstr>AnnexA_1</vt:lpwstr>
      </vt:variant>
      <vt:variant>
        <vt:i4>1245232</vt:i4>
      </vt:variant>
      <vt:variant>
        <vt:i4>101</vt:i4>
      </vt:variant>
      <vt:variant>
        <vt:i4>0</vt:i4>
      </vt:variant>
      <vt:variant>
        <vt:i4>5</vt:i4>
      </vt:variant>
      <vt:variant>
        <vt:lpwstr/>
      </vt:variant>
      <vt:variant>
        <vt:lpwstr>_Toc112226116</vt:lpwstr>
      </vt:variant>
      <vt:variant>
        <vt:i4>1245232</vt:i4>
      </vt:variant>
      <vt:variant>
        <vt:i4>98</vt:i4>
      </vt:variant>
      <vt:variant>
        <vt:i4>0</vt:i4>
      </vt:variant>
      <vt:variant>
        <vt:i4>5</vt:i4>
      </vt:variant>
      <vt:variant>
        <vt:lpwstr/>
      </vt:variant>
      <vt:variant>
        <vt:lpwstr>_Toc112226114</vt:lpwstr>
      </vt:variant>
      <vt:variant>
        <vt:i4>1245232</vt:i4>
      </vt:variant>
      <vt:variant>
        <vt:i4>95</vt:i4>
      </vt:variant>
      <vt:variant>
        <vt:i4>0</vt:i4>
      </vt:variant>
      <vt:variant>
        <vt:i4>5</vt:i4>
      </vt:variant>
      <vt:variant>
        <vt:lpwstr/>
      </vt:variant>
      <vt:variant>
        <vt:lpwstr>_Toc112226114</vt:lpwstr>
      </vt:variant>
      <vt:variant>
        <vt:i4>1245232</vt:i4>
      </vt:variant>
      <vt:variant>
        <vt:i4>92</vt:i4>
      </vt:variant>
      <vt:variant>
        <vt:i4>0</vt:i4>
      </vt:variant>
      <vt:variant>
        <vt:i4>5</vt:i4>
      </vt:variant>
      <vt:variant>
        <vt:lpwstr/>
      </vt:variant>
      <vt:variant>
        <vt:lpwstr>_Toc112226111</vt:lpwstr>
      </vt:variant>
      <vt:variant>
        <vt:i4>1179696</vt:i4>
      </vt:variant>
      <vt:variant>
        <vt:i4>89</vt:i4>
      </vt:variant>
      <vt:variant>
        <vt:i4>0</vt:i4>
      </vt:variant>
      <vt:variant>
        <vt:i4>5</vt:i4>
      </vt:variant>
      <vt:variant>
        <vt:lpwstr/>
      </vt:variant>
      <vt:variant>
        <vt:lpwstr>_Toc112226109</vt:lpwstr>
      </vt:variant>
      <vt:variant>
        <vt:i4>1179696</vt:i4>
      </vt:variant>
      <vt:variant>
        <vt:i4>86</vt:i4>
      </vt:variant>
      <vt:variant>
        <vt:i4>0</vt:i4>
      </vt:variant>
      <vt:variant>
        <vt:i4>5</vt:i4>
      </vt:variant>
      <vt:variant>
        <vt:lpwstr/>
      </vt:variant>
      <vt:variant>
        <vt:lpwstr>_Toc112226105</vt:lpwstr>
      </vt:variant>
      <vt:variant>
        <vt:i4>1179696</vt:i4>
      </vt:variant>
      <vt:variant>
        <vt:i4>83</vt:i4>
      </vt:variant>
      <vt:variant>
        <vt:i4>0</vt:i4>
      </vt:variant>
      <vt:variant>
        <vt:i4>5</vt:i4>
      </vt:variant>
      <vt:variant>
        <vt:lpwstr/>
      </vt:variant>
      <vt:variant>
        <vt:lpwstr>_Toc112226101</vt:lpwstr>
      </vt:variant>
      <vt:variant>
        <vt:i4>1769521</vt:i4>
      </vt:variant>
      <vt:variant>
        <vt:i4>80</vt:i4>
      </vt:variant>
      <vt:variant>
        <vt:i4>0</vt:i4>
      </vt:variant>
      <vt:variant>
        <vt:i4>5</vt:i4>
      </vt:variant>
      <vt:variant>
        <vt:lpwstr/>
      </vt:variant>
      <vt:variant>
        <vt:lpwstr>_Toc112226099</vt:lpwstr>
      </vt:variant>
      <vt:variant>
        <vt:i4>1769521</vt:i4>
      </vt:variant>
      <vt:variant>
        <vt:i4>77</vt:i4>
      </vt:variant>
      <vt:variant>
        <vt:i4>0</vt:i4>
      </vt:variant>
      <vt:variant>
        <vt:i4>5</vt:i4>
      </vt:variant>
      <vt:variant>
        <vt:lpwstr/>
      </vt:variant>
      <vt:variant>
        <vt:lpwstr>_Toc112226093</vt:lpwstr>
      </vt:variant>
      <vt:variant>
        <vt:i4>1769521</vt:i4>
      </vt:variant>
      <vt:variant>
        <vt:i4>74</vt:i4>
      </vt:variant>
      <vt:variant>
        <vt:i4>0</vt:i4>
      </vt:variant>
      <vt:variant>
        <vt:i4>5</vt:i4>
      </vt:variant>
      <vt:variant>
        <vt:lpwstr/>
      </vt:variant>
      <vt:variant>
        <vt:lpwstr>_Toc112226091</vt:lpwstr>
      </vt:variant>
      <vt:variant>
        <vt:i4>1703985</vt:i4>
      </vt:variant>
      <vt:variant>
        <vt:i4>71</vt:i4>
      </vt:variant>
      <vt:variant>
        <vt:i4>0</vt:i4>
      </vt:variant>
      <vt:variant>
        <vt:i4>5</vt:i4>
      </vt:variant>
      <vt:variant>
        <vt:lpwstr/>
      </vt:variant>
      <vt:variant>
        <vt:lpwstr>_Toc112226089</vt:lpwstr>
      </vt:variant>
      <vt:variant>
        <vt:i4>1703985</vt:i4>
      </vt:variant>
      <vt:variant>
        <vt:i4>68</vt:i4>
      </vt:variant>
      <vt:variant>
        <vt:i4>0</vt:i4>
      </vt:variant>
      <vt:variant>
        <vt:i4>5</vt:i4>
      </vt:variant>
      <vt:variant>
        <vt:lpwstr/>
      </vt:variant>
      <vt:variant>
        <vt:lpwstr>_Toc112226087</vt:lpwstr>
      </vt:variant>
      <vt:variant>
        <vt:i4>1703985</vt:i4>
      </vt:variant>
      <vt:variant>
        <vt:i4>65</vt:i4>
      </vt:variant>
      <vt:variant>
        <vt:i4>0</vt:i4>
      </vt:variant>
      <vt:variant>
        <vt:i4>5</vt:i4>
      </vt:variant>
      <vt:variant>
        <vt:lpwstr/>
      </vt:variant>
      <vt:variant>
        <vt:lpwstr>_Toc112226082</vt:lpwstr>
      </vt:variant>
      <vt:variant>
        <vt:i4>1703985</vt:i4>
      </vt:variant>
      <vt:variant>
        <vt:i4>62</vt:i4>
      </vt:variant>
      <vt:variant>
        <vt:i4>0</vt:i4>
      </vt:variant>
      <vt:variant>
        <vt:i4>5</vt:i4>
      </vt:variant>
      <vt:variant>
        <vt:lpwstr/>
      </vt:variant>
      <vt:variant>
        <vt:lpwstr>_Toc112226080</vt:lpwstr>
      </vt:variant>
      <vt:variant>
        <vt:i4>1376305</vt:i4>
      </vt:variant>
      <vt:variant>
        <vt:i4>59</vt:i4>
      </vt:variant>
      <vt:variant>
        <vt:i4>0</vt:i4>
      </vt:variant>
      <vt:variant>
        <vt:i4>5</vt:i4>
      </vt:variant>
      <vt:variant>
        <vt:lpwstr/>
      </vt:variant>
      <vt:variant>
        <vt:lpwstr>_Toc112226077</vt:lpwstr>
      </vt:variant>
      <vt:variant>
        <vt:i4>1376305</vt:i4>
      </vt:variant>
      <vt:variant>
        <vt:i4>56</vt:i4>
      </vt:variant>
      <vt:variant>
        <vt:i4>0</vt:i4>
      </vt:variant>
      <vt:variant>
        <vt:i4>5</vt:i4>
      </vt:variant>
      <vt:variant>
        <vt:lpwstr/>
      </vt:variant>
      <vt:variant>
        <vt:lpwstr>_Toc112226076</vt:lpwstr>
      </vt:variant>
      <vt:variant>
        <vt:i4>1310769</vt:i4>
      </vt:variant>
      <vt:variant>
        <vt:i4>53</vt:i4>
      </vt:variant>
      <vt:variant>
        <vt:i4>0</vt:i4>
      </vt:variant>
      <vt:variant>
        <vt:i4>5</vt:i4>
      </vt:variant>
      <vt:variant>
        <vt:lpwstr/>
      </vt:variant>
      <vt:variant>
        <vt:lpwstr>_Toc112226068</vt:lpwstr>
      </vt:variant>
      <vt:variant>
        <vt:i4>1310769</vt:i4>
      </vt:variant>
      <vt:variant>
        <vt:i4>50</vt:i4>
      </vt:variant>
      <vt:variant>
        <vt:i4>0</vt:i4>
      </vt:variant>
      <vt:variant>
        <vt:i4>5</vt:i4>
      </vt:variant>
      <vt:variant>
        <vt:lpwstr/>
      </vt:variant>
      <vt:variant>
        <vt:lpwstr>_Toc112226064</vt:lpwstr>
      </vt:variant>
      <vt:variant>
        <vt:i4>1310769</vt:i4>
      </vt:variant>
      <vt:variant>
        <vt:i4>47</vt:i4>
      </vt:variant>
      <vt:variant>
        <vt:i4>0</vt:i4>
      </vt:variant>
      <vt:variant>
        <vt:i4>5</vt:i4>
      </vt:variant>
      <vt:variant>
        <vt:lpwstr/>
      </vt:variant>
      <vt:variant>
        <vt:lpwstr>_Toc112226062</vt:lpwstr>
      </vt:variant>
      <vt:variant>
        <vt:i4>1310769</vt:i4>
      </vt:variant>
      <vt:variant>
        <vt:i4>44</vt:i4>
      </vt:variant>
      <vt:variant>
        <vt:i4>0</vt:i4>
      </vt:variant>
      <vt:variant>
        <vt:i4>5</vt:i4>
      </vt:variant>
      <vt:variant>
        <vt:lpwstr/>
      </vt:variant>
      <vt:variant>
        <vt:lpwstr>_Toc112226060</vt:lpwstr>
      </vt:variant>
      <vt:variant>
        <vt:i4>1507377</vt:i4>
      </vt:variant>
      <vt:variant>
        <vt:i4>41</vt:i4>
      </vt:variant>
      <vt:variant>
        <vt:i4>0</vt:i4>
      </vt:variant>
      <vt:variant>
        <vt:i4>5</vt:i4>
      </vt:variant>
      <vt:variant>
        <vt:lpwstr/>
      </vt:variant>
      <vt:variant>
        <vt:lpwstr>_Toc112226055</vt:lpwstr>
      </vt:variant>
      <vt:variant>
        <vt:i4>1507377</vt:i4>
      </vt:variant>
      <vt:variant>
        <vt:i4>38</vt:i4>
      </vt:variant>
      <vt:variant>
        <vt:i4>0</vt:i4>
      </vt:variant>
      <vt:variant>
        <vt:i4>5</vt:i4>
      </vt:variant>
      <vt:variant>
        <vt:lpwstr/>
      </vt:variant>
      <vt:variant>
        <vt:lpwstr>_Toc112226053</vt:lpwstr>
      </vt:variant>
      <vt:variant>
        <vt:i4>1507377</vt:i4>
      </vt:variant>
      <vt:variant>
        <vt:i4>35</vt:i4>
      </vt:variant>
      <vt:variant>
        <vt:i4>0</vt:i4>
      </vt:variant>
      <vt:variant>
        <vt:i4>5</vt:i4>
      </vt:variant>
      <vt:variant>
        <vt:lpwstr/>
      </vt:variant>
      <vt:variant>
        <vt:lpwstr>_Toc112226050</vt:lpwstr>
      </vt:variant>
      <vt:variant>
        <vt:i4>1441841</vt:i4>
      </vt:variant>
      <vt:variant>
        <vt:i4>32</vt:i4>
      </vt:variant>
      <vt:variant>
        <vt:i4>0</vt:i4>
      </vt:variant>
      <vt:variant>
        <vt:i4>5</vt:i4>
      </vt:variant>
      <vt:variant>
        <vt:lpwstr/>
      </vt:variant>
      <vt:variant>
        <vt:lpwstr>_Toc112226048</vt:lpwstr>
      </vt:variant>
      <vt:variant>
        <vt:i4>1441841</vt:i4>
      </vt:variant>
      <vt:variant>
        <vt:i4>29</vt:i4>
      </vt:variant>
      <vt:variant>
        <vt:i4>0</vt:i4>
      </vt:variant>
      <vt:variant>
        <vt:i4>5</vt:i4>
      </vt:variant>
      <vt:variant>
        <vt:lpwstr/>
      </vt:variant>
      <vt:variant>
        <vt:lpwstr>_Toc112226046</vt:lpwstr>
      </vt:variant>
      <vt:variant>
        <vt:i4>1441841</vt:i4>
      </vt:variant>
      <vt:variant>
        <vt:i4>26</vt:i4>
      </vt:variant>
      <vt:variant>
        <vt:i4>0</vt:i4>
      </vt:variant>
      <vt:variant>
        <vt:i4>5</vt:i4>
      </vt:variant>
      <vt:variant>
        <vt:lpwstr/>
      </vt:variant>
      <vt:variant>
        <vt:lpwstr>_Toc112226044</vt:lpwstr>
      </vt:variant>
      <vt:variant>
        <vt:i4>1114161</vt:i4>
      </vt:variant>
      <vt:variant>
        <vt:i4>23</vt:i4>
      </vt:variant>
      <vt:variant>
        <vt:i4>0</vt:i4>
      </vt:variant>
      <vt:variant>
        <vt:i4>5</vt:i4>
      </vt:variant>
      <vt:variant>
        <vt:lpwstr/>
      </vt:variant>
      <vt:variant>
        <vt:lpwstr>_Toc112226038</vt:lpwstr>
      </vt:variant>
      <vt:variant>
        <vt:i4>1114161</vt:i4>
      </vt:variant>
      <vt:variant>
        <vt:i4>20</vt:i4>
      </vt:variant>
      <vt:variant>
        <vt:i4>0</vt:i4>
      </vt:variant>
      <vt:variant>
        <vt:i4>5</vt:i4>
      </vt:variant>
      <vt:variant>
        <vt:lpwstr/>
      </vt:variant>
      <vt:variant>
        <vt:lpwstr>_Toc112226036</vt:lpwstr>
      </vt:variant>
      <vt:variant>
        <vt:i4>1114161</vt:i4>
      </vt:variant>
      <vt:variant>
        <vt:i4>17</vt:i4>
      </vt:variant>
      <vt:variant>
        <vt:i4>0</vt:i4>
      </vt:variant>
      <vt:variant>
        <vt:i4>5</vt:i4>
      </vt:variant>
      <vt:variant>
        <vt:lpwstr/>
      </vt:variant>
      <vt:variant>
        <vt:lpwstr>_Toc112226034</vt:lpwstr>
      </vt:variant>
      <vt:variant>
        <vt:i4>1114161</vt:i4>
      </vt:variant>
      <vt:variant>
        <vt:i4>14</vt:i4>
      </vt:variant>
      <vt:variant>
        <vt:i4>0</vt:i4>
      </vt:variant>
      <vt:variant>
        <vt:i4>5</vt:i4>
      </vt:variant>
      <vt:variant>
        <vt:lpwstr/>
      </vt:variant>
      <vt:variant>
        <vt:lpwstr>_Toc112226030</vt:lpwstr>
      </vt:variant>
      <vt:variant>
        <vt:i4>1048625</vt:i4>
      </vt:variant>
      <vt:variant>
        <vt:i4>11</vt:i4>
      </vt:variant>
      <vt:variant>
        <vt:i4>0</vt:i4>
      </vt:variant>
      <vt:variant>
        <vt:i4>5</vt:i4>
      </vt:variant>
      <vt:variant>
        <vt:lpwstr/>
      </vt:variant>
      <vt:variant>
        <vt:lpwstr>_Toc112226028</vt:lpwstr>
      </vt:variant>
      <vt:variant>
        <vt:i4>1048625</vt:i4>
      </vt:variant>
      <vt:variant>
        <vt:i4>8</vt:i4>
      </vt:variant>
      <vt:variant>
        <vt:i4>0</vt:i4>
      </vt:variant>
      <vt:variant>
        <vt:i4>5</vt:i4>
      </vt:variant>
      <vt:variant>
        <vt:lpwstr/>
      </vt:variant>
      <vt:variant>
        <vt:lpwstr>_Toc112226026</vt:lpwstr>
      </vt:variant>
      <vt:variant>
        <vt:i4>1245233</vt:i4>
      </vt:variant>
      <vt:variant>
        <vt:i4>5</vt:i4>
      </vt:variant>
      <vt:variant>
        <vt:i4>0</vt:i4>
      </vt:variant>
      <vt:variant>
        <vt:i4>5</vt:i4>
      </vt:variant>
      <vt:variant>
        <vt:lpwstr/>
      </vt:variant>
      <vt:variant>
        <vt:lpwstr>_Toc112226015</vt:lpwstr>
      </vt:variant>
      <vt:variant>
        <vt:i4>1245233</vt:i4>
      </vt:variant>
      <vt:variant>
        <vt:i4>2</vt:i4>
      </vt:variant>
      <vt:variant>
        <vt:i4>0</vt:i4>
      </vt:variant>
      <vt:variant>
        <vt:i4>5</vt:i4>
      </vt:variant>
      <vt:variant>
        <vt:lpwstr/>
      </vt:variant>
      <vt:variant>
        <vt:lpwstr>_Toc112226014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CIRCULAR MINUTE NO M__/2003</dc:title>
  <dc:creator>MOF;Asadullah Mohd</dc:creator>
  <cp:lastModifiedBy>Ravinder Singh Maan</cp:lastModifiedBy>
  <cp:revision>5</cp:revision>
  <cp:lastPrinted>2018-04-11T03:19:00Z</cp:lastPrinted>
  <dcterms:created xsi:type="dcterms:W3CDTF">2018-04-10T10:12:00Z</dcterms:created>
  <dcterms:modified xsi:type="dcterms:W3CDTF">2018-04-11T03:43:00Z</dcterms:modified>
</cp:coreProperties>
</file>